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7F05A1" w14:paraId="618D73D0" w14:textId="77777777" w:rsidTr="00E46C88">
        <w:trPr>
          <w:trHeight w:val="850"/>
        </w:trPr>
        <w:tc>
          <w:tcPr>
            <w:tcW w:w="1559" w:type="dxa"/>
          </w:tcPr>
          <w:p w14:paraId="2FD68617" w14:textId="0F8BEDAC" w:rsidR="007F05A1" w:rsidRPr="0012610C" w:rsidRDefault="007F05A1" w:rsidP="00E5779B">
            <w:pPr>
              <w:pStyle w:val="Normal-pool"/>
              <w:tabs>
                <w:tab w:val="clear" w:pos="624"/>
              </w:tabs>
              <w:bidi/>
              <w:spacing w:before="120" w:line="520" w:lineRule="exact"/>
              <w:rPr>
                <w:rFonts w:ascii="Simplified Arabic" w:hAnsi="Simplified Arabic" w:cs="Simplified Arabic"/>
                <w:sz w:val="44"/>
                <w:szCs w:val="44"/>
              </w:rPr>
            </w:pPr>
            <w:r w:rsidRPr="0012610C">
              <w:rPr>
                <w:rFonts w:ascii="Simplified Arabic" w:hAnsi="Simplified Arabic" w:cs="Simplified Arabic"/>
                <w:bCs/>
                <w:sz w:val="44"/>
                <w:szCs w:val="44"/>
                <w:rtl/>
              </w:rPr>
              <w:t>الأمم</w:t>
            </w:r>
            <w:r w:rsidRPr="0012610C">
              <w:rPr>
                <w:rFonts w:ascii="Simplified Arabic" w:hAnsi="Simplified Arabic" w:cs="Simplified Arabic"/>
                <w:bCs/>
                <w:sz w:val="44"/>
                <w:szCs w:val="44"/>
                <w:rtl/>
              </w:rPr>
              <w:br/>
              <w:t>المتحدة</w:t>
            </w:r>
          </w:p>
        </w:tc>
        <w:tc>
          <w:tcPr>
            <w:tcW w:w="4819" w:type="dxa"/>
          </w:tcPr>
          <w:p w14:paraId="53E2ECB5" w14:textId="77777777" w:rsidR="007F05A1" w:rsidRPr="00F85661" w:rsidRDefault="007F05A1" w:rsidP="007F05A1">
            <w:pPr>
              <w:pStyle w:val="AUnitedNations"/>
              <w:bidi/>
              <w:rPr>
                <w:b w:val="0"/>
                <w:bCs/>
                <w:rtl/>
              </w:rPr>
            </w:pPr>
            <w:r w:rsidRPr="007906AB">
              <w:rPr>
                <w:b w:val="0"/>
                <w:bCs/>
                <w:noProof/>
                <w:rtl/>
                <w:lang w:val="ar-SA"/>
              </w:rPr>
              <w:drawing>
                <wp:anchor distT="0" distB="0" distL="114300" distR="114300" simplePos="0" relativeHeight="251658240" behindDoc="0" locked="0" layoutInCell="1" allowOverlap="0" wp14:anchorId="07885D96" wp14:editId="1277F982">
                  <wp:simplePos x="0" y="0"/>
                  <wp:positionH relativeFrom="column">
                    <wp:posOffset>1856658</wp:posOffset>
                  </wp:positionH>
                  <wp:positionV relativeFrom="paragraph">
                    <wp:posOffset>88265</wp:posOffset>
                  </wp:positionV>
                  <wp:extent cx="1306195" cy="572135"/>
                  <wp:effectExtent l="0" t="0" r="8255" b="0"/>
                  <wp:wrapNone/>
                  <wp:docPr id="2" name="Picture 2" descr="A black and white logo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&#10;&#10;Description automatically generated with low confidenc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57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14:paraId="439FB91D" w14:textId="77777777" w:rsidR="007F05A1" w:rsidRDefault="007F05A1" w:rsidP="007F05A1">
            <w:pPr>
              <w:bidi/>
              <w:rPr>
                <w:rtl/>
              </w:rPr>
            </w:pPr>
          </w:p>
        </w:tc>
      </w:tr>
    </w:tbl>
    <w:p w14:paraId="0AA0CA15" w14:textId="77777777" w:rsidR="00E46C88" w:rsidRPr="00E46C88" w:rsidRDefault="00E46C88" w:rsidP="00E46C88">
      <w:pPr>
        <w:pStyle w:val="ASpacer"/>
        <w:bidi/>
        <w:rPr>
          <w:szCs w:val="2"/>
          <w:rtl/>
        </w:rPr>
      </w:pPr>
    </w:p>
    <w:tbl>
      <w:tblPr>
        <w:bidiVisual/>
        <w:tblW w:w="4999" w:type="pct"/>
        <w:tblLook w:val="0000" w:firstRow="0" w:lastRow="0" w:firstColumn="0" w:lastColumn="0" w:noHBand="0" w:noVBand="0"/>
      </w:tblPr>
      <w:tblGrid>
        <w:gridCol w:w="6378"/>
        <w:gridCol w:w="3118"/>
      </w:tblGrid>
      <w:tr w:rsidR="00E46C88" w:rsidRPr="00AB38CA" w14:paraId="11A8FB54" w14:textId="77777777" w:rsidTr="00E46C88">
        <w:trPr>
          <w:trHeight w:val="340"/>
        </w:trPr>
        <w:tc>
          <w:tcPr>
            <w:tcW w:w="3358" w:type="pct"/>
            <w:vAlign w:val="bottom"/>
          </w:tcPr>
          <w:p w14:paraId="55754119" w14:textId="77777777" w:rsidR="00E46C88" w:rsidRDefault="00E46C88" w:rsidP="00E46C88">
            <w:pPr>
              <w:bidi/>
              <w:jc w:val="right"/>
              <w:rPr>
                <w:rtl/>
              </w:rPr>
            </w:pPr>
          </w:p>
        </w:tc>
        <w:tc>
          <w:tcPr>
            <w:tcW w:w="1642" w:type="pct"/>
            <w:vAlign w:val="bottom"/>
          </w:tcPr>
          <w:p w14:paraId="0E4F4223" w14:textId="75DA9FB7" w:rsidR="00E46C88" w:rsidRPr="00AF37D7" w:rsidRDefault="00FC4318" w:rsidP="00F85661">
            <w:pPr>
              <w:pStyle w:val="ASymbol"/>
              <w:rPr>
                <w:rtl/>
                <w:lang w:val="en-US"/>
              </w:rPr>
            </w:pPr>
            <w:r w:rsidRPr="00AF37D7">
              <w:rPr>
                <w:b/>
                <w:sz w:val="28"/>
              </w:rPr>
              <w:t>UNEP</w:t>
            </w:r>
            <w:r w:rsidRPr="00AF37D7">
              <w:rPr>
                <w:bCs/>
              </w:rPr>
              <w:t>/OzL.Pro.3</w:t>
            </w:r>
            <w:r w:rsidR="009E2195" w:rsidRPr="00AF37D7">
              <w:rPr>
                <w:bCs/>
              </w:rPr>
              <w:t>8</w:t>
            </w:r>
            <w:r w:rsidRPr="00AF37D7">
              <w:rPr>
                <w:bCs/>
              </w:rPr>
              <w:t>/1</w:t>
            </w:r>
          </w:p>
        </w:tc>
      </w:tr>
    </w:tbl>
    <w:p w14:paraId="1ABE8B5A" w14:textId="77777777" w:rsidR="00E46C88" w:rsidRPr="00E46C88" w:rsidRDefault="00E46C88" w:rsidP="00E46C88">
      <w:pPr>
        <w:pStyle w:val="ASpacer"/>
        <w:bidi/>
        <w:rPr>
          <w:szCs w:val="2"/>
          <w:rtl/>
        </w:rPr>
      </w:pPr>
    </w:p>
    <w:tbl>
      <w:tblPr>
        <w:bidiVisual/>
        <w:tblW w:w="9496" w:type="dxa"/>
        <w:tblBorders>
          <w:top w:val="single" w:sz="4" w:space="0" w:color="auto"/>
          <w:bottom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8"/>
        <w:gridCol w:w="3118"/>
      </w:tblGrid>
      <w:tr w:rsidR="007F05A1" w14:paraId="5F316578" w14:textId="77777777" w:rsidTr="001363C8">
        <w:trPr>
          <w:trHeight w:val="2693"/>
        </w:trPr>
        <w:tc>
          <w:tcPr>
            <w:tcW w:w="6378" w:type="dxa"/>
          </w:tcPr>
          <w:p w14:paraId="1AF4BA43" w14:textId="0823CD5A" w:rsidR="007F05A1" w:rsidRPr="007F05A1" w:rsidRDefault="007F05A1" w:rsidP="00271361">
            <w:pPr>
              <w:pStyle w:val="AConvName"/>
              <w:tabs>
                <w:tab w:val="clear" w:pos="2948"/>
                <w:tab w:val="left" w:pos="3151"/>
              </w:tabs>
              <w:bidi/>
              <w:spacing w:before="0" w:line="640" w:lineRule="exact"/>
              <w:ind w:right="3011"/>
              <w:jc w:val="lowKashida"/>
              <w:rPr>
                <w:rFonts w:ascii="Simplified Arabic" w:hAnsi="Simplified Arabic" w:cs="Simplified Arabic"/>
                <w:sz w:val="40"/>
                <w:szCs w:val="40"/>
                <w:rtl/>
              </w:rPr>
            </w:pPr>
            <w:r w:rsidRPr="007F05A1">
              <w:rPr>
                <w:rFonts w:ascii="Simplified Arabic" w:hAnsi="Simplified Arabic" w:cs="Simplified Arabic"/>
                <w:sz w:val="40"/>
                <w:szCs w:val="40"/>
                <w:rtl/>
              </w:rPr>
              <w:t>بروتوكو</w:t>
            </w:r>
            <w:r w:rsidR="00F0161A">
              <w:rPr>
                <w:rFonts w:ascii="Simplified Arabic" w:hAnsi="Simplified Arabic" w:cs="Simplified Arabic" w:hint="cs"/>
                <w:sz w:val="40"/>
                <w:szCs w:val="40"/>
                <w:rtl/>
              </w:rPr>
              <w:t>ل</w:t>
            </w:r>
            <w:r w:rsidRPr="007F05A1">
              <w:rPr>
                <w:rFonts w:ascii="Simplified Arabic" w:hAnsi="Simplified Arabic" w:cs="Simplified Arabic"/>
                <w:sz w:val="40"/>
                <w:szCs w:val="40"/>
                <w:rtl/>
              </w:rPr>
              <w:t xml:space="preserve"> مونتريال بشأن</w:t>
            </w:r>
            <w:r w:rsidRPr="007F05A1">
              <w:rPr>
                <w:rFonts w:ascii="Simplified Arabic" w:hAnsi="Simplified Arabic" w:cs="Simplified Arabic"/>
                <w:sz w:val="40"/>
                <w:szCs w:val="40"/>
              </w:rPr>
              <w:br/>
            </w:r>
            <w:r w:rsidRPr="007F05A1">
              <w:rPr>
                <w:rFonts w:ascii="Simplified Arabic" w:hAnsi="Simplified Arabic" w:cs="Simplified Arabic"/>
                <w:sz w:val="40"/>
                <w:szCs w:val="40"/>
                <w:rtl/>
              </w:rPr>
              <w:t>المواد المستنفدة لطبق</w:t>
            </w:r>
            <w:r w:rsidR="005C28A2">
              <w:rPr>
                <w:rFonts w:ascii="Simplified Arabic" w:hAnsi="Simplified Arabic" w:cs="Simplified Arabic" w:hint="cs"/>
                <w:sz w:val="40"/>
                <w:szCs w:val="40"/>
                <w:rtl/>
              </w:rPr>
              <w:t>ة</w:t>
            </w:r>
            <w:r w:rsidRPr="007F05A1">
              <w:rPr>
                <w:rFonts w:ascii="Simplified Arabic" w:hAnsi="Simplified Arabic" w:cs="Simplified Arabic"/>
                <w:sz w:val="40"/>
                <w:szCs w:val="40"/>
              </w:rPr>
              <w:br/>
            </w:r>
            <w:r w:rsidRPr="007F05A1">
              <w:rPr>
                <w:rFonts w:ascii="Simplified Arabic" w:hAnsi="Simplified Arabic" w:cs="Simplified Arabic"/>
                <w:sz w:val="40"/>
                <w:szCs w:val="40"/>
                <w:rtl/>
              </w:rPr>
              <w:t>الأوزون</w:t>
            </w:r>
          </w:p>
        </w:tc>
        <w:tc>
          <w:tcPr>
            <w:tcW w:w="3118" w:type="dxa"/>
          </w:tcPr>
          <w:p w14:paraId="399A6984" w14:textId="36388FDC" w:rsidR="007F05A1" w:rsidRDefault="007F05A1" w:rsidP="00C46E99">
            <w:pPr>
              <w:pStyle w:val="AText"/>
              <w:spacing w:before="160"/>
              <w:rPr>
                <w:rtl/>
              </w:rPr>
            </w:pPr>
            <w:r>
              <w:t>Distr.:</w:t>
            </w:r>
            <w:r>
              <w:rPr>
                <w:rtl/>
              </w:rPr>
              <w:t xml:space="preserve"> </w:t>
            </w:r>
            <w:bookmarkStart w:id="0" w:name="Distribution"/>
            <w:r w:rsidRPr="00A969A0">
              <w:t>General</w:t>
            </w:r>
            <w:bookmarkEnd w:id="0"/>
            <w:r>
              <w:rPr>
                <w:rtl/>
              </w:rPr>
              <w:br/>
            </w:r>
            <w:r w:rsidR="009E2195">
              <w:t>10 August 2026</w:t>
            </w:r>
          </w:p>
          <w:p w14:paraId="73CECA3C" w14:textId="0BFABA64" w:rsidR="007F05A1" w:rsidRDefault="007F05A1" w:rsidP="00F85661">
            <w:pPr>
              <w:pStyle w:val="AText"/>
              <w:rPr>
                <w:rtl/>
              </w:rPr>
            </w:pPr>
            <w:bookmarkStart w:id="1" w:name="DistributionLang"/>
            <w:r>
              <w:t>Arabic</w:t>
            </w:r>
            <w:r>
              <w:br/>
              <w:t>Original: English</w:t>
            </w:r>
            <w:bookmarkEnd w:id="1"/>
          </w:p>
        </w:tc>
      </w:tr>
    </w:tbl>
    <w:p w14:paraId="050E883C" w14:textId="77777777" w:rsidR="00E46C88" w:rsidRPr="00E46C88" w:rsidRDefault="00E46C88" w:rsidP="00E46C88">
      <w:pPr>
        <w:pStyle w:val="ASpacer"/>
        <w:bidi/>
        <w:rPr>
          <w:szCs w:val="2"/>
          <w:rtl/>
        </w:rPr>
      </w:pPr>
    </w:p>
    <w:tbl>
      <w:tblPr>
        <w:bidiVisual/>
        <w:tblW w:w="9554" w:type="dxa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6431"/>
        <w:gridCol w:w="3123"/>
      </w:tblGrid>
      <w:tr w:rsidR="00E46C88" w14:paraId="4D155CCB" w14:textId="77777777" w:rsidTr="00E5779B">
        <w:trPr>
          <w:trHeight w:val="57"/>
        </w:trPr>
        <w:tc>
          <w:tcPr>
            <w:tcW w:w="6431" w:type="dxa"/>
          </w:tcPr>
          <w:p w14:paraId="23B0B976" w14:textId="20CB3907" w:rsidR="00535D21" w:rsidRPr="00535D21" w:rsidRDefault="00535D21" w:rsidP="002B66FA">
            <w:pPr>
              <w:pStyle w:val="ARAATitle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bidi/>
              <w:spacing w:line="380" w:lineRule="exact"/>
              <w:ind w:right="2685"/>
              <w:jc w:val="both"/>
              <w:rPr>
                <w:rFonts w:cs="Simplified Arabic"/>
                <w:szCs w:val="24"/>
              </w:rPr>
            </w:pPr>
            <w:bookmarkStart w:id="2" w:name="CorNot1Text"/>
            <w:r w:rsidRPr="00535D21">
              <w:rPr>
                <w:rFonts w:cs="Simplified Arabic"/>
                <w:szCs w:val="24"/>
                <w:rtl/>
              </w:rPr>
              <w:t>الاجتماع ال</w:t>
            </w:r>
            <w:r w:rsidR="009E2195">
              <w:rPr>
                <w:rFonts w:cs="Simplified Arabic" w:hint="cs"/>
                <w:szCs w:val="24"/>
                <w:rtl/>
                <w:lang w:val="en-US"/>
              </w:rPr>
              <w:t>ثامن</w:t>
            </w:r>
            <w:r w:rsidRPr="00535D21">
              <w:rPr>
                <w:rFonts w:cs="Simplified Arabic"/>
                <w:szCs w:val="24"/>
                <w:rtl/>
              </w:rPr>
              <w:t xml:space="preserve"> والثلاثون للأطراف في بروتوكول مونتريال بشأن المواد المستنفدة لطبقة الأوزون</w:t>
            </w:r>
          </w:p>
          <w:p w14:paraId="25BAE92D" w14:textId="6762DA41" w:rsidR="00237882" w:rsidRPr="00271361" w:rsidRDefault="00252752" w:rsidP="0069399F">
            <w:pPr>
              <w:pStyle w:val="ARAATitle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bidi/>
              <w:spacing w:after="360" w:line="340" w:lineRule="exact"/>
              <w:ind w:right="3107"/>
              <w:jc w:val="lowKashida"/>
              <w:rPr>
                <w:rFonts w:cs="Simplified Arabic"/>
                <w:b w:val="0"/>
                <w:bCs w:val="0"/>
                <w:szCs w:val="24"/>
                <w:rtl/>
                <w:lang w:val="en-US"/>
              </w:rPr>
            </w:pPr>
            <w:r>
              <w:rPr>
                <w:rFonts w:cs="Simplified Arabic" w:hint="cs"/>
                <w:b w:val="0"/>
                <w:bCs w:val="0"/>
                <w:szCs w:val="24"/>
                <w:rtl/>
              </w:rPr>
              <w:t>كيغالي، 2-6</w:t>
            </w:r>
            <w:r w:rsidR="002B66FA">
              <w:rPr>
                <w:rFonts w:cs="Simplified Arabic" w:hint="cs"/>
                <w:b w:val="0"/>
                <w:bCs w:val="0"/>
                <w:szCs w:val="24"/>
                <w:rtl/>
              </w:rPr>
              <w:t xml:space="preserve"> </w:t>
            </w:r>
            <w:r w:rsidR="00535D21" w:rsidRPr="00E5779B">
              <w:rPr>
                <w:rFonts w:cs="Simplified Arabic"/>
                <w:b w:val="0"/>
                <w:bCs w:val="0"/>
                <w:szCs w:val="24"/>
                <w:rtl/>
              </w:rPr>
              <w:t xml:space="preserve">تشرين الثاني/نوفمبر </w:t>
            </w:r>
            <w:bookmarkEnd w:id="2"/>
            <w:r w:rsidR="002B66FA">
              <w:rPr>
                <w:rFonts w:cs="Simplified Arabic" w:hint="cs"/>
                <w:b w:val="0"/>
                <w:bCs w:val="0"/>
                <w:szCs w:val="24"/>
                <w:rtl/>
              </w:rPr>
              <w:t>202</w:t>
            </w:r>
            <w:r w:rsidR="00271361">
              <w:rPr>
                <w:rFonts w:cs="Simplified Arabic" w:hint="cs"/>
                <w:b w:val="0"/>
                <w:bCs w:val="0"/>
                <w:szCs w:val="24"/>
                <w:rtl/>
                <w:lang w:val="en-US"/>
              </w:rPr>
              <w:t>6</w:t>
            </w:r>
          </w:p>
        </w:tc>
        <w:tc>
          <w:tcPr>
            <w:tcW w:w="3123" w:type="dxa"/>
          </w:tcPr>
          <w:p w14:paraId="0E903386" w14:textId="77777777" w:rsidR="00E46C88" w:rsidRDefault="00E46C88" w:rsidP="00E46C88">
            <w:pPr>
              <w:bidi/>
              <w:jc w:val="right"/>
              <w:rPr>
                <w:rtl/>
              </w:rPr>
            </w:pPr>
          </w:p>
        </w:tc>
      </w:tr>
    </w:tbl>
    <w:p w14:paraId="250FFF11" w14:textId="77777777" w:rsidR="00566560" w:rsidRPr="00F26219" w:rsidRDefault="00566560" w:rsidP="00F26219">
      <w:pPr>
        <w:pStyle w:val="BBTitle"/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bidi/>
        <w:spacing w:before="0" w:line="440" w:lineRule="exact"/>
        <w:ind w:left="1134" w:right="0"/>
        <w:jc w:val="both"/>
        <w:textDirection w:val="tbRlV"/>
        <w:rPr>
          <w:rFonts w:ascii="Simplified Arabic" w:hAnsi="Simplified Arabic" w:cs="Simplified Arabic"/>
          <w:bCs/>
          <w:sz w:val="30"/>
          <w:szCs w:val="30"/>
          <w:lang w:val="ar-SA" w:eastAsia="zh-TW" w:bidi="en-GB"/>
        </w:rPr>
      </w:pPr>
      <w:r w:rsidRPr="00F26219">
        <w:rPr>
          <w:rFonts w:ascii="Simplified Arabic" w:hAnsi="Simplified Arabic" w:cs="Simplified Arabic"/>
          <w:bCs/>
          <w:sz w:val="30"/>
          <w:szCs w:val="30"/>
          <w:rtl/>
        </w:rPr>
        <w:t>جدول الأعمال المؤقت</w:t>
      </w:r>
    </w:p>
    <w:p w14:paraId="71B8F1DC" w14:textId="7B142471" w:rsidR="00566560" w:rsidRPr="00F26219" w:rsidRDefault="00566560" w:rsidP="00F26219">
      <w:pPr>
        <w:pStyle w:val="CH1"/>
        <w:tabs>
          <w:tab w:val="clear" w:pos="851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bidi/>
        <w:spacing w:before="0" w:line="360" w:lineRule="exact"/>
        <w:ind w:left="1134" w:right="0" w:hanging="850"/>
        <w:jc w:val="both"/>
        <w:textDirection w:val="tbRlV"/>
        <w:rPr>
          <w:rFonts w:ascii="Simplified Arabic" w:hAnsi="Simplified Arabic" w:cs="Simplified Arabic"/>
          <w:bCs/>
          <w:sz w:val="26"/>
          <w:szCs w:val="26"/>
          <w:lang w:val="ar-SA" w:eastAsia="zh-TW" w:bidi="en-GB"/>
        </w:rPr>
      </w:pPr>
      <w:r w:rsidRPr="00F26219">
        <w:rPr>
          <w:rFonts w:ascii="Simplified Arabic" w:hAnsi="Simplified Arabic" w:cs="Simplified Arabic"/>
          <w:bCs/>
          <w:sz w:val="26"/>
          <w:szCs w:val="26"/>
          <w:rtl/>
        </w:rPr>
        <w:t>أولا</w:t>
      </w:r>
      <w:r w:rsidR="00F26219" w:rsidRPr="00F26219">
        <w:rPr>
          <w:rFonts w:ascii="Simplified Arabic" w:hAnsi="Simplified Arabic" w:cs="Simplified Arabic" w:hint="cs"/>
          <w:bCs/>
          <w:sz w:val="26"/>
          <w:szCs w:val="26"/>
          <w:rtl/>
        </w:rPr>
        <w:t>ً</w:t>
      </w:r>
      <w:r w:rsidRPr="00F26219">
        <w:rPr>
          <w:rFonts w:ascii="Simplified Arabic" w:hAnsi="Simplified Arabic" w:cs="Simplified Arabic"/>
          <w:bCs/>
          <w:sz w:val="26"/>
          <w:szCs w:val="26"/>
          <w:rtl/>
        </w:rPr>
        <w:t>-</w:t>
      </w:r>
      <w:r w:rsidRPr="00F26219">
        <w:rPr>
          <w:rFonts w:ascii="Simplified Arabic" w:hAnsi="Simplified Arabic" w:cs="Simplified Arabic"/>
          <w:bCs/>
          <w:sz w:val="26"/>
          <w:szCs w:val="26"/>
          <w:rtl/>
        </w:rPr>
        <w:tab/>
        <w:t>الجزء التحضيري (2-4 تشرين الثاني/نوفمبر 2026)</w:t>
      </w:r>
    </w:p>
    <w:p w14:paraId="5F237816" w14:textId="0C0BB5B6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افتتاح الجزء التحضيري.</w:t>
      </w:r>
    </w:p>
    <w:p w14:paraId="6EC2C4DF" w14:textId="77777777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المسائل التنظيمية:</w:t>
      </w:r>
    </w:p>
    <w:p w14:paraId="410799E5" w14:textId="77777777" w:rsidR="00566560" w:rsidRPr="003172C9" w:rsidRDefault="00566560" w:rsidP="00546E72">
      <w:pPr>
        <w:pStyle w:val="NormalNonumber"/>
        <w:numPr>
          <w:ilvl w:val="0"/>
          <w:numId w:val="33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إقرار جدول أعمال الجزء التحضيري؛</w:t>
      </w:r>
    </w:p>
    <w:p w14:paraId="5BA7BBD5" w14:textId="77777777" w:rsidR="00566560" w:rsidRPr="003172C9" w:rsidRDefault="00566560" w:rsidP="00546E72">
      <w:pPr>
        <w:pStyle w:val="NormalNonumber"/>
        <w:numPr>
          <w:ilvl w:val="0"/>
          <w:numId w:val="33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تنظيم الأعمال.</w:t>
      </w:r>
    </w:p>
    <w:p w14:paraId="4CDDCBD2" w14:textId="77777777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المسائل الإدارية:</w:t>
      </w:r>
    </w:p>
    <w:p w14:paraId="73E11146" w14:textId="77777777" w:rsidR="00566560" w:rsidRPr="003172C9" w:rsidRDefault="00566560" w:rsidP="00546E72">
      <w:pPr>
        <w:pStyle w:val="NormalNonumber"/>
        <w:numPr>
          <w:ilvl w:val="0"/>
          <w:numId w:val="34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ميزانية الصندوق الاستئماني لبروتوكول مونتريـال والتقريران الماليان؛</w:t>
      </w:r>
    </w:p>
    <w:p w14:paraId="1C60B067" w14:textId="77777777" w:rsidR="00566560" w:rsidRPr="003172C9" w:rsidRDefault="00566560" w:rsidP="00546E72">
      <w:pPr>
        <w:pStyle w:val="NormalNonumber"/>
        <w:numPr>
          <w:ilvl w:val="0"/>
          <w:numId w:val="34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النظر في عضوية هيئات بروتوكول مونتريـال لعام 2027</w:t>
      </w:r>
      <w:r w:rsidRPr="003172C9">
        <w:rPr>
          <w:rFonts w:ascii="Simplified Arabic" w:hAnsi="Simplified Arabic" w:cs="Simplified Arabic"/>
          <w:sz w:val="24"/>
          <w:szCs w:val="24"/>
        </w:rPr>
        <w:t>:</w:t>
      </w:r>
      <w:r w:rsidRPr="003172C9">
        <w:rPr>
          <w:rFonts w:ascii="Simplified Arabic" w:hAnsi="Simplified Arabic" w:cs="Simplified Arabic"/>
          <w:sz w:val="24"/>
          <w:szCs w:val="24"/>
          <w:rtl/>
        </w:rPr>
        <w:t xml:space="preserve"> </w:t>
      </w:r>
    </w:p>
    <w:p w14:paraId="445C3091" w14:textId="2F4F4256" w:rsidR="00566560" w:rsidRPr="003172C9" w:rsidRDefault="00566560" w:rsidP="00546E72">
      <w:pPr>
        <w:pStyle w:val="NormalNonumber"/>
        <w:numPr>
          <w:ilvl w:val="0"/>
          <w:numId w:val="41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3261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أعضاء لجنة التنفيذ بموجب إجراء عدم الامتثال لبروتوكول مونتريال؛</w:t>
      </w:r>
    </w:p>
    <w:p w14:paraId="1FBFF9A7" w14:textId="3CCEF2E2" w:rsidR="00566560" w:rsidRPr="003172C9" w:rsidRDefault="00566560" w:rsidP="00546E72">
      <w:pPr>
        <w:pStyle w:val="NormalNonumber"/>
        <w:numPr>
          <w:ilvl w:val="0"/>
          <w:numId w:val="41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3261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أعضاء اللجنة التنفيذية للصندوق المتعدد الأطراف لتنفيذ بروتوكول مونتريال؛</w:t>
      </w:r>
    </w:p>
    <w:p w14:paraId="22D94061" w14:textId="79DBB70A" w:rsidR="00566560" w:rsidRPr="003172C9" w:rsidRDefault="00566560" w:rsidP="00546E72">
      <w:pPr>
        <w:pStyle w:val="NormalNonumber"/>
        <w:numPr>
          <w:ilvl w:val="0"/>
          <w:numId w:val="41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3260"/>
        </w:tabs>
        <w:bidi/>
        <w:spacing w:line="360" w:lineRule="exact"/>
        <w:ind w:left="3261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الرئيسان المشاركان للفريق العامل المفتوح العضوية.</w:t>
      </w:r>
    </w:p>
    <w:p w14:paraId="0387925F" w14:textId="4FB6A58E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تجديد موارد الصندوق المتعدد الأطراف لتنفيذ بروتوكول مونتريـال لفترة السنوات الثلاث 2027-2029:</w:t>
      </w:r>
    </w:p>
    <w:p w14:paraId="030704C8" w14:textId="77777777" w:rsidR="00566560" w:rsidRPr="003172C9" w:rsidRDefault="00566560" w:rsidP="008A28DB">
      <w:pPr>
        <w:numPr>
          <w:ilvl w:val="0"/>
          <w:numId w:val="38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2552"/>
        </w:tabs>
        <w:bidi/>
        <w:spacing w:after="120" w:line="360" w:lineRule="exact"/>
        <w:ind w:left="2552" w:hanging="709"/>
        <w:jc w:val="lowKashida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التقرير التكميلي الصادر عن فرقة العمل التابعة لفريق التقييم التكنولوجي والاقتصادي والمعنية بتجديد الموارد؛</w:t>
      </w:r>
    </w:p>
    <w:p w14:paraId="3F4F1DF6" w14:textId="1203415E" w:rsidR="00566560" w:rsidRPr="00FC1A9D" w:rsidRDefault="00566560" w:rsidP="00546E72">
      <w:pPr>
        <w:numPr>
          <w:ilvl w:val="0"/>
          <w:numId w:val="38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2552"/>
        </w:tabs>
        <w:bidi/>
        <w:spacing w:after="120"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rtl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تمديد أجل آلية سعر الصرف الثابت لفترة السنوات الثلاث 2027-2029.</w:t>
      </w:r>
    </w:p>
    <w:p w14:paraId="593D2DC6" w14:textId="6C8234DD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زيادة تعزيز مؤسسات بروتوكول مونتريال (</w:t>
      </w:r>
      <w:r w:rsidRPr="00A20149">
        <w:rPr>
          <w:sz w:val="22"/>
          <w:szCs w:val="22"/>
        </w:rPr>
        <w:t>UNEP/OzL.Pro.37/9</w:t>
      </w:r>
      <w:r w:rsidRPr="003172C9">
        <w:rPr>
          <w:rFonts w:ascii="Simplified Arabic" w:hAnsi="Simplified Arabic" w:cs="Simplified Arabic"/>
          <w:sz w:val="24"/>
          <w:szCs w:val="24"/>
          <w:rtl/>
        </w:rPr>
        <w:t>، الفقرة 166).</w:t>
      </w:r>
    </w:p>
    <w:p w14:paraId="1B11F9BF" w14:textId="77777777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ضمان استمرار عمليات بروتوكول مونتريال (المقرر 37/7).</w:t>
      </w:r>
    </w:p>
    <w:p w14:paraId="1BA6CEAF" w14:textId="77777777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lastRenderedPageBreak/>
        <w:t>انبعاثات مركب الكربون الهيدروفلوري-23 (المقرر 37/2).</w:t>
      </w:r>
    </w:p>
    <w:p w14:paraId="6953CF30" w14:textId="77777777" w:rsidR="00566560" w:rsidRPr="003172C9" w:rsidRDefault="00566560" w:rsidP="0027097F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lowKashida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تعزيز الرصد الإقليمي في الغلاف الجوي للمواد الخاضعة للرقابة بموجب بروتوكول مونتريال (المقرر 37/1).</w:t>
      </w:r>
    </w:p>
    <w:p w14:paraId="4F404671" w14:textId="77777777" w:rsidR="00566560" w:rsidRPr="003172C9" w:rsidRDefault="00566560" w:rsidP="00F26219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المسائل التنظيمية لفريق التقييم التكنولوجي والاقتصادي:</w:t>
      </w:r>
    </w:p>
    <w:p w14:paraId="6FDB4D5E" w14:textId="77777777" w:rsidR="00566560" w:rsidRPr="003172C9" w:rsidRDefault="00566560" w:rsidP="000C689D">
      <w:pPr>
        <w:pStyle w:val="NormalNonumber"/>
        <w:numPr>
          <w:ilvl w:val="0"/>
          <w:numId w:val="35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lowKashida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خيارات تنظيم فريق التقييم التكنولوجي والاقتصادي ولجان الخيارات التقنية التابعة له (المقرر 35/20)؛</w:t>
      </w:r>
    </w:p>
    <w:p w14:paraId="4B33F3B4" w14:textId="77777777" w:rsidR="00566560" w:rsidRPr="003172C9" w:rsidRDefault="00566560" w:rsidP="000C689D">
      <w:pPr>
        <w:pStyle w:val="NormalNonumber"/>
        <w:numPr>
          <w:ilvl w:val="0"/>
          <w:numId w:val="35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التغييرات في عضوية فريق التقييم التكنولوجي والاقتصادي.</w:t>
      </w:r>
    </w:p>
    <w:p w14:paraId="2319113E" w14:textId="77777777" w:rsidR="00566560" w:rsidRPr="00B23284" w:rsidRDefault="00566560" w:rsidP="00B23284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مسائل الامتثال والإبلاغ عن البيانات: عمل لجنة التنفيذ وتوصياتها.</w:t>
      </w:r>
    </w:p>
    <w:p w14:paraId="13B72AA1" w14:textId="77777777" w:rsidR="00566560" w:rsidRPr="00B23284" w:rsidRDefault="00566560" w:rsidP="00B23284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تنفيذ الفقرتين 2 و4 من المادة 2 ياء من بروتوكول مونتريال فيما يتعلق بأذربيجان.</w:t>
      </w:r>
    </w:p>
    <w:p w14:paraId="74EB1151" w14:textId="77777777" w:rsidR="00566560" w:rsidRPr="00B23284" w:rsidRDefault="00566560" w:rsidP="00B23284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مشاركة دول آسيا الوسطى في مجموعة دول أوروبا الشرقية.</w:t>
      </w:r>
    </w:p>
    <w:p w14:paraId="79043E6B" w14:textId="77777777" w:rsidR="00566560" w:rsidRPr="00B23284" w:rsidRDefault="00566560" w:rsidP="00B23284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تصنيف دولة فلسطين كطرف عامل بالفقرة 1 من المادة 5 من بروتوكول مونتريال والحصول على الدعم من الصندوق المتعدد الأطراف.</w:t>
      </w:r>
    </w:p>
    <w:p w14:paraId="32DB8196" w14:textId="77777777" w:rsidR="00566560" w:rsidRPr="00B23284" w:rsidRDefault="00566560" w:rsidP="00B23284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حالة التصديق على تعديل كيغالي.</w:t>
      </w:r>
    </w:p>
    <w:p w14:paraId="2A0734EE" w14:textId="42957958" w:rsidR="00566560" w:rsidRPr="00B23284" w:rsidRDefault="00566560" w:rsidP="00B23284">
      <w:pPr>
        <w:pStyle w:val="NormalNonumber"/>
        <w:numPr>
          <w:ilvl w:val="0"/>
          <w:numId w:val="39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مسائل أخرى.</w:t>
      </w:r>
    </w:p>
    <w:p w14:paraId="71865557" w14:textId="2BEDA9BD" w:rsidR="00566560" w:rsidRPr="00B23284" w:rsidRDefault="00566560" w:rsidP="00B23284">
      <w:pPr>
        <w:pStyle w:val="CH1"/>
        <w:tabs>
          <w:tab w:val="clear" w:pos="851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bidi/>
        <w:spacing w:before="0" w:line="360" w:lineRule="exact"/>
        <w:ind w:left="1134" w:right="0" w:hanging="850"/>
        <w:jc w:val="both"/>
        <w:textDirection w:val="tbRlV"/>
        <w:rPr>
          <w:rFonts w:ascii="Simplified Arabic" w:hAnsi="Simplified Arabic" w:cs="Simplified Arabic"/>
          <w:bCs/>
          <w:sz w:val="26"/>
          <w:szCs w:val="26"/>
          <w:rtl/>
          <w:lang w:val="ar-SA" w:eastAsia="zh-TW" w:bidi="en-GB"/>
        </w:rPr>
      </w:pPr>
      <w:r w:rsidRPr="00B23284">
        <w:rPr>
          <w:rFonts w:ascii="Simplified Arabic" w:hAnsi="Simplified Arabic" w:cs="Simplified Arabic"/>
          <w:bCs/>
          <w:sz w:val="26"/>
          <w:szCs w:val="26"/>
          <w:rtl/>
        </w:rPr>
        <w:t>ثانيا</w:t>
      </w:r>
      <w:r w:rsidR="00B23284" w:rsidRPr="00B23284">
        <w:rPr>
          <w:rFonts w:ascii="Simplified Arabic" w:hAnsi="Simplified Arabic" w:cs="Simplified Arabic" w:hint="cs"/>
          <w:bCs/>
          <w:sz w:val="26"/>
          <w:szCs w:val="26"/>
          <w:rtl/>
        </w:rPr>
        <w:t>ً</w:t>
      </w:r>
      <w:r w:rsidRPr="00B23284">
        <w:rPr>
          <w:rFonts w:ascii="Simplified Arabic" w:hAnsi="Simplified Arabic" w:cs="Simplified Arabic"/>
          <w:bCs/>
          <w:sz w:val="26"/>
          <w:szCs w:val="26"/>
          <w:rtl/>
        </w:rPr>
        <w:t>-</w:t>
      </w:r>
      <w:r w:rsidRPr="00B23284">
        <w:rPr>
          <w:rFonts w:ascii="Simplified Arabic" w:hAnsi="Simplified Arabic" w:cs="Simplified Arabic"/>
          <w:bCs/>
          <w:sz w:val="26"/>
          <w:szCs w:val="26"/>
          <w:rtl/>
        </w:rPr>
        <w:tab/>
        <w:t>الجزء الرفيع المستوى (5 و6 تشرين الثاني/نوفمبر 2026)</w:t>
      </w:r>
    </w:p>
    <w:p w14:paraId="4984E45D" w14:textId="77777777" w:rsidR="00566560" w:rsidRPr="003172C9" w:rsidRDefault="00566560" w:rsidP="00B23284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افتتاح الجزء الرفيع المستوى:</w:t>
      </w:r>
    </w:p>
    <w:p w14:paraId="0A39A412" w14:textId="77777777" w:rsidR="00566560" w:rsidRPr="003172C9" w:rsidRDefault="00566560" w:rsidP="004C6C77">
      <w:pPr>
        <w:pStyle w:val="NormalNonumber"/>
        <w:numPr>
          <w:ilvl w:val="0"/>
          <w:numId w:val="36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بيان رئيس الاجتماع السابع والثلاثين للأطراف في بروتوكول مونتريـال؛</w:t>
      </w:r>
    </w:p>
    <w:p w14:paraId="605809AC" w14:textId="77777777" w:rsidR="00566560" w:rsidRPr="003172C9" w:rsidRDefault="00566560" w:rsidP="004C6C77">
      <w:pPr>
        <w:pStyle w:val="NormalNonumber"/>
        <w:numPr>
          <w:ilvl w:val="0"/>
          <w:numId w:val="36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بيان ممثل برنامج الأمم المتحدة للبيئة؛</w:t>
      </w:r>
    </w:p>
    <w:p w14:paraId="2C780219" w14:textId="77777777" w:rsidR="00566560" w:rsidRPr="003172C9" w:rsidRDefault="00566560" w:rsidP="004C6C77">
      <w:pPr>
        <w:pStyle w:val="NormalNonumber"/>
        <w:numPr>
          <w:ilvl w:val="0"/>
          <w:numId w:val="36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بيان ممثل حكومة رواندا.</w:t>
      </w:r>
    </w:p>
    <w:p w14:paraId="12F5412B" w14:textId="77777777" w:rsidR="00566560" w:rsidRPr="003172C9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المسائل التنظيمية:</w:t>
      </w:r>
    </w:p>
    <w:p w14:paraId="65D1B80E" w14:textId="77777777" w:rsidR="00566560" w:rsidRPr="003172C9" w:rsidRDefault="00566560" w:rsidP="004C6C77">
      <w:pPr>
        <w:pStyle w:val="NormalNonumber"/>
        <w:numPr>
          <w:ilvl w:val="0"/>
          <w:numId w:val="37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انتخاب أعضاء مكتب الاجتماع الثامن والثلاثين للأطراف في بروتوكول مونتريـال؛</w:t>
      </w:r>
      <w:bookmarkStart w:id="3" w:name="_Hlk204172695"/>
      <w:bookmarkEnd w:id="3"/>
    </w:p>
    <w:p w14:paraId="398EDC16" w14:textId="77777777" w:rsidR="00566560" w:rsidRPr="003172C9" w:rsidRDefault="00566560" w:rsidP="004C6C77">
      <w:pPr>
        <w:pStyle w:val="NormalNonumber"/>
        <w:numPr>
          <w:ilvl w:val="0"/>
          <w:numId w:val="37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إقرار جدول أعمال الجزء الرفيع المستوى؛</w:t>
      </w:r>
    </w:p>
    <w:p w14:paraId="389DFA28" w14:textId="77777777" w:rsidR="00566560" w:rsidRPr="003172C9" w:rsidRDefault="00566560" w:rsidP="004C6C77">
      <w:pPr>
        <w:pStyle w:val="NormalNonumber"/>
        <w:numPr>
          <w:ilvl w:val="0"/>
          <w:numId w:val="37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تنظيم الأعمال؛</w:t>
      </w:r>
    </w:p>
    <w:p w14:paraId="1F9292EC" w14:textId="77777777" w:rsidR="00566560" w:rsidRPr="003172C9" w:rsidRDefault="00566560" w:rsidP="004C6C77">
      <w:pPr>
        <w:pStyle w:val="NormalNonumber"/>
        <w:numPr>
          <w:ilvl w:val="0"/>
          <w:numId w:val="37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2552" w:hanging="709"/>
        <w:jc w:val="both"/>
        <w:textDirection w:val="tbRlV"/>
        <w:rPr>
          <w:rFonts w:ascii="Simplified Arabic" w:hAnsi="Simplified Arabic" w:cs="Simplified Arabic"/>
          <w:sz w:val="24"/>
          <w:szCs w:val="24"/>
          <w:lang w:val="ar-SA" w:eastAsia="zh-TW" w:bidi="en-GB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وثائق تفويض الممثلين.</w:t>
      </w:r>
    </w:p>
    <w:p w14:paraId="551B18A9" w14:textId="6F837D2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العروض المقدمة من أفرقة التقييم بشأن تقاريرها المرحلية، بما في ذلك أي مسائل ناشئة.</w:t>
      </w:r>
    </w:p>
    <w:p w14:paraId="0B8DFCB1" w14:textId="2EB85FA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 xml:space="preserve">عرض من </w:t>
      </w:r>
      <w:r w:rsidR="00946400" w:rsidRPr="003172C9">
        <w:rPr>
          <w:rFonts w:ascii="Simplified Arabic" w:hAnsi="Simplified Arabic" w:cs="Simplified Arabic"/>
          <w:sz w:val="24"/>
          <w:szCs w:val="24"/>
          <w:rtl/>
        </w:rPr>
        <w:t xml:space="preserve">رئيس </w:t>
      </w:r>
      <w:r w:rsidRPr="003172C9">
        <w:rPr>
          <w:rFonts w:ascii="Simplified Arabic" w:hAnsi="Simplified Arabic" w:cs="Simplified Arabic"/>
          <w:sz w:val="24"/>
          <w:szCs w:val="24"/>
          <w:rtl/>
        </w:rPr>
        <w:t>اللجنة التنفيذية للصندوق المتعدد الأطراف لتنفيذ بروتوكول مونتريال عن أعمال اللجنة التنفيذية وأمانة الصندوق المتعدد الأطراف والوكالات المنفذة للصندوق.</w:t>
      </w:r>
    </w:p>
    <w:p w14:paraId="6123B7FD" w14:textId="7777777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بيانات رؤساء الوفود ومناقشة المواضيع الرئيسية.</w:t>
      </w:r>
    </w:p>
    <w:p w14:paraId="32564CC3" w14:textId="36A6740A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تقرير الرئيسين المشاركين للجزء التحضيري والنظر في المقررات الموصى باعتمادها في الاجتماع الثامن والثلاثين للأطراف.</w:t>
      </w:r>
    </w:p>
    <w:p w14:paraId="33CBA53D" w14:textId="7777777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مواعيد ومكان انعقاد الاجتماع التاسع والثلاثين للأطراف في بروتوكول مونتريـال.</w:t>
      </w:r>
    </w:p>
    <w:p w14:paraId="268EEB2E" w14:textId="7777777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lastRenderedPageBreak/>
        <w:t>مسائل أخرى.</w:t>
      </w:r>
    </w:p>
    <w:p w14:paraId="53E10B44" w14:textId="7777777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اعتماد المقررات من جانب الاجتماع الثامن والثلاثين للأطراف.</w:t>
      </w:r>
    </w:p>
    <w:p w14:paraId="7B7A1B72" w14:textId="7777777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اعتماد تقرير الاجتماع.</w:t>
      </w:r>
    </w:p>
    <w:p w14:paraId="167BEC43" w14:textId="77777777" w:rsidR="00566560" w:rsidRPr="00546E72" w:rsidRDefault="00566560" w:rsidP="00546E72">
      <w:pPr>
        <w:pStyle w:val="NormalNonumber"/>
        <w:numPr>
          <w:ilvl w:val="0"/>
          <w:numId w:val="40"/>
        </w:numPr>
        <w:tabs>
          <w:tab w:val="clear" w:pos="624"/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2552"/>
        </w:tabs>
        <w:bidi/>
        <w:spacing w:line="360" w:lineRule="exact"/>
        <w:ind w:left="1843" w:hanging="709"/>
        <w:jc w:val="both"/>
        <w:textDirection w:val="tbRlV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اختتام الاجتماع.</w:t>
      </w:r>
    </w:p>
    <w:p w14:paraId="2B2385F5" w14:textId="054C5020" w:rsidR="00566560" w:rsidRPr="003172C9" w:rsidRDefault="00566560" w:rsidP="00F2621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bidi/>
        <w:spacing w:before="480" w:after="120" w:line="360" w:lineRule="exact"/>
        <w:ind w:left="1134"/>
        <w:jc w:val="center"/>
        <w:rPr>
          <w:rFonts w:ascii="Simplified Arabic" w:hAnsi="Simplified Arabic" w:cs="Simplified Arabic"/>
          <w:sz w:val="24"/>
          <w:szCs w:val="24"/>
        </w:rPr>
      </w:pPr>
      <w:r w:rsidRPr="003172C9">
        <w:rPr>
          <w:rFonts w:ascii="Simplified Arabic" w:hAnsi="Simplified Arabic" w:cs="Simplified Arabic"/>
          <w:sz w:val="24"/>
          <w:szCs w:val="24"/>
          <w:rtl/>
        </w:rPr>
        <w:t>____________</w:t>
      </w:r>
    </w:p>
    <w:sectPr w:rsidR="00566560" w:rsidRPr="003172C9" w:rsidSect="00F6594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907" w:right="1417" w:bottom="1417" w:left="992" w:header="539" w:footer="975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E6AB7" w14:textId="77777777" w:rsidR="006D1B37" w:rsidRDefault="006D1B37">
      <w:r>
        <w:separator/>
      </w:r>
    </w:p>
  </w:endnote>
  <w:endnote w:type="continuationSeparator" w:id="0">
    <w:p w14:paraId="557D36B7" w14:textId="77777777" w:rsidR="006D1B37" w:rsidRDefault="006D1B37">
      <w:r>
        <w:continuationSeparator/>
      </w:r>
    </w:p>
  </w:endnote>
  <w:endnote w:type="continuationNotice" w:id="1">
    <w:p w14:paraId="4F5FB789" w14:textId="77777777" w:rsidR="006D1B37" w:rsidRDefault="006D1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F8E4" w14:textId="1621B673" w:rsidR="00C635EC" w:rsidRPr="00CA5D76" w:rsidRDefault="00B94EFC" w:rsidP="00CA5D76">
    <w:pPr>
      <w:tabs>
        <w:tab w:val="clear" w:pos="1247"/>
        <w:tab w:val="clear" w:pos="1814"/>
        <w:tab w:val="clear" w:pos="2381"/>
        <w:tab w:val="clear" w:pos="2948"/>
        <w:tab w:val="clear" w:pos="3515"/>
      </w:tabs>
      <w:bidi/>
      <w:rPr>
        <w:b/>
        <w:bCs/>
        <w:sz w:val="18"/>
        <w:szCs w:val="18"/>
      </w:rPr>
    </w:pPr>
    <w:r w:rsidRPr="00CA5D76">
      <w:rPr>
        <w:b/>
        <w:bCs/>
        <w:sz w:val="18"/>
        <w:szCs w:val="18"/>
      </w:rPr>
      <w:fldChar w:fldCharType="begin"/>
    </w:r>
    <w:r w:rsidRPr="00CA5D76">
      <w:rPr>
        <w:b/>
        <w:bCs/>
        <w:sz w:val="18"/>
        <w:szCs w:val="18"/>
      </w:rPr>
      <w:instrText xml:space="preserve"> PAGE </w:instrText>
    </w:r>
    <w:r w:rsidRPr="00CA5D76">
      <w:rPr>
        <w:b/>
        <w:bCs/>
        <w:sz w:val="18"/>
        <w:szCs w:val="18"/>
      </w:rPr>
      <w:fldChar w:fldCharType="separate"/>
    </w:r>
    <w:r w:rsidR="00FA1944" w:rsidRPr="00CA5D76">
      <w:rPr>
        <w:b/>
        <w:bCs/>
        <w:noProof/>
        <w:sz w:val="18"/>
        <w:szCs w:val="18"/>
      </w:rPr>
      <w:t>2</w:t>
    </w:r>
    <w:r w:rsidRPr="00CA5D76">
      <w:rPr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6E85" w14:textId="7DAAA24F" w:rsidR="00C635EC" w:rsidRPr="00CA5D76" w:rsidRDefault="00B94EFC" w:rsidP="00CA5D76">
    <w:pPr>
      <w:tabs>
        <w:tab w:val="clear" w:pos="1247"/>
        <w:tab w:val="clear" w:pos="1814"/>
        <w:tab w:val="clear" w:pos="2381"/>
        <w:tab w:val="clear" w:pos="2948"/>
        <w:tab w:val="clear" w:pos="3515"/>
      </w:tabs>
      <w:bidi/>
      <w:jc w:val="right"/>
      <w:rPr>
        <w:b/>
        <w:bCs/>
        <w:noProof/>
        <w:sz w:val="18"/>
        <w:szCs w:val="18"/>
      </w:rPr>
    </w:pPr>
    <w:r w:rsidRPr="00CA5D76">
      <w:rPr>
        <w:b/>
        <w:bCs/>
        <w:noProof/>
        <w:sz w:val="18"/>
        <w:szCs w:val="18"/>
      </w:rPr>
      <w:fldChar w:fldCharType="begin"/>
    </w:r>
    <w:r w:rsidRPr="00CA5D76">
      <w:rPr>
        <w:b/>
        <w:bCs/>
        <w:noProof/>
        <w:sz w:val="18"/>
        <w:szCs w:val="18"/>
      </w:rPr>
      <w:instrText xml:space="preserve"> PAGE </w:instrText>
    </w:r>
    <w:r w:rsidRPr="00CA5D76">
      <w:rPr>
        <w:b/>
        <w:bCs/>
        <w:noProof/>
        <w:sz w:val="18"/>
        <w:szCs w:val="18"/>
      </w:rPr>
      <w:fldChar w:fldCharType="separate"/>
    </w:r>
    <w:r w:rsidRPr="00CA5D76">
      <w:rPr>
        <w:b/>
        <w:bCs/>
        <w:noProof/>
        <w:sz w:val="18"/>
        <w:szCs w:val="18"/>
      </w:rPr>
      <w:t>3</w:t>
    </w:r>
    <w:r w:rsidRPr="00CA5D76">
      <w:rPr>
        <w:b/>
        <w:bCs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5B66" w14:textId="667E2215" w:rsidR="00886203" w:rsidRPr="00F24401" w:rsidRDefault="00F24401" w:rsidP="0057074D"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2552"/>
      </w:tabs>
      <w:bidi/>
      <w:rPr>
        <w:rtl/>
        <w:lang w:val="en-US"/>
      </w:rPr>
    </w:pPr>
    <w:bookmarkStart w:id="4" w:name="FooterJobDate"/>
    <w:r w:rsidRPr="004B7DEC">
      <w:t>UNON_DCS_</w:t>
    </w:r>
    <w:r w:rsidRPr="00283DD6">
      <w:t>2</w:t>
    </w:r>
    <w:r>
      <w:t>6115</w:t>
    </w:r>
    <w:r w:rsidR="001C4540">
      <w:t>59</w:t>
    </w:r>
    <w:r w:rsidR="000257DA">
      <w:t>*</w:t>
    </w:r>
    <w:r w:rsidRPr="00DD3524">
      <w:t>[A]</w:t>
    </w:r>
    <w:r w:rsidRPr="00DD3524">
      <w:tab/>
    </w:r>
    <w:bookmarkEnd w:id="4"/>
    <w:r w:rsidR="00AF37D7">
      <w:rPr>
        <w:lang w:val="en-US"/>
      </w:rPr>
      <w:t>22</w:t>
    </w:r>
    <w:r w:rsidR="00A8621B">
      <w:rPr>
        <w:lang w:val="en-US"/>
      </w:rPr>
      <w:t>0926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27D43" w14:textId="77777777" w:rsidR="006D1B37" w:rsidRPr="001C75F9" w:rsidRDefault="006D1B37" w:rsidP="00C80A18">
      <w:pPr>
        <w:bidi/>
        <w:ind w:left="567"/>
      </w:pPr>
      <w:r w:rsidRPr="001C75F9">
        <w:separator/>
      </w:r>
    </w:p>
  </w:footnote>
  <w:footnote w:type="continuationSeparator" w:id="0">
    <w:p w14:paraId="43B32CCC" w14:textId="77777777" w:rsidR="006D1B37" w:rsidRDefault="006D1B37" w:rsidP="00311760">
      <w:r>
        <w:continuationSeparator/>
      </w:r>
    </w:p>
  </w:footnote>
  <w:footnote w:type="continuationNotice" w:id="1">
    <w:p w14:paraId="2E16F18E" w14:textId="77777777" w:rsidR="006D1B37" w:rsidRDefault="006D1B37" w:rsidP="003117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C959" w14:textId="2C1BE49E" w:rsidR="00C635EC" w:rsidRPr="00BF319E" w:rsidRDefault="00FC4318" w:rsidP="00CA5D76">
    <w:pPr>
      <w:pBdr>
        <w:bottom w:val="single" w:sz="4" w:space="1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bidi/>
      <w:rPr>
        <w:b/>
        <w:bCs/>
        <w:sz w:val="17"/>
        <w:szCs w:val="17"/>
      </w:rPr>
    </w:pPr>
    <w:r w:rsidRPr="00FC4318">
      <w:rPr>
        <w:b/>
        <w:bCs/>
        <w:sz w:val="17"/>
        <w:szCs w:val="17"/>
      </w:rPr>
      <w:t>UNEP/OzL.Pro.3</w:t>
    </w:r>
    <w:r w:rsidR="00566560">
      <w:rPr>
        <w:b/>
        <w:bCs/>
        <w:sz w:val="17"/>
        <w:szCs w:val="17"/>
      </w:rPr>
      <w:t>8</w:t>
    </w:r>
    <w:r w:rsidRPr="00FC4318">
      <w:rPr>
        <w:b/>
        <w:bCs/>
        <w:sz w:val="17"/>
        <w:szCs w:val="17"/>
      </w:rPr>
      <w:t>/1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1927" w14:textId="38BD8149" w:rsidR="00C635EC" w:rsidRPr="00CA5D76" w:rsidRDefault="003740D0" w:rsidP="00CA5D76">
    <w:pPr>
      <w:pBdr>
        <w:bottom w:val="single" w:sz="4" w:space="1" w:color="auto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bidi/>
      <w:jc w:val="right"/>
      <w:rPr>
        <w:b/>
        <w:bCs/>
        <w:sz w:val="17"/>
        <w:szCs w:val="17"/>
      </w:rPr>
    </w:pPr>
    <w:r w:rsidRPr="003740D0">
      <w:rPr>
        <w:b/>
        <w:bCs/>
        <w:sz w:val="17"/>
        <w:szCs w:val="17"/>
      </w:rPr>
      <w:t>UNEP/OzL.Pro.3</w:t>
    </w:r>
    <w:r w:rsidR="00566560">
      <w:rPr>
        <w:b/>
        <w:bCs/>
        <w:sz w:val="17"/>
        <w:szCs w:val="17"/>
        <w:lang w:val="en-US"/>
      </w:rPr>
      <w:t>8</w:t>
    </w:r>
    <w:r w:rsidRPr="003740D0">
      <w:rPr>
        <w:b/>
        <w:bCs/>
        <w:sz w:val="17"/>
        <w:szCs w:val="17"/>
      </w:rPr>
      <w:t>/1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9095" w14:textId="77777777" w:rsidR="007F05A1" w:rsidRDefault="007F05A1" w:rsidP="008A6252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52DF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C6300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941D8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F22C4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28699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2670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FAE22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7EA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8ABE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BD21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E6015"/>
    <w:multiLevelType w:val="hybridMultilevel"/>
    <w:tmpl w:val="42C8478E"/>
    <w:lvl w:ilvl="0" w:tplc="FFFFFFFF">
      <w:start w:val="1"/>
      <w:numFmt w:val="arabicAbjad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1" w15:restartNumberingAfterBreak="0">
    <w:nsid w:val="059E26D8"/>
    <w:multiLevelType w:val="hybridMultilevel"/>
    <w:tmpl w:val="E57E940E"/>
    <w:lvl w:ilvl="0" w:tplc="32A8D098">
      <w:start w:val="1"/>
      <w:numFmt w:val="decimal"/>
      <w:lvlText w:val="%1-"/>
      <w:lvlJc w:val="left"/>
      <w:pPr>
        <w:ind w:left="1854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0C636AE7"/>
    <w:multiLevelType w:val="hybridMultilevel"/>
    <w:tmpl w:val="FEDE37BE"/>
    <w:lvl w:ilvl="0" w:tplc="D9644AC6">
      <w:start w:val="1"/>
      <w:numFmt w:val="decimal"/>
      <w:lvlText w:val="%1-"/>
      <w:lvlJc w:val="left"/>
      <w:pPr>
        <w:ind w:left="196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71113A7"/>
    <w:multiLevelType w:val="multilevel"/>
    <w:tmpl w:val="15304444"/>
    <w:styleLink w:val="Normallist41"/>
    <w:lvl w:ilvl="0">
      <w:start w:val="1"/>
      <w:numFmt w:val="decimal"/>
      <w:lvlText w:val="%1."/>
      <w:lvlJc w:val="left"/>
      <w:pPr>
        <w:tabs>
          <w:tab w:val="num" w:pos="567"/>
        </w:tabs>
        <w:ind w:left="1247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cs="Times New Roman" w:hint="default"/>
      </w:rPr>
    </w:lvl>
  </w:abstractNum>
  <w:abstractNum w:abstractNumId="14" w15:restartNumberingAfterBreak="0">
    <w:nsid w:val="1B571867"/>
    <w:multiLevelType w:val="singleLevel"/>
    <w:tmpl w:val="A2E252AA"/>
    <w:styleLink w:val="Normallist1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5" w15:restartNumberingAfterBreak="0">
    <w:nsid w:val="1C65047E"/>
    <w:multiLevelType w:val="hybridMultilevel"/>
    <w:tmpl w:val="142ACDD6"/>
    <w:lvl w:ilvl="0" w:tplc="EE389E90">
      <w:start w:val="1"/>
      <w:numFmt w:val="decimal"/>
      <w:lvlText w:val="%1-"/>
      <w:lvlJc w:val="left"/>
      <w:pPr>
        <w:ind w:left="19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7" w:hanging="360"/>
      </w:pPr>
    </w:lvl>
    <w:lvl w:ilvl="2" w:tplc="0409001B" w:tentative="1">
      <w:start w:val="1"/>
      <w:numFmt w:val="lowerRoman"/>
      <w:lvlText w:val="%3."/>
      <w:lvlJc w:val="right"/>
      <w:pPr>
        <w:ind w:left="3407" w:hanging="180"/>
      </w:pPr>
    </w:lvl>
    <w:lvl w:ilvl="3" w:tplc="0409000F" w:tentative="1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6" w15:restartNumberingAfterBreak="0">
    <w:nsid w:val="1D6C0176"/>
    <w:multiLevelType w:val="hybridMultilevel"/>
    <w:tmpl w:val="7AD0D8E6"/>
    <w:lvl w:ilvl="0" w:tplc="C2C8EBD4">
      <w:start w:val="1"/>
      <w:numFmt w:val="decimal"/>
      <w:lvlText w:val="’%1‘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0811F57"/>
    <w:multiLevelType w:val="hybridMultilevel"/>
    <w:tmpl w:val="FEDE37BE"/>
    <w:lvl w:ilvl="0" w:tplc="FFFFFFFF">
      <w:start w:val="1"/>
      <w:numFmt w:val="decimal"/>
      <w:lvlText w:val="%1-"/>
      <w:lvlJc w:val="left"/>
      <w:pPr>
        <w:ind w:left="196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2B4D743C"/>
    <w:multiLevelType w:val="hybridMultilevel"/>
    <w:tmpl w:val="3BBC2AD2"/>
    <w:lvl w:ilvl="0" w:tplc="FFFFFFFF">
      <w:start w:val="1"/>
      <w:numFmt w:val="decimal"/>
      <w:lvlText w:val="%1."/>
      <w:lvlJc w:val="left"/>
      <w:pPr>
        <w:ind w:left="1967" w:hanging="360"/>
      </w:p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2CBD08A4"/>
    <w:multiLevelType w:val="hybridMultilevel"/>
    <w:tmpl w:val="64F21EE4"/>
    <w:lvl w:ilvl="0" w:tplc="32A8D098">
      <w:start w:val="1"/>
      <w:numFmt w:val="decimal"/>
      <w:lvlText w:val="%1-"/>
      <w:lvlJc w:val="left"/>
      <w:pPr>
        <w:ind w:left="1854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2E81347C"/>
    <w:multiLevelType w:val="multilevel"/>
    <w:tmpl w:val="A41C67B2"/>
    <w:lvl w:ilvl="0">
      <w:start w:val="1"/>
      <w:numFmt w:val="decimal"/>
      <w:lvlText w:val="%1-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ind w:left="217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21" w15:restartNumberingAfterBreak="0">
    <w:nsid w:val="3162440E"/>
    <w:multiLevelType w:val="hybridMultilevel"/>
    <w:tmpl w:val="4E8CA08E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6714FA1A">
      <w:start w:val="1"/>
      <w:numFmt w:val="arabicAbjad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A75D52"/>
    <w:multiLevelType w:val="hybridMultilevel"/>
    <w:tmpl w:val="B622CBCC"/>
    <w:lvl w:ilvl="0" w:tplc="EF10EA04">
      <w:start w:val="1"/>
      <w:numFmt w:val="decimal"/>
      <w:pStyle w:val="ParaNoGA"/>
      <w:lvlText w:val="%1-"/>
      <w:lvlJc w:val="left"/>
      <w:pPr>
        <w:tabs>
          <w:tab w:val="num" w:pos="1361"/>
        </w:tabs>
        <w:ind w:left="1247" w:firstLine="0"/>
      </w:pPr>
      <w:rPr>
        <w:rFonts w:cs="Simplified Arabic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864F82"/>
    <w:multiLevelType w:val="multilevel"/>
    <w:tmpl w:val="632286E6"/>
    <w:lvl w:ilvl="0">
      <w:start w:val="1"/>
      <w:numFmt w:val="decimal"/>
      <w:lvlText w:val="%1."/>
      <w:lvlJc w:val="left"/>
      <w:pPr>
        <w:tabs>
          <w:tab w:val="num" w:pos="1134"/>
        </w:tabs>
        <w:ind w:left="1247" w:firstLine="0"/>
      </w:pPr>
    </w:lvl>
    <w:lvl w:ilvl="1">
      <w:start w:val="1"/>
      <w:numFmt w:val="lowerLetter"/>
      <w:pStyle w:val="Subparagraph"/>
      <w:lvlText w:val="(%2)"/>
      <w:lvlJc w:val="left"/>
      <w:pPr>
        <w:tabs>
          <w:tab w:val="num" w:pos="1134"/>
        </w:tabs>
        <w:ind w:left="1247" w:firstLine="567"/>
      </w:pPr>
      <w:rPr>
        <w:rFonts w:eastAsia="Times New Roman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</w:lvl>
  </w:abstractNum>
  <w:abstractNum w:abstractNumId="24" w15:restartNumberingAfterBreak="0">
    <w:nsid w:val="33EC1C4D"/>
    <w:multiLevelType w:val="hybridMultilevel"/>
    <w:tmpl w:val="DB807204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6714FA1A">
      <w:start w:val="1"/>
      <w:numFmt w:val="arabicAbjad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14381"/>
    <w:multiLevelType w:val="hybridMultilevel"/>
    <w:tmpl w:val="C20A9B8E"/>
    <w:lvl w:ilvl="0" w:tplc="0F0EC8DE">
      <w:start w:val="1"/>
      <w:numFmt w:val="decimal"/>
      <w:pStyle w:val="TranslationNumberedPara"/>
      <w:lvlText w:val="%1-"/>
      <w:lvlJc w:val="left"/>
      <w:pPr>
        <w:ind w:left="2591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6" w15:restartNumberingAfterBreak="0">
    <w:nsid w:val="3FB07CCA"/>
    <w:multiLevelType w:val="hybridMultilevel"/>
    <w:tmpl w:val="3BBC2AD2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7" w15:restartNumberingAfterBreak="0">
    <w:nsid w:val="415C24C2"/>
    <w:multiLevelType w:val="hybridMultilevel"/>
    <w:tmpl w:val="A89CFCEC"/>
    <w:lvl w:ilvl="0" w:tplc="8D70696E">
      <w:start w:val="1"/>
      <w:numFmt w:val="decimal"/>
      <w:lvlText w:val="’%1‘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421A321F"/>
    <w:multiLevelType w:val="hybridMultilevel"/>
    <w:tmpl w:val="3A868E6E"/>
    <w:lvl w:ilvl="0" w:tplc="ACC6B0B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66A9D"/>
    <w:multiLevelType w:val="multilevel"/>
    <w:tmpl w:val="52C6F246"/>
    <w:styleLink w:val="Normallist"/>
    <w:lvl w:ilvl="0">
      <w:start w:val="1"/>
      <w:numFmt w:val="decimal"/>
      <w:pStyle w:val="ARNormalnumber"/>
      <w:lvlText w:val="%1-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arabicAlpha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30" w15:restartNumberingAfterBreak="0">
    <w:nsid w:val="54AB716A"/>
    <w:multiLevelType w:val="hybridMultilevel"/>
    <w:tmpl w:val="871490B8"/>
    <w:styleLink w:val="Normallist111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12263F"/>
    <w:multiLevelType w:val="hybridMultilevel"/>
    <w:tmpl w:val="E8ACAF52"/>
    <w:lvl w:ilvl="0" w:tplc="53B00862">
      <w:start w:val="1"/>
      <w:numFmt w:val="decimal"/>
      <w:pStyle w:val="H1GA"/>
      <w:lvlText w:val="’%1‘"/>
      <w:lvlJc w:val="left"/>
      <w:pPr>
        <w:ind w:left="327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92" w:hanging="360"/>
      </w:pPr>
    </w:lvl>
    <w:lvl w:ilvl="2" w:tplc="0809001B" w:tentative="1">
      <w:start w:val="1"/>
      <w:numFmt w:val="lowerRoman"/>
      <w:lvlText w:val="%3."/>
      <w:lvlJc w:val="right"/>
      <w:pPr>
        <w:ind w:left="4712" w:hanging="180"/>
      </w:pPr>
    </w:lvl>
    <w:lvl w:ilvl="3" w:tplc="0809000F" w:tentative="1">
      <w:start w:val="1"/>
      <w:numFmt w:val="decimal"/>
      <w:lvlText w:val="%4."/>
      <w:lvlJc w:val="left"/>
      <w:pPr>
        <w:ind w:left="5432" w:hanging="360"/>
      </w:pPr>
    </w:lvl>
    <w:lvl w:ilvl="4" w:tplc="08090019" w:tentative="1">
      <w:start w:val="1"/>
      <w:numFmt w:val="lowerLetter"/>
      <w:lvlText w:val="%5."/>
      <w:lvlJc w:val="left"/>
      <w:pPr>
        <w:ind w:left="6152" w:hanging="360"/>
      </w:pPr>
    </w:lvl>
    <w:lvl w:ilvl="5" w:tplc="0809001B" w:tentative="1">
      <w:start w:val="1"/>
      <w:numFmt w:val="lowerRoman"/>
      <w:lvlText w:val="%6."/>
      <w:lvlJc w:val="right"/>
      <w:pPr>
        <w:ind w:left="6872" w:hanging="180"/>
      </w:pPr>
    </w:lvl>
    <w:lvl w:ilvl="6" w:tplc="0809000F" w:tentative="1">
      <w:start w:val="1"/>
      <w:numFmt w:val="decimal"/>
      <w:lvlText w:val="%7."/>
      <w:lvlJc w:val="left"/>
      <w:pPr>
        <w:ind w:left="7592" w:hanging="360"/>
      </w:pPr>
    </w:lvl>
    <w:lvl w:ilvl="7" w:tplc="08090019" w:tentative="1">
      <w:start w:val="1"/>
      <w:numFmt w:val="lowerLetter"/>
      <w:lvlText w:val="%8."/>
      <w:lvlJc w:val="left"/>
      <w:pPr>
        <w:ind w:left="8312" w:hanging="360"/>
      </w:pPr>
    </w:lvl>
    <w:lvl w:ilvl="8" w:tplc="080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32" w15:restartNumberingAfterBreak="0">
    <w:nsid w:val="5BBE4A4A"/>
    <w:multiLevelType w:val="multilevel"/>
    <w:tmpl w:val="E9EEF996"/>
    <w:lvl w:ilvl="0">
      <w:start w:val="1"/>
      <w:numFmt w:val="decimal"/>
      <w:lvlText w:val="%1-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arabicAlpha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33" w15:restartNumberingAfterBreak="0">
    <w:nsid w:val="5C142790"/>
    <w:multiLevelType w:val="hybridMultilevel"/>
    <w:tmpl w:val="42C8478E"/>
    <w:lvl w:ilvl="0" w:tplc="FFFFFFFF">
      <w:start w:val="1"/>
      <w:numFmt w:val="arabicAbjad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4" w15:restartNumberingAfterBreak="0">
    <w:nsid w:val="5ED00F61"/>
    <w:multiLevelType w:val="hybridMultilevel"/>
    <w:tmpl w:val="6082C1C2"/>
    <w:styleLink w:val="Normallist2"/>
    <w:lvl w:ilvl="0" w:tplc="6C742CC6">
      <w:start w:val="1"/>
      <w:numFmt w:val="arabicAbjad"/>
      <w:lvlText w:val="(%1)"/>
      <w:lvlJc w:val="left"/>
      <w:pPr>
        <w:ind w:left="2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39" w:hanging="360"/>
      </w:pPr>
    </w:lvl>
    <w:lvl w:ilvl="2" w:tplc="0809001B" w:tentative="1">
      <w:start w:val="1"/>
      <w:numFmt w:val="lowerRoman"/>
      <w:lvlText w:val="%3."/>
      <w:lvlJc w:val="right"/>
      <w:pPr>
        <w:ind w:left="3859" w:hanging="180"/>
      </w:pPr>
    </w:lvl>
    <w:lvl w:ilvl="3" w:tplc="0809000F" w:tentative="1">
      <w:start w:val="1"/>
      <w:numFmt w:val="decimal"/>
      <w:lvlText w:val="%4."/>
      <w:lvlJc w:val="left"/>
      <w:pPr>
        <w:ind w:left="4579" w:hanging="360"/>
      </w:pPr>
    </w:lvl>
    <w:lvl w:ilvl="4" w:tplc="08090019" w:tentative="1">
      <w:start w:val="1"/>
      <w:numFmt w:val="lowerLetter"/>
      <w:lvlText w:val="%5."/>
      <w:lvlJc w:val="left"/>
      <w:pPr>
        <w:ind w:left="5299" w:hanging="360"/>
      </w:pPr>
    </w:lvl>
    <w:lvl w:ilvl="5" w:tplc="0809001B" w:tentative="1">
      <w:start w:val="1"/>
      <w:numFmt w:val="lowerRoman"/>
      <w:lvlText w:val="%6."/>
      <w:lvlJc w:val="right"/>
      <w:pPr>
        <w:ind w:left="6019" w:hanging="180"/>
      </w:pPr>
    </w:lvl>
    <w:lvl w:ilvl="6" w:tplc="0809000F" w:tentative="1">
      <w:start w:val="1"/>
      <w:numFmt w:val="decimal"/>
      <w:lvlText w:val="%7."/>
      <w:lvlJc w:val="left"/>
      <w:pPr>
        <w:ind w:left="6739" w:hanging="360"/>
      </w:pPr>
    </w:lvl>
    <w:lvl w:ilvl="7" w:tplc="08090019" w:tentative="1">
      <w:start w:val="1"/>
      <w:numFmt w:val="lowerLetter"/>
      <w:lvlText w:val="%8."/>
      <w:lvlJc w:val="left"/>
      <w:pPr>
        <w:ind w:left="7459" w:hanging="360"/>
      </w:pPr>
    </w:lvl>
    <w:lvl w:ilvl="8" w:tplc="0809001B" w:tentative="1">
      <w:start w:val="1"/>
      <w:numFmt w:val="lowerRoman"/>
      <w:lvlText w:val="%9."/>
      <w:lvlJc w:val="right"/>
      <w:pPr>
        <w:ind w:left="8179" w:hanging="180"/>
      </w:pPr>
    </w:lvl>
  </w:abstractNum>
  <w:abstractNum w:abstractNumId="35" w15:restartNumberingAfterBreak="0">
    <w:nsid w:val="60D47054"/>
    <w:multiLevelType w:val="hybridMultilevel"/>
    <w:tmpl w:val="42C8478E"/>
    <w:lvl w:ilvl="0" w:tplc="FFFFFFFF">
      <w:start w:val="1"/>
      <w:numFmt w:val="arabicAbjad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6" w15:restartNumberingAfterBreak="0">
    <w:nsid w:val="62ED7916"/>
    <w:multiLevelType w:val="hybridMultilevel"/>
    <w:tmpl w:val="42C8478E"/>
    <w:lvl w:ilvl="0" w:tplc="BC602F18">
      <w:start w:val="1"/>
      <w:numFmt w:val="arabicAbjad"/>
      <w:lvlText w:val="(%1)"/>
      <w:lvlJc w:val="left"/>
      <w:pPr>
        <w:ind w:left="25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7" w15:restartNumberingAfterBreak="0">
    <w:nsid w:val="6E005415"/>
    <w:multiLevelType w:val="hybridMultilevel"/>
    <w:tmpl w:val="42C8478E"/>
    <w:lvl w:ilvl="0" w:tplc="FFFFFFFF">
      <w:start w:val="1"/>
      <w:numFmt w:val="arabicAbjad"/>
      <w:lvlText w:val="(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8" w15:restartNumberingAfterBreak="0">
    <w:nsid w:val="7FB403EE"/>
    <w:multiLevelType w:val="hybridMultilevel"/>
    <w:tmpl w:val="E766DAB2"/>
    <w:lvl w:ilvl="0" w:tplc="FFFFFFFF">
      <w:start w:val="1"/>
      <w:numFmt w:val="arabicAbjad"/>
      <w:lvlText w:val="(%1)"/>
      <w:lvlJc w:val="left"/>
      <w:pPr>
        <w:ind w:left="1854" w:hanging="360"/>
      </w:pPr>
      <w:rPr>
        <w:rFonts w:hint="default"/>
      </w:rPr>
    </w:lvl>
    <w:lvl w:ilvl="1" w:tplc="624EA6AA">
      <w:start w:val="1"/>
      <w:numFmt w:val="arabicAbjad"/>
      <w:lvlText w:val="(%2)"/>
      <w:lvlJc w:val="left"/>
      <w:pPr>
        <w:ind w:left="257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21580154">
    <w:abstractNumId w:val="29"/>
  </w:num>
  <w:num w:numId="2" w16cid:durableId="387653756">
    <w:abstractNumId w:val="34"/>
  </w:num>
  <w:num w:numId="3" w16cid:durableId="1089623937">
    <w:abstractNumId w:val="23"/>
  </w:num>
  <w:num w:numId="4" w16cid:durableId="138159356">
    <w:abstractNumId w:val="14"/>
  </w:num>
  <w:num w:numId="5" w16cid:durableId="607665816">
    <w:abstractNumId w:val="25"/>
  </w:num>
  <w:num w:numId="6" w16cid:durableId="798064610">
    <w:abstractNumId w:val="22"/>
  </w:num>
  <w:num w:numId="7" w16cid:durableId="1657295249">
    <w:abstractNumId w:val="9"/>
  </w:num>
  <w:num w:numId="8" w16cid:durableId="159539350">
    <w:abstractNumId w:val="7"/>
  </w:num>
  <w:num w:numId="9" w16cid:durableId="141388816">
    <w:abstractNumId w:val="6"/>
  </w:num>
  <w:num w:numId="10" w16cid:durableId="2036618478">
    <w:abstractNumId w:val="5"/>
  </w:num>
  <w:num w:numId="11" w16cid:durableId="1451391823">
    <w:abstractNumId w:val="4"/>
  </w:num>
  <w:num w:numId="12" w16cid:durableId="1449394813">
    <w:abstractNumId w:val="8"/>
  </w:num>
  <w:num w:numId="13" w16cid:durableId="1241062246">
    <w:abstractNumId w:val="3"/>
  </w:num>
  <w:num w:numId="14" w16cid:durableId="428240258">
    <w:abstractNumId w:val="2"/>
  </w:num>
  <w:num w:numId="15" w16cid:durableId="1174761042">
    <w:abstractNumId w:val="1"/>
  </w:num>
  <w:num w:numId="16" w16cid:durableId="394552610">
    <w:abstractNumId w:val="0"/>
  </w:num>
  <w:num w:numId="17" w16cid:durableId="1665357447">
    <w:abstractNumId w:val="30"/>
  </w:num>
  <w:num w:numId="18" w16cid:durableId="1285193026">
    <w:abstractNumId w:val="13"/>
  </w:num>
  <w:num w:numId="19" w16cid:durableId="1508867453">
    <w:abstractNumId w:val="29"/>
    <w:lvlOverride w:ilvl="0">
      <w:lvl w:ilvl="0">
        <w:start w:val="1"/>
        <w:numFmt w:val="decimal"/>
        <w:pStyle w:val="ARNormalnumber"/>
        <w:lvlText w:val="%1-"/>
        <w:lvlJc w:val="left"/>
        <w:pPr>
          <w:tabs>
            <w:tab w:val="num" w:pos="567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arabicAlpha"/>
        <w:lvlText w:val="(%2)"/>
        <w:lvlJc w:val="left"/>
        <w:pPr>
          <w:tabs>
            <w:tab w:val="num" w:pos="567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567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567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567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0" w16cid:durableId="928808447">
    <w:abstractNumId w:val="29"/>
    <w:lvlOverride w:ilvl="0">
      <w:lvl w:ilvl="0">
        <w:start w:val="1"/>
        <w:numFmt w:val="decimal"/>
        <w:pStyle w:val="ARNormalnumber"/>
        <w:lvlText w:val="%1-"/>
        <w:lvlJc w:val="left"/>
        <w:pPr>
          <w:tabs>
            <w:tab w:val="num" w:pos="567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arabicAbjad"/>
        <w:lvlText w:val="(%2)"/>
        <w:lvlJc w:val="left"/>
        <w:pPr>
          <w:ind w:left="2174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567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567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567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21" w16cid:durableId="816384933">
    <w:abstractNumId w:val="32"/>
  </w:num>
  <w:num w:numId="22" w16cid:durableId="3484343">
    <w:abstractNumId w:val="38"/>
  </w:num>
  <w:num w:numId="23" w16cid:durableId="513955619">
    <w:abstractNumId w:val="21"/>
  </w:num>
  <w:num w:numId="24" w16cid:durableId="1648632326">
    <w:abstractNumId w:val="24"/>
  </w:num>
  <w:num w:numId="25" w16cid:durableId="766118352">
    <w:abstractNumId w:val="15"/>
  </w:num>
  <w:num w:numId="26" w16cid:durableId="196477733">
    <w:abstractNumId w:val="31"/>
  </w:num>
  <w:num w:numId="27" w16cid:durableId="2031181954">
    <w:abstractNumId w:val="16"/>
  </w:num>
  <w:num w:numId="28" w16cid:durableId="964699049">
    <w:abstractNumId w:val="20"/>
  </w:num>
  <w:num w:numId="29" w16cid:durableId="1265454513">
    <w:abstractNumId w:val="26"/>
    <w:lvlOverride w:ilvl="0">
      <w:lvl w:ilvl="0" w:tplc="0809000F">
        <w:start w:val="1"/>
        <w:numFmt w:val="decimal"/>
        <w:lvlText w:val="%1."/>
        <w:lvlJc w:val="left"/>
        <w:pPr>
          <w:ind w:left="1967" w:hanging="360"/>
        </w:pPr>
      </w:lvl>
    </w:lvlOverride>
  </w:num>
  <w:num w:numId="30" w16cid:durableId="2071419692">
    <w:abstractNumId w:val="18"/>
    <w:lvlOverride w:ilvl="0">
      <w:lvl w:ilvl="0" w:tplc="FFFFFFFF">
        <w:start w:val="1"/>
        <w:numFmt w:val="decimal"/>
        <w:lvlText w:val="%1."/>
        <w:lvlJc w:val="left"/>
        <w:pPr>
          <w:ind w:left="1967" w:hanging="360"/>
        </w:pPr>
      </w:lvl>
    </w:lvlOverride>
  </w:num>
  <w:num w:numId="31" w16cid:durableId="2003774035">
    <w:abstractNumId w:val="12"/>
  </w:num>
  <w:num w:numId="32" w16cid:durableId="132214615">
    <w:abstractNumId w:val="17"/>
  </w:num>
  <w:num w:numId="33" w16cid:durableId="122580054">
    <w:abstractNumId w:val="36"/>
  </w:num>
  <w:num w:numId="34" w16cid:durableId="426849348">
    <w:abstractNumId w:val="35"/>
  </w:num>
  <w:num w:numId="35" w16cid:durableId="1916282499">
    <w:abstractNumId w:val="33"/>
  </w:num>
  <w:num w:numId="36" w16cid:durableId="1487284377">
    <w:abstractNumId w:val="10"/>
  </w:num>
  <w:num w:numId="37" w16cid:durableId="1791701450">
    <w:abstractNumId w:val="37"/>
  </w:num>
  <w:num w:numId="38" w16cid:durableId="593784707">
    <w:abstractNumId w:val="28"/>
  </w:num>
  <w:num w:numId="39" w16cid:durableId="65416162">
    <w:abstractNumId w:val="19"/>
  </w:num>
  <w:num w:numId="40" w16cid:durableId="358970972">
    <w:abstractNumId w:val="11"/>
  </w:num>
  <w:num w:numId="41" w16cid:durableId="1153374877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evenAndOddHeaders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52"/>
    <w:rsid w:val="0000308E"/>
    <w:rsid w:val="00011556"/>
    <w:rsid w:val="00012571"/>
    <w:rsid w:val="00014CD9"/>
    <w:rsid w:val="00015836"/>
    <w:rsid w:val="0001714A"/>
    <w:rsid w:val="000176A2"/>
    <w:rsid w:val="00023BF7"/>
    <w:rsid w:val="0002514C"/>
    <w:rsid w:val="000257DA"/>
    <w:rsid w:val="00026529"/>
    <w:rsid w:val="00030A27"/>
    <w:rsid w:val="00030B2E"/>
    <w:rsid w:val="00031A91"/>
    <w:rsid w:val="00031E50"/>
    <w:rsid w:val="00032389"/>
    <w:rsid w:val="00032458"/>
    <w:rsid w:val="00036964"/>
    <w:rsid w:val="00036C93"/>
    <w:rsid w:val="00042DBA"/>
    <w:rsid w:val="00042E65"/>
    <w:rsid w:val="0004744A"/>
    <w:rsid w:val="0005169F"/>
    <w:rsid w:val="000516F6"/>
    <w:rsid w:val="000558C9"/>
    <w:rsid w:val="00062408"/>
    <w:rsid w:val="0006362A"/>
    <w:rsid w:val="00072668"/>
    <w:rsid w:val="00074704"/>
    <w:rsid w:val="000759D0"/>
    <w:rsid w:val="00075F04"/>
    <w:rsid w:val="00082AA6"/>
    <w:rsid w:val="00083D60"/>
    <w:rsid w:val="000858F9"/>
    <w:rsid w:val="000931D4"/>
    <w:rsid w:val="0009701E"/>
    <w:rsid w:val="000A1298"/>
    <w:rsid w:val="000A1486"/>
    <w:rsid w:val="000A4A43"/>
    <w:rsid w:val="000A7865"/>
    <w:rsid w:val="000B299E"/>
    <w:rsid w:val="000B5103"/>
    <w:rsid w:val="000C0F82"/>
    <w:rsid w:val="000C3034"/>
    <w:rsid w:val="000C4B93"/>
    <w:rsid w:val="000C5AB5"/>
    <w:rsid w:val="000C689D"/>
    <w:rsid w:val="000C7866"/>
    <w:rsid w:val="000C78F7"/>
    <w:rsid w:val="000C7912"/>
    <w:rsid w:val="000D01CF"/>
    <w:rsid w:val="000D1D4E"/>
    <w:rsid w:val="000D315E"/>
    <w:rsid w:val="000E11F3"/>
    <w:rsid w:val="000E5B52"/>
    <w:rsid w:val="000E6056"/>
    <w:rsid w:val="000E6BD2"/>
    <w:rsid w:val="000F0056"/>
    <w:rsid w:val="000F0092"/>
    <w:rsid w:val="000F0F33"/>
    <w:rsid w:val="000F287B"/>
    <w:rsid w:val="000F30F5"/>
    <w:rsid w:val="000F363F"/>
    <w:rsid w:val="000F56DB"/>
    <w:rsid w:val="00100E57"/>
    <w:rsid w:val="00103D6E"/>
    <w:rsid w:val="00111467"/>
    <w:rsid w:val="001156F9"/>
    <w:rsid w:val="001179C1"/>
    <w:rsid w:val="001222CB"/>
    <w:rsid w:val="00122E4B"/>
    <w:rsid w:val="001237A9"/>
    <w:rsid w:val="0012610C"/>
    <w:rsid w:val="0013022A"/>
    <w:rsid w:val="001335DB"/>
    <w:rsid w:val="00134F77"/>
    <w:rsid w:val="001363C8"/>
    <w:rsid w:val="001439D1"/>
    <w:rsid w:val="00145D54"/>
    <w:rsid w:val="0015090F"/>
    <w:rsid w:val="00152A45"/>
    <w:rsid w:val="00154243"/>
    <w:rsid w:val="001617CA"/>
    <w:rsid w:val="00162E98"/>
    <w:rsid w:val="00164D07"/>
    <w:rsid w:val="00165875"/>
    <w:rsid w:val="001666CE"/>
    <w:rsid w:val="0017139E"/>
    <w:rsid w:val="00171454"/>
    <w:rsid w:val="001716B3"/>
    <w:rsid w:val="00176D4B"/>
    <w:rsid w:val="00177D73"/>
    <w:rsid w:val="0018130F"/>
    <w:rsid w:val="00186BFB"/>
    <w:rsid w:val="0019021C"/>
    <w:rsid w:val="00192D4E"/>
    <w:rsid w:val="00192FA8"/>
    <w:rsid w:val="00197BEA"/>
    <w:rsid w:val="001A28E7"/>
    <w:rsid w:val="001A2902"/>
    <w:rsid w:val="001A300F"/>
    <w:rsid w:val="001A354E"/>
    <w:rsid w:val="001A5C3A"/>
    <w:rsid w:val="001B0C7C"/>
    <w:rsid w:val="001B1E58"/>
    <w:rsid w:val="001C16AF"/>
    <w:rsid w:val="001C230A"/>
    <w:rsid w:val="001C4242"/>
    <w:rsid w:val="001C4540"/>
    <w:rsid w:val="001C75F9"/>
    <w:rsid w:val="001D2229"/>
    <w:rsid w:val="001D3007"/>
    <w:rsid w:val="001D3DB5"/>
    <w:rsid w:val="001D6C0F"/>
    <w:rsid w:val="001D6E04"/>
    <w:rsid w:val="001E259B"/>
    <w:rsid w:val="001E465B"/>
    <w:rsid w:val="001F1182"/>
    <w:rsid w:val="001F417C"/>
    <w:rsid w:val="001F5AB5"/>
    <w:rsid w:val="001F65EC"/>
    <w:rsid w:val="002005CE"/>
    <w:rsid w:val="002101E8"/>
    <w:rsid w:val="00211DE3"/>
    <w:rsid w:val="00223096"/>
    <w:rsid w:val="0022344E"/>
    <w:rsid w:val="00226F0A"/>
    <w:rsid w:val="002273AC"/>
    <w:rsid w:val="00227D9C"/>
    <w:rsid w:val="0023213D"/>
    <w:rsid w:val="00232AF6"/>
    <w:rsid w:val="002333D0"/>
    <w:rsid w:val="002353AC"/>
    <w:rsid w:val="002368A9"/>
    <w:rsid w:val="00237882"/>
    <w:rsid w:val="00243282"/>
    <w:rsid w:val="002474B9"/>
    <w:rsid w:val="002477D5"/>
    <w:rsid w:val="00252752"/>
    <w:rsid w:val="00253F6E"/>
    <w:rsid w:val="00256CEE"/>
    <w:rsid w:val="00260112"/>
    <w:rsid w:val="00261505"/>
    <w:rsid w:val="00262A2B"/>
    <w:rsid w:val="00262F84"/>
    <w:rsid w:val="00263E14"/>
    <w:rsid w:val="00263F71"/>
    <w:rsid w:val="002645A3"/>
    <w:rsid w:val="002658FE"/>
    <w:rsid w:val="00266D14"/>
    <w:rsid w:val="002707AD"/>
    <w:rsid w:val="0027097F"/>
    <w:rsid w:val="00271361"/>
    <w:rsid w:val="00271E7D"/>
    <w:rsid w:val="0027665D"/>
    <w:rsid w:val="00276945"/>
    <w:rsid w:val="00284E21"/>
    <w:rsid w:val="00292F3C"/>
    <w:rsid w:val="00297DE5"/>
    <w:rsid w:val="002A2806"/>
    <w:rsid w:val="002A28AB"/>
    <w:rsid w:val="002A68E5"/>
    <w:rsid w:val="002B06B9"/>
    <w:rsid w:val="002B222D"/>
    <w:rsid w:val="002B3BB0"/>
    <w:rsid w:val="002B528E"/>
    <w:rsid w:val="002B599D"/>
    <w:rsid w:val="002B5A65"/>
    <w:rsid w:val="002B66FA"/>
    <w:rsid w:val="002B71A2"/>
    <w:rsid w:val="002C4907"/>
    <w:rsid w:val="002C4C57"/>
    <w:rsid w:val="002C4CDB"/>
    <w:rsid w:val="002C6603"/>
    <w:rsid w:val="002C70BD"/>
    <w:rsid w:val="002C7266"/>
    <w:rsid w:val="002D0683"/>
    <w:rsid w:val="002D1197"/>
    <w:rsid w:val="002D1410"/>
    <w:rsid w:val="002D1A8B"/>
    <w:rsid w:val="002D2F01"/>
    <w:rsid w:val="002D4D97"/>
    <w:rsid w:val="002E2867"/>
    <w:rsid w:val="002E3DF0"/>
    <w:rsid w:val="002E734F"/>
    <w:rsid w:val="002F0060"/>
    <w:rsid w:val="002F113D"/>
    <w:rsid w:val="002F14E0"/>
    <w:rsid w:val="002F202A"/>
    <w:rsid w:val="002F597C"/>
    <w:rsid w:val="0030135D"/>
    <w:rsid w:val="00306D6A"/>
    <w:rsid w:val="003076B9"/>
    <w:rsid w:val="00307750"/>
    <w:rsid w:val="00310C6B"/>
    <w:rsid w:val="00311760"/>
    <w:rsid w:val="003172C9"/>
    <w:rsid w:val="00320BE7"/>
    <w:rsid w:val="00323168"/>
    <w:rsid w:val="00325FA1"/>
    <w:rsid w:val="00326EEB"/>
    <w:rsid w:val="00327ACE"/>
    <w:rsid w:val="0033084D"/>
    <w:rsid w:val="003321F3"/>
    <w:rsid w:val="003357E4"/>
    <w:rsid w:val="00342175"/>
    <w:rsid w:val="003439D7"/>
    <w:rsid w:val="0034538E"/>
    <w:rsid w:val="003476E9"/>
    <w:rsid w:val="003514F1"/>
    <w:rsid w:val="00351A2D"/>
    <w:rsid w:val="003530C7"/>
    <w:rsid w:val="00355BA2"/>
    <w:rsid w:val="00357C71"/>
    <w:rsid w:val="00362AB4"/>
    <w:rsid w:val="0036362E"/>
    <w:rsid w:val="00365657"/>
    <w:rsid w:val="003740D0"/>
    <w:rsid w:val="0037678F"/>
    <w:rsid w:val="00381A42"/>
    <w:rsid w:val="00381C84"/>
    <w:rsid w:val="00381F02"/>
    <w:rsid w:val="0039014D"/>
    <w:rsid w:val="00391435"/>
    <w:rsid w:val="00395721"/>
    <w:rsid w:val="003966D6"/>
    <w:rsid w:val="0039697F"/>
    <w:rsid w:val="003977C1"/>
    <w:rsid w:val="003A0BB0"/>
    <w:rsid w:val="003A3B57"/>
    <w:rsid w:val="003A7F13"/>
    <w:rsid w:val="003B0F22"/>
    <w:rsid w:val="003B1D54"/>
    <w:rsid w:val="003B5B72"/>
    <w:rsid w:val="003B6E06"/>
    <w:rsid w:val="003C0724"/>
    <w:rsid w:val="003C0EE0"/>
    <w:rsid w:val="003C2329"/>
    <w:rsid w:val="003C546E"/>
    <w:rsid w:val="003C7646"/>
    <w:rsid w:val="003D1540"/>
    <w:rsid w:val="003D253F"/>
    <w:rsid w:val="003D5AFE"/>
    <w:rsid w:val="003D6ADD"/>
    <w:rsid w:val="003D75E6"/>
    <w:rsid w:val="003E2F72"/>
    <w:rsid w:val="003E3BE0"/>
    <w:rsid w:val="003E7287"/>
    <w:rsid w:val="003F2175"/>
    <w:rsid w:val="003F27E6"/>
    <w:rsid w:val="003F2938"/>
    <w:rsid w:val="003F77B8"/>
    <w:rsid w:val="004000BD"/>
    <w:rsid w:val="004011C8"/>
    <w:rsid w:val="00402D88"/>
    <w:rsid w:val="00403D30"/>
    <w:rsid w:val="00413C45"/>
    <w:rsid w:val="00416920"/>
    <w:rsid w:val="00421107"/>
    <w:rsid w:val="00424068"/>
    <w:rsid w:val="004300DF"/>
    <w:rsid w:val="00430F64"/>
    <w:rsid w:val="00431471"/>
    <w:rsid w:val="00431A73"/>
    <w:rsid w:val="00433679"/>
    <w:rsid w:val="0043706A"/>
    <w:rsid w:val="00437B60"/>
    <w:rsid w:val="0044152C"/>
    <w:rsid w:val="00441FC0"/>
    <w:rsid w:val="004479E7"/>
    <w:rsid w:val="00447AB4"/>
    <w:rsid w:val="00450E22"/>
    <w:rsid w:val="0045364E"/>
    <w:rsid w:val="004638D2"/>
    <w:rsid w:val="00463DBE"/>
    <w:rsid w:val="004904AF"/>
    <w:rsid w:val="00490783"/>
    <w:rsid w:val="00491F52"/>
    <w:rsid w:val="004922C1"/>
    <w:rsid w:val="00493E40"/>
    <w:rsid w:val="004A07F0"/>
    <w:rsid w:val="004A0BD2"/>
    <w:rsid w:val="004A717C"/>
    <w:rsid w:val="004B1697"/>
    <w:rsid w:val="004B1EC6"/>
    <w:rsid w:val="004B43DE"/>
    <w:rsid w:val="004C6181"/>
    <w:rsid w:val="004C6C77"/>
    <w:rsid w:val="004C7577"/>
    <w:rsid w:val="004D1D71"/>
    <w:rsid w:val="004D1E2C"/>
    <w:rsid w:val="004D2552"/>
    <w:rsid w:val="004D25C3"/>
    <w:rsid w:val="004E0578"/>
    <w:rsid w:val="004E0C76"/>
    <w:rsid w:val="004E222F"/>
    <w:rsid w:val="004E487D"/>
    <w:rsid w:val="004E6C02"/>
    <w:rsid w:val="004F0F60"/>
    <w:rsid w:val="004F644A"/>
    <w:rsid w:val="004F6952"/>
    <w:rsid w:val="004F787B"/>
    <w:rsid w:val="004F79D7"/>
    <w:rsid w:val="004F7B3A"/>
    <w:rsid w:val="0050101E"/>
    <w:rsid w:val="005014AF"/>
    <w:rsid w:val="00501C5B"/>
    <w:rsid w:val="005025EC"/>
    <w:rsid w:val="00503744"/>
    <w:rsid w:val="00503E7D"/>
    <w:rsid w:val="00504387"/>
    <w:rsid w:val="00507116"/>
    <w:rsid w:val="0050721C"/>
    <w:rsid w:val="005106FB"/>
    <w:rsid w:val="00513120"/>
    <w:rsid w:val="00516AC4"/>
    <w:rsid w:val="00522897"/>
    <w:rsid w:val="005277BE"/>
    <w:rsid w:val="00530E75"/>
    <w:rsid w:val="00535D21"/>
    <w:rsid w:val="00537111"/>
    <w:rsid w:val="0053728D"/>
    <w:rsid w:val="00540584"/>
    <w:rsid w:val="00540C87"/>
    <w:rsid w:val="00541784"/>
    <w:rsid w:val="00542236"/>
    <w:rsid w:val="0054390B"/>
    <w:rsid w:val="00544462"/>
    <w:rsid w:val="00544B1F"/>
    <w:rsid w:val="00546E72"/>
    <w:rsid w:val="00550DC1"/>
    <w:rsid w:val="00553E73"/>
    <w:rsid w:val="00553EB2"/>
    <w:rsid w:val="005555DD"/>
    <w:rsid w:val="005568CF"/>
    <w:rsid w:val="00556A2D"/>
    <w:rsid w:val="00562549"/>
    <w:rsid w:val="00566560"/>
    <w:rsid w:val="00567DAB"/>
    <w:rsid w:val="0057074D"/>
    <w:rsid w:val="00570A21"/>
    <w:rsid w:val="00570A3C"/>
    <w:rsid w:val="00576D01"/>
    <w:rsid w:val="00576DF9"/>
    <w:rsid w:val="00576E63"/>
    <w:rsid w:val="00577E43"/>
    <w:rsid w:val="0058263F"/>
    <w:rsid w:val="005833D8"/>
    <w:rsid w:val="00583555"/>
    <w:rsid w:val="00585B67"/>
    <w:rsid w:val="00586D4F"/>
    <w:rsid w:val="00592E39"/>
    <w:rsid w:val="00594911"/>
    <w:rsid w:val="00595E66"/>
    <w:rsid w:val="00597A22"/>
    <w:rsid w:val="005A1DCF"/>
    <w:rsid w:val="005A29D6"/>
    <w:rsid w:val="005A3EFF"/>
    <w:rsid w:val="005A42D0"/>
    <w:rsid w:val="005A5638"/>
    <w:rsid w:val="005A5B5F"/>
    <w:rsid w:val="005A5B81"/>
    <w:rsid w:val="005A6CDD"/>
    <w:rsid w:val="005A7917"/>
    <w:rsid w:val="005A7BED"/>
    <w:rsid w:val="005A7E8A"/>
    <w:rsid w:val="005B02F1"/>
    <w:rsid w:val="005B2141"/>
    <w:rsid w:val="005B28C9"/>
    <w:rsid w:val="005B2C74"/>
    <w:rsid w:val="005C28A2"/>
    <w:rsid w:val="005C3E0F"/>
    <w:rsid w:val="005C6DF9"/>
    <w:rsid w:val="005C78AE"/>
    <w:rsid w:val="005D16BB"/>
    <w:rsid w:val="005D441E"/>
    <w:rsid w:val="005E131C"/>
    <w:rsid w:val="005E4F50"/>
    <w:rsid w:val="005E5EB9"/>
    <w:rsid w:val="005E63F2"/>
    <w:rsid w:val="005E7400"/>
    <w:rsid w:val="005F0098"/>
    <w:rsid w:val="005F073A"/>
    <w:rsid w:val="005F1009"/>
    <w:rsid w:val="005F1F16"/>
    <w:rsid w:val="005F3DCE"/>
    <w:rsid w:val="005F7755"/>
    <w:rsid w:val="005F7DDC"/>
    <w:rsid w:val="0060396B"/>
    <w:rsid w:val="00610ACA"/>
    <w:rsid w:val="006118F4"/>
    <w:rsid w:val="00612F31"/>
    <w:rsid w:val="006172DE"/>
    <w:rsid w:val="006203EE"/>
    <w:rsid w:val="00620AC7"/>
    <w:rsid w:val="00622D53"/>
    <w:rsid w:val="00625F6A"/>
    <w:rsid w:val="00626E7E"/>
    <w:rsid w:val="0063135B"/>
    <w:rsid w:val="0063161A"/>
    <w:rsid w:val="00636E40"/>
    <w:rsid w:val="00637264"/>
    <w:rsid w:val="006420D5"/>
    <w:rsid w:val="0064338D"/>
    <w:rsid w:val="00644474"/>
    <w:rsid w:val="00644653"/>
    <w:rsid w:val="00646BE7"/>
    <w:rsid w:val="00647510"/>
    <w:rsid w:val="00647F32"/>
    <w:rsid w:val="00650138"/>
    <w:rsid w:val="0065183D"/>
    <w:rsid w:val="00657406"/>
    <w:rsid w:val="00660988"/>
    <w:rsid w:val="0066175A"/>
    <w:rsid w:val="00663B6D"/>
    <w:rsid w:val="00671F21"/>
    <w:rsid w:val="0067259A"/>
    <w:rsid w:val="0067654A"/>
    <w:rsid w:val="006765F1"/>
    <w:rsid w:val="00677253"/>
    <w:rsid w:val="00684438"/>
    <w:rsid w:val="00686D6B"/>
    <w:rsid w:val="00691E5B"/>
    <w:rsid w:val="0069240A"/>
    <w:rsid w:val="0069283A"/>
    <w:rsid w:val="00692E68"/>
    <w:rsid w:val="006935EC"/>
    <w:rsid w:val="0069399F"/>
    <w:rsid w:val="00694343"/>
    <w:rsid w:val="006957BA"/>
    <w:rsid w:val="006971BF"/>
    <w:rsid w:val="006A0054"/>
    <w:rsid w:val="006A1236"/>
    <w:rsid w:val="006A42C2"/>
    <w:rsid w:val="006A62D3"/>
    <w:rsid w:val="006B263A"/>
    <w:rsid w:val="006C2FB4"/>
    <w:rsid w:val="006C3056"/>
    <w:rsid w:val="006C4974"/>
    <w:rsid w:val="006C51AC"/>
    <w:rsid w:val="006C54E4"/>
    <w:rsid w:val="006C562F"/>
    <w:rsid w:val="006C6EE8"/>
    <w:rsid w:val="006D1B37"/>
    <w:rsid w:val="006D280A"/>
    <w:rsid w:val="006E029F"/>
    <w:rsid w:val="006E0911"/>
    <w:rsid w:val="006E0D59"/>
    <w:rsid w:val="006E3464"/>
    <w:rsid w:val="006E3A4C"/>
    <w:rsid w:val="006E3E4D"/>
    <w:rsid w:val="006E4B46"/>
    <w:rsid w:val="006E5C07"/>
    <w:rsid w:val="006E5E50"/>
    <w:rsid w:val="006E702B"/>
    <w:rsid w:val="006F450B"/>
    <w:rsid w:val="006F70FC"/>
    <w:rsid w:val="006F7477"/>
    <w:rsid w:val="007033E5"/>
    <w:rsid w:val="00704417"/>
    <w:rsid w:val="00705D7D"/>
    <w:rsid w:val="00705FF3"/>
    <w:rsid w:val="007061FB"/>
    <w:rsid w:val="00713617"/>
    <w:rsid w:val="00714E22"/>
    <w:rsid w:val="00715383"/>
    <w:rsid w:val="00715CDC"/>
    <w:rsid w:val="007170D9"/>
    <w:rsid w:val="007203A8"/>
    <w:rsid w:val="00720563"/>
    <w:rsid w:val="0072664D"/>
    <w:rsid w:val="00726862"/>
    <w:rsid w:val="007308E6"/>
    <w:rsid w:val="00731693"/>
    <w:rsid w:val="00733812"/>
    <w:rsid w:val="007359BB"/>
    <w:rsid w:val="00736EA1"/>
    <w:rsid w:val="00742A3D"/>
    <w:rsid w:val="00742A79"/>
    <w:rsid w:val="00742C24"/>
    <w:rsid w:val="00744EE6"/>
    <w:rsid w:val="00745E15"/>
    <w:rsid w:val="00747472"/>
    <w:rsid w:val="007565C3"/>
    <w:rsid w:val="00760C5D"/>
    <w:rsid w:val="00762D21"/>
    <w:rsid w:val="007642A3"/>
    <w:rsid w:val="007645D6"/>
    <w:rsid w:val="00764797"/>
    <w:rsid w:val="00775006"/>
    <w:rsid w:val="0077745C"/>
    <w:rsid w:val="00792E98"/>
    <w:rsid w:val="007957C2"/>
    <w:rsid w:val="007971B5"/>
    <w:rsid w:val="007A27D4"/>
    <w:rsid w:val="007A5498"/>
    <w:rsid w:val="007A5930"/>
    <w:rsid w:val="007A7CAA"/>
    <w:rsid w:val="007B161D"/>
    <w:rsid w:val="007B21EA"/>
    <w:rsid w:val="007B25DC"/>
    <w:rsid w:val="007B3787"/>
    <w:rsid w:val="007B3B4C"/>
    <w:rsid w:val="007B45AA"/>
    <w:rsid w:val="007C0DDE"/>
    <w:rsid w:val="007C1E39"/>
    <w:rsid w:val="007C2A25"/>
    <w:rsid w:val="007C7C68"/>
    <w:rsid w:val="007D42C4"/>
    <w:rsid w:val="007E2822"/>
    <w:rsid w:val="007E6EF3"/>
    <w:rsid w:val="007E72A2"/>
    <w:rsid w:val="007F026C"/>
    <w:rsid w:val="007F05A1"/>
    <w:rsid w:val="007F1211"/>
    <w:rsid w:val="007F1E50"/>
    <w:rsid w:val="007F3470"/>
    <w:rsid w:val="007F68F3"/>
    <w:rsid w:val="00800251"/>
    <w:rsid w:val="008024B1"/>
    <w:rsid w:val="008024EE"/>
    <w:rsid w:val="00803DC4"/>
    <w:rsid w:val="00803EEB"/>
    <w:rsid w:val="00805638"/>
    <w:rsid w:val="008109A3"/>
    <w:rsid w:val="00811112"/>
    <w:rsid w:val="00812AA5"/>
    <w:rsid w:val="0081637F"/>
    <w:rsid w:val="008171E0"/>
    <w:rsid w:val="00820C60"/>
    <w:rsid w:val="00826789"/>
    <w:rsid w:val="00826860"/>
    <w:rsid w:val="0083059A"/>
    <w:rsid w:val="008313A8"/>
    <w:rsid w:val="00833F57"/>
    <w:rsid w:val="00837698"/>
    <w:rsid w:val="00837830"/>
    <w:rsid w:val="00842680"/>
    <w:rsid w:val="00843B94"/>
    <w:rsid w:val="00845836"/>
    <w:rsid w:val="0084666C"/>
    <w:rsid w:val="008517E4"/>
    <w:rsid w:val="00851E03"/>
    <w:rsid w:val="008535CA"/>
    <w:rsid w:val="008631C9"/>
    <w:rsid w:val="00864FEF"/>
    <w:rsid w:val="00865268"/>
    <w:rsid w:val="00872AA5"/>
    <w:rsid w:val="00873DA9"/>
    <w:rsid w:val="00875759"/>
    <w:rsid w:val="0087647E"/>
    <w:rsid w:val="00877BAB"/>
    <w:rsid w:val="00883B9D"/>
    <w:rsid w:val="00884284"/>
    <w:rsid w:val="008856A7"/>
    <w:rsid w:val="00886203"/>
    <w:rsid w:val="00890306"/>
    <w:rsid w:val="008956E0"/>
    <w:rsid w:val="008A28DB"/>
    <w:rsid w:val="008A57B2"/>
    <w:rsid w:val="008A6252"/>
    <w:rsid w:val="008A6E81"/>
    <w:rsid w:val="008B03C3"/>
    <w:rsid w:val="008B0BD3"/>
    <w:rsid w:val="008B17AA"/>
    <w:rsid w:val="008B4C0B"/>
    <w:rsid w:val="008B560A"/>
    <w:rsid w:val="008B647E"/>
    <w:rsid w:val="008C0DA8"/>
    <w:rsid w:val="008C1014"/>
    <w:rsid w:val="008C2103"/>
    <w:rsid w:val="008C5895"/>
    <w:rsid w:val="008C5BFA"/>
    <w:rsid w:val="008C717E"/>
    <w:rsid w:val="008C7FA5"/>
    <w:rsid w:val="008D2314"/>
    <w:rsid w:val="008D6EEA"/>
    <w:rsid w:val="008D796A"/>
    <w:rsid w:val="008D7D46"/>
    <w:rsid w:val="008E304A"/>
    <w:rsid w:val="008E49E9"/>
    <w:rsid w:val="008E5995"/>
    <w:rsid w:val="008E62F8"/>
    <w:rsid w:val="008F0E46"/>
    <w:rsid w:val="008F2491"/>
    <w:rsid w:val="00900D11"/>
    <w:rsid w:val="00903CBB"/>
    <w:rsid w:val="00906944"/>
    <w:rsid w:val="00910087"/>
    <w:rsid w:val="00910A2D"/>
    <w:rsid w:val="00911521"/>
    <w:rsid w:val="009118C0"/>
    <w:rsid w:val="0091221C"/>
    <w:rsid w:val="00923C3C"/>
    <w:rsid w:val="00923C42"/>
    <w:rsid w:val="00924638"/>
    <w:rsid w:val="00925A91"/>
    <w:rsid w:val="00940F9B"/>
    <w:rsid w:val="00941D5B"/>
    <w:rsid w:val="00946400"/>
    <w:rsid w:val="009473FD"/>
    <w:rsid w:val="0095344E"/>
    <w:rsid w:val="009534F8"/>
    <w:rsid w:val="009628F1"/>
    <w:rsid w:val="009634DB"/>
    <w:rsid w:val="009655A4"/>
    <w:rsid w:val="0097266E"/>
    <w:rsid w:val="00985A96"/>
    <w:rsid w:val="00985EE8"/>
    <w:rsid w:val="00987915"/>
    <w:rsid w:val="00990D5D"/>
    <w:rsid w:val="009922A4"/>
    <w:rsid w:val="0099442F"/>
    <w:rsid w:val="0099595A"/>
    <w:rsid w:val="00996A00"/>
    <w:rsid w:val="00996A74"/>
    <w:rsid w:val="00997B2C"/>
    <w:rsid w:val="009A451D"/>
    <w:rsid w:val="009A74C9"/>
    <w:rsid w:val="009B1169"/>
    <w:rsid w:val="009B141F"/>
    <w:rsid w:val="009B22D1"/>
    <w:rsid w:val="009B2BC6"/>
    <w:rsid w:val="009B3D1D"/>
    <w:rsid w:val="009B4637"/>
    <w:rsid w:val="009B7BF2"/>
    <w:rsid w:val="009B7DED"/>
    <w:rsid w:val="009C0DD4"/>
    <w:rsid w:val="009C2E36"/>
    <w:rsid w:val="009C6B6A"/>
    <w:rsid w:val="009D06B9"/>
    <w:rsid w:val="009D406B"/>
    <w:rsid w:val="009E1D55"/>
    <w:rsid w:val="009E2195"/>
    <w:rsid w:val="009E269D"/>
    <w:rsid w:val="009E3435"/>
    <w:rsid w:val="009E3E71"/>
    <w:rsid w:val="009E44E2"/>
    <w:rsid w:val="00A11393"/>
    <w:rsid w:val="00A1331E"/>
    <w:rsid w:val="00A137A8"/>
    <w:rsid w:val="00A141B3"/>
    <w:rsid w:val="00A14906"/>
    <w:rsid w:val="00A14B42"/>
    <w:rsid w:val="00A15CB8"/>
    <w:rsid w:val="00A17212"/>
    <w:rsid w:val="00A20149"/>
    <w:rsid w:val="00A20FFB"/>
    <w:rsid w:val="00A211D9"/>
    <w:rsid w:val="00A3113B"/>
    <w:rsid w:val="00A340FE"/>
    <w:rsid w:val="00A34E74"/>
    <w:rsid w:val="00A36290"/>
    <w:rsid w:val="00A425F6"/>
    <w:rsid w:val="00A43238"/>
    <w:rsid w:val="00A5417B"/>
    <w:rsid w:val="00A5436F"/>
    <w:rsid w:val="00A56F81"/>
    <w:rsid w:val="00A618EE"/>
    <w:rsid w:val="00A63CBF"/>
    <w:rsid w:val="00A67269"/>
    <w:rsid w:val="00A67618"/>
    <w:rsid w:val="00A67B80"/>
    <w:rsid w:val="00A70103"/>
    <w:rsid w:val="00A70D96"/>
    <w:rsid w:val="00A72C3A"/>
    <w:rsid w:val="00A730B5"/>
    <w:rsid w:val="00A75E37"/>
    <w:rsid w:val="00A83923"/>
    <w:rsid w:val="00A858E0"/>
    <w:rsid w:val="00A8621B"/>
    <w:rsid w:val="00A9091C"/>
    <w:rsid w:val="00A91235"/>
    <w:rsid w:val="00A93322"/>
    <w:rsid w:val="00A967AF"/>
    <w:rsid w:val="00A97992"/>
    <w:rsid w:val="00AA0CBA"/>
    <w:rsid w:val="00AA16FD"/>
    <w:rsid w:val="00AA5C0B"/>
    <w:rsid w:val="00AA5EA2"/>
    <w:rsid w:val="00AA5F65"/>
    <w:rsid w:val="00AB09D4"/>
    <w:rsid w:val="00AB38CA"/>
    <w:rsid w:val="00AB5973"/>
    <w:rsid w:val="00AC1F1C"/>
    <w:rsid w:val="00AC32BE"/>
    <w:rsid w:val="00AC4D7A"/>
    <w:rsid w:val="00AD2ADC"/>
    <w:rsid w:val="00AD2B06"/>
    <w:rsid w:val="00AD6BDA"/>
    <w:rsid w:val="00AD716A"/>
    <w:rsid w:val="00AD73E3"/>
    <w:rsid w:val="00AD799E"/>
    <w:rsid w:val="00AF203E"/>
    <w:rsid w:val="00AF2D91"/>
    <w:rsid w:val="00AF2F54"/>
    <w:rsid w:val="00AF37D7"/>
    <w:rsid w:val="00AF5663"/>
    <w:rsid w:val="00AF7285"/>
    <w:rsid w:val="00B00BAA"/>
    <w:rsid w:val="00B00EA9"/>
    <w:rsid w:val="00B01ABE"/>
    <w:rsid w:val="00B01ACC"/>
    <w:rsid w:val="00B05AA7"/>
    <w:rsid w:val="00B07982"/>
    <w:rsid w:val="00B11150"/>
    <w:rsid w:val="00B20014"/>
    <w:rsid w:val="00B2046F"/>
    <w:rsid w:val="00B2080F"/>
    <w:rsid w:val="00B2081E"/>
    <w:rsid w:val="00B23011"/>
    <w:rsid w:val="00B23284"/>
    <w:rsid w:val="00B2408B"/>
    <w:rsid w:val="00B266A6"/>
    <w:rsid w:val="00B274D6"/>
    <w:rsid w:val="00B30889"/>
    <w:rsid w:val="00B45855"/>
    <w:rsid w:val="00B460AA"/>
    <w:rsid w:val="00B47086"/>
    <w:rsid w:val="00B55B71"/>
    <w:rsid w:val="00B561B4"/>
    <w:rsid w:val="00B575B1"/>
    <w:rsid w:val="00B648C8"/>
    <w:rsid w:val="00B6599C"/>
    <w:rsid w:val="00B70F4B"/>
    <w:rsid w:val="00B77656"/>
    <w:rsid w:val="00B94EFC"/>
    <w:rsid w:val="00BA41D9"/>
    <w:rsid w:val="00BA56B5"/>
    <w:rsid w:val="00BA56B7"/>
    <w:rsid w:val="00BA5970"/>
    <w:rsid w:val="00BA6260"/>
    <w:rsid w:val="00BB0188"/>
    <w:rsid w:val="00BB3500"/>
    <w:rsid w:val="00BB45D2"/>
    <w:rsid w:val="00BB4C2A"/>
    <w:rsid w:val="00BB6976"/>
    <w:rsid w:val="00BB7142"/>
    <w:rsid w:val="00BB7CDC"/>
    <w:rsid w:val="00BB7CEB"/>
    <w:rsid w:val="00BC0461"/>
    <w:rsid w:val="00BC3411"/>
    <w:rsid w:val="00BC5B12"/>
    <w:rsid w:val="00BC6EE8"/>
    <w:rsid w:val="00BD1731"/>
    <w:rsid w:val="00BD4ECF"/>
    <w:rsid w:val="00BE0D45"/>
    <w:rsid w:val="00BE1CF2"/>
    <w:rsid w:val="00BE33C9"/>
    <w:rsid w:val="00BE48A7"/>
    <w:rsid w:val="00BE6035"/>
    <w:rsid w:val="00BF14A7"/>
    <w:rsid w:val="00BF2EA3"/>
    <w:rsid w:val="00BF319E"/>
    <w:rsid w:val="00BF384D"/>
    <w:rsid w:val="00BF4AB6"/>
    <w:rsid w:val="00BF568B"/>
    <w:rsid w:val="00BF5A9F"/>
    <w:rsid w:val="00BF5D1C"/>
    <w:rsid w:val="00BF6624"/>
    <w:rsid w:val="00BF6C44"/>
    <w:rsid w:val="00BF73F7"/>
    <w:rsid w:val="00C008A1"/>
    <w:rsid w:val="00C01C02"/>
    <w:rsid w:val="00C03B39"/>
    <w:rsid w:val="00C05F12"/>
    <w:rsid w:val="00C06444"/>
    <w:rsid w:val="00C077BD"/>
    <w:rsid w:val="00C07E0C"/>
    <w:rsid w:val="00C12F55"/>
    <w:rsid w:val="00C2043F"/>
    <w:rsid w:val="00C2169A"/>
    <w:rsid w:val="00C260A8"/>
    <w:rsid w:val="00C268C2"/>
    <w:rsid w:val="00C27ED3"/>
    <w:rsid w:val="00C3238D"/>
    <w:rsid w:val="00C358A6"/>
    <w:rsid w:val="00C373FE"/>
    <w:rsid w:val="00C418F6"/>
    <w:rsid w:val="00C41BFA"/>
    <w:rsid w:val="00C4247B"/>
    <w:rsid w:val="00C46E99"/>
    <w:rsid w:val="00C477F1"/>
    <w:rsid w:val="00C47A0D"/>
    <w:rsid w:val="00C504E4"/>
    <w:rsid w:val="00C50747"/>
    <w:rsid w:val="00C51C42"/>
    <w:rsid w:val="00C56CB6"/>
    <w:rsid w:val="00C5757A"/>
    <w:rsid w:val="00C57D3F"/>
    <w:rsid w:val="00C63547"/>
    <w:rsid w:val="00C635EC"/>
    <w:rsid w:val="00C71628"/>
    <w:rsid w:val="00C72B6C"/>
    <w:rsid w:val="00C72C71"/>
    <w:rsid w:val="00C73CE4"/>
    <w:rsid w:val="00C740F7"/>
    <w:rsid w:val="00C80A18"/>
    <w:rsid w:val="00C815C2"/>
    <w:rsid w:val="00C86ACF"/>
    <w:rsid w:val="00C90254"/>
    <w:rsid w:val="00C92CD9"/>
    <w:rsid w:val="00C955D1"/>
    <w:rsid w:val="00C9671B"/>
    <w:rsid w:val="00C967B9"/>
    <w:rsid w:val="00C96ACE"/>
    <w:rsid w:val="00C96DF5"/>
    <w:rsid w:val="00C96EA4"/>
    <w:rsid w:val="00C97948"/>
    <w:rsid w:val="00CA1A29"/>
    <w:rsid w:val="00CA3741"/>
    <w:rsid w:val="00CA5AAC"/>
    <w:rsid w:val="00CA5D76"/>
    <w:rsid w:val="00CA60BF"/>
    <w:rsid w:val="00CA7B75"/>
    <w:rsid w:val="00CB1016"/>
    <w:rsid w:val="00CB43DA"/>
    <w:rsid w:val="00CB7F0C"/>
    <w:rsid w:val="00CC1944"/>
    <w:rsid w:val="00CC5C50"/>
    <w:rsid w:val="00CD0C24"/>
    <w:rsid w:val="00CD3160"/>
    <w:rsid w:val="00CE03B8"/>
    <w:rsid w:val="00CE099D"/>
    <w:rsid w:val="00CE0C26"/>
    <w:rsid w:val="00CE2BB9"/>
    <w:rsid w:val="00CE45D6"/>
    <w:rsid w:val="00CE528F"/>
    <w:rsid w:val="00CE5AFA"/>
    <w:rsid w:val="00CF0755"/>
    <w:rsid w:val="00CF1FFF"/>
    <w:rsid w:val="00CF32FF"/>
    <w:rsid w:val="00CF6D56"/>
    <w:rsid w:val="00CF6E1A"/>
    <w:rsid w:val="00D00156"/>
    <w:rsid w:val="00D01D89"/>
    <w:rsid w:val="00D04F7A"/>
    <w:rsid w:val="00D0584B"/>
    <w:rsid w:val="00D07250"/>
    <w:rsid w:val="00D13BFE"/>
    <w:rsid w:val="00D14170"/>
    <w:rsid w:val="00D15766"/>
    <w:rsid w:val="00D2225C"/>
    <w:rsid w:val="00D224E5"/>
    <w:rsid w:val="00D3050F"/>
    <w:rsid w:val="00D3054E"/>
    <w:rsid w:val="00D330E4"/>
    <w:rsid w:val="00D337AD"/>
    <w:rsid w:val="00D340BB"/>
    <w:rsid w:val="00D3638E"/>
    <w:rsid w:val="00D3780B"/>
    <w:rsid w:val="00D40624"/>
    <w:rsid w:val="00D42470"/>
    <w:rsid w:val="00D4321A"/>
    <w:rsid w:val="00D46A0B"/>
    <w:rsid w:val="00D53FA6"/>
    <w:rsid w:val="00D57E09"/>
    <w:rsid w:val="00D61B6C"/>
    <w:rsid w:val="00D62275"/>
    <w:rsid w:val="00D63021"/>
    <w:rsid w:val="00D636DC"/>
    <w:rsid w:val="00D651D0"/>
    <w:rsid w:val="00D67163"/>
    <w:rsid w:val="00D7338C"/>
    <w:rsid w:val="00D80B9F"/>
    <w:rsid w:val="00D81663"/>
    <w:rsid w:val="00D867E1"/>
    <w:rsid w:val="00D87918"/>
    <w:rsid w:val="00D90175"/>
    <w:rsid w:val="00D97DCD"/>
    <w:rsid w:val="00DA136E"/>
    <w:rsid w:val="00DA1BDB"/>
    <w:rsid w:val="00DA32A3"/>
    <w:rsid w:val="00DA6FC8"/>
    <w:rsid w:val="00DB047B"/>
    <w:rsid w:val="00DB1F50"/>
    <w:rsid w:val="00DB2E08"/>
    <w:rsid w:val="00DB5FC8"/>
    <w:rsid w:val="00DC1401"/>
    <w:rsid w:val="00DC21E6"/>
    <w:rsid w:val="00DC3596"/>
    <w:rsid w:val="00DC3DEE"/>
    <w:rsid w:val="00DD03AF"/>
    <w:rsid w:val="00DD0614"/>
    <w:rsid w:val="00DD07F0"/>
    <w:rsid w:val="00DD1B1A"/>
    <w:rsid w:val="00DD3BCD"/>
    <w:rsid w:val="00DE0205"/>
    <w:rsid w:val="00DE0FBB"/>
    <w:rsid w:val="00DE19AE"/>
    <w:rsid w:val="00DF002F"/>
    <w:rsid w:val="00DF3A14"/>
    <w:rsid w:val="00DF3C8A"/>
    <w:rsid w:val="00DF5C13"/>
    <w:rsid w:val="00DF6D77"/>
    <w:rsid w:val="00DF7A06"/>
    <w:rsid w:val="00E00D99"/>
    <w:rsid w:val="00E07627"/>
    <w:rsid w:val="00E125FF"/>
    <w:rsid w:val="00E13FB4"/>
    <w:rsid w:val="00E200C0"/>
    <w:rsid w:val="00E215F9"/>
    <w:rsid w:val="00E26137"/>
    <w:rsid w:val="00E345E5"/>
    <w:rsid w:val="00E34CF6"/>
    <w:rsid w:val="00E40CFE"/>
    <w:rsid w:val="00E42F7C"/>
    <w:rsid w:val="00E44428"/>
    <w:rsid w:val="00E46C88"/>
    <w:rsid w:val="00E54617"/>
    <w:rsid w:val="00E56874"/>
    <w:rsid w:val="00E5779B"/>
    <w:rsid w:val="00E62E5D"/>
    <w:rsid w:val="00E63272"/>
    <w:rsid w:val="00E63CFF"/>
    <w:rsid w:val="00E65044"/>
    <w:rsid w:val="00E67D12"/>
    <w:rsid w:val="00E700D6"/>
    <w:rsid w:val="00E70107"/>
    <w:rsid w:val="00E71938"/>
    <w:rsid w:val="00E72688"/>
    <w:rsid w:val="00E76A8B"/>
    <w:rsid w:val="00E8035F"/>
    <w:rsid w:val="00E80509"/>
    <w:rsid w:val="00E80F64"/>
    <w:rsid w:val="00E82328"/>
    <w:rsid w:val="00E84652"/>
    <w:rsid w:val="00E86EA1"/>
    <w:rsid w:val="00E914FD"/>
    <w:rsid w:val="00E93478"/>
    <w:rsid w:val="00E93BEF"/>
    <w:rsid w:val="00E94D9C"/>
    <w:rsid w:val="00E95964"/>
    <w:rsid w:val="00EA2771"/>
    <w:rsid w:val="00EA4210"/>
    <w:rsid w:val="00EA4F89"/>
    <w:rsid w:val="00EA58F8"/>
    <w:rsid w:val="00EB6C8B"/>
    <w:rsid w:val="00EC531A"/>
    <w:rsid w:val="00EC548D"/>
    <w:rsid w:val="00EC5E22"/>
    <w:rsid w:val="00ED014C"/>
    <w:rsid w:val="00ED04C1"/>
    <w:rsid w:val="00ED1E6A"/>
    <w:rsid w:val="00EE24A8"/>
    <w:rsid w:val="00EE5906"/>
    <w:rsid w:val="00EF2775"/>
    <w:rsid w:val="00EF32CF"/>
    <w:rsid w:val="00EF3C9E"/>
    <w:rsid w:val="00EF7160"/>
    <w:rsid w:val="00EF72E2"/>
    <w:rsid w:val="00F014B9"/>
    <w:rsid w:val="00F0161A"/>
    <w:rsid w:val="00F01ACE"/>
    <w:rsid w:val="00F02EDB"/>
    <w:rsid w:val="00F0529D"/>
    <w:rsid w:val="00F06B84"/>
    <w:rsid w:val="00F10176"/>
    <w:rsid w:val="00F106ED"/>
    <w:rsid w:val="00F1392E"/>
    <w:rsid w:val="00F17269"/>
    <w:rsid w:val="00F17ED0"/>
    <w:rsid w:val="00F24401"/>
    <w:rsid w:val="00F26219"/>
    <w:rsid w:val="00F27088"/>
    <w:rsid w:val="00F31ACF"/>
    <w:rsid w:val="00F40B12"/>
    <w:rsid w:val="00F43142"/>
    <w:rsid w:val="00F437B8"/>
    <w:rsid w:val="00F44CB3"/>
    <w:rsid w:val="00F521DE"/>
    <w:rsid w:val="00F556D4"/>
    <w:rsid w:val="00F6321C"/>
    <w:rsid w:val="00F64292"/>
    <w:rsid w:val="00F6478F"/>
    <w:rsid w:val="00F6594D"/>
    <w:rsid w:val="00F67651"/>
    <w:rsid w:val="00F679D1"/>
    <w:rsid w:val="00F67E81"/>
    <w:rsid w:val="00F700C3"/>
    <w:rsid w:val="00F713ED"/>
    <w:rsid w:val="00F71909"/>
    <w:rsid w:val="00F71FAA"/>
    <w:rsid w:val="00F73F10"/>
    <w:rsid w:val="00F756E5"/>
    <w:rsid w:val="00F85661"/>
    <w:rsid w:val="00F9271E"/>
    <w:rsid w:val="00F927B1"/>
    <w:rsid w:val="00F92C98"/>
    <w:rsid w:val="00F93290"/>
    <w:rsid w:val="00F95482"/>
    <w:rsid w:val="00F95E09"/>
    <w:rsid w:val="00FA0028"/>
    <w:rsid w:val="00FA07E7"/>
    <w:rsid w:val="00FA1944"/>
    <w:rsid w:val="00FA55FB"/>
    <w:rsid w:val="00FB090E"/>
    <w:rsid w:val="00FB35A2"/>
    <w:rsid w:val="00FB3C4F"/>
    <w:rsid w:val="00FB3C61"/>
    <w:rsid w:val="00FB3F42"/>
    <w:rsid w:val="00FB49A9"/>
    <w:rsid w:val="00FB624F"/>
    <w:rsid w:val="00FC04C5"/>
    <w:rsid w:val="00FC0CDD"/>
    <w:rsid w:val="00FC1A9D"/>
    <w:rsid w:val="00FC2DEA"/>
    <w:rsid w:val="00FC317C"/>
    <w:rsid w:val="00FC4318"/>
    <w:rsid w:val="00FC4B75"/>
    <w:rsid w:val="00FC4CD4"/>
    <w:rsid w:val="00FC7982"/>
    <w:rsid w:val="00FD3A12"/>
    <w:rsid w:val="00FD7F58"/>
    <w:rsid w:val="00FE1371"/>
    <w:rsid w:val="00FE36EF"/>
    <w:rsid w:val="00FE793A"/>
    <w:rsid w:val="00FF19AB"/>
    <w:rsid w:val="00FF1F94"/>
    <w:rsid w:val="00FF4891"/>
    <w:rsid w:val="00FF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1F6F9"/>
  <w15:docId w15:val="{61C829C8-E272-4681-AEF8-65679CE6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6C8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en-GB"/>
    </w:rPr>
  </w:style>
  <w:style w:type="paragraph" w:styleId="Heading1">
    <w:name w:val="heading 1"/>
    <w:basedOn w:val="Normal"/>
    <w:next w:val="ARNormalnumber"/>
    <w:link w:val="Heading1Char"/>
    <w:qFormat/>
    <w:rsid w:val="00E46C88"/>
    <w:pPr>
      <w:keepNext/>
      <w:spacing w:before="240"/>
      <w:ind w:left="1247" w:hanging="680"/>
      <w:outlineLvl w:val="0"/>
    </w:pPr>
    <w:rPr>
      <w:b/>
      <w:sz w:val="28"/>
    </w:rPr>
  </w:style>
  <w:style w:type="paragraph" w:styleId="Heading2">
    <w:name w:val="heading 2"/>
    <w:aliases w:val="Chpt"/>
    <w:basedOn w:val="Normal"/>
    <w:next w:val="ARNormalnumber"/>
    <w:link w:val="Heading2Char"/>
    <w:qFormat/>
    <w:rsid w:val="00E46C88"/>
    <w:pPr>
      <w:keepNext/>
      <w:spacing w:before="240"/>
      <w:ind w:left="1247" w:hanging="680"/>
      <w:outlineLvl w:val="1"/>
    </w:pPr>
    <w:rPr>
      <w:b/>
    </w:rPr>
  </w:style>
  <w:style w:type="paragraph" w:styleId="Heading3">
    <w:name w:val="heading 3"/>
    <w:basedOn w:val="Normal"/>
    <w:next w:val="ARNormalnumber"/>
    <w:link w:val="Heading3Char"/>
    <w:qFormat/>
    <w:rsid w:val="00E46C88"/>
    <w:pPr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ARNormalnumber"/>
    <w:link w:val="Heading4Char"/>
    <w:qFormat/>
    <w:rsid w:val="00E46C88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E46C88"/>
    <w:pPr>
      <w:keepNext/>
      <w:outlineLvl w:val="4"/>
    </w:pPr>
    <w:rPr>
      <w:rFonts w:ascii="Univers" w:hAnsi="Univers"/>
      <w:b/>
    </w:rPr>
  </w:style>
  <w:style w:type="paragraph" w:styleId="Heading6">
    <w:name w:val="heading 6"/>
    <w:basedOn w:val="Normal"/>
    <w:next w:val="Normal"/>
    <w:link w:val="Heading6Char"/>
    <w:qFormat/>
    <w:rsid w:val="00E46C88"/>
    <w:pPr>
      <w:keepNext/>
      <w:ind w:left="578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E46C88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E46C88"/>
    <w:pPr>
      <w:keepNext/>
      <w:widowControl w:val="0"/>
      <w:tabs>
        <w:tab w:val="left" w:pos="-1440"/>
        <w:tab w:val="left" w:pos="-720"/>
        <w:tab w:val="num" w:pos="720"/>
      </w:tabs>
      <w:suppressAutoHyphens/>
      <w:ind w:left="720" w:hanging="720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qFormat/>
    <w:rsid w:val="00E46C88"/>
    <w:pPr>
      <w:keepNext/>
      <w:widowControl w:val="0"/>
      <w:suppressAutoHyphens/>
      <w:ind w:left="360" w:hanging="36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E46C88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E46C88"/>
    <w:pPr>
      <w:spacing w:before="40" w:after="40"/>
    </w:pPr>
    <w:rPr>
      <w:rFonts w:eastAsia="SimSun"/>
      <w:sz w:val="18"/>
      <w:szCs w:val="18"/>
      <w:lang w:val="fr-FR" w:eastAsia="zh-CN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E46C88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E46C88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E46C88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E46C88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E46C8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E46C88"/>
    <w:pPr>
      <w:ind w:left="1814" w:hanging="567"/>
    </w:pPr>
  </w:style>
  <w:style w:type="paragraph" w:customStyle="1" w:styleId="CH1">
    <w:name w:val="CH1"/>
    <w:basedOn w:val="Normal-pool"/>
    <w:next w:val="CH2"/>
    <w:link w:val="CH1Char"/>
    <w:qFormat/>
    <w:rsid w:val="00E46C88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E46C88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E46C88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E46C88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E46C88"/>
    <w:rPr>
      <w:rFonts w:ascii="Arial" w:eastAsia="SimSun" w:hAnsi="Arial"/>
      <w:sz w:val="16"/>
      <w:lang w:val="fr-FR" w:eastAsia="zh-CN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"/>
    <w:next w:val="Normalnumber"/>
    <w:unhideWhenUsed/>
    <w:rsid w:val="00E46C88"/>
    <w:pPr>
      <w:keepNext/>
      <w:keepLines/>
      <w:tabs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E46C88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E46C88"/>
    <w:pPr>
      <w:tabs>
        <w:tab w:val="left" w:pos="4082"/>
        <w:tab w:val="left" w:pos="4321"/>
        <w:tab w:val="right" w:pos="8641"/>
      </w:tabs>
      <w:spacing w:before="60" w:after="120"/>
    </w:pPr>
    <w:rPr>
      <w:b/>
      <w:sz w:val="18"/>
      <w:lang w:val="en-US"/>
    </w:rPr>
  </w:style>
  <w:style w:type="paragraph" w:customStyle="1" w:styleId="Header-pool">
    <w:name w:val="Header-pool"/>
    <w:basedOn w:val="Normal"/>
    <w:next w:val="Normal"/>
    <w:rsid w:val="00E46C88"/>
    <w:pPr>
      <w:pBdr>
        <w:bottom w:val="single" w:sz="4" w:space="1" w:color="auto"/>
      </w:pBdr>
      <w:tabs>
        <w:tab w:val="left" w:pos="4082"/>
        <w:tab w:val="center" w:pos="4536"/>
        <w:tab w:val="right" w:pos="9072"/>
      </w:tabs>
      <w:spacing w:after="120"/>
    </w:pPr>
    <w:rPr>
      <w:b/>
      <w:sz w:val="18"/>
      <w:lang w:val="en-US"/>
    </w:rPr>
  </w:style>
  <w:style w:type="paragraph" w:customStyle="1" w:styleId="Normal-pool">
    <w:name w:val="Normal-pool"/>
    <w:link w:val="Normal-poolChar"/>
    <w:qFormat/>
    <w:rsid w:val="00E46C88"/>
    <w:pPr>
      <w:tabs>
        <w:tab w:val="left" w:pos="624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</w:style>
  <w:style w:type="character" w:styleId="FootnoteReference">
    <w:name w:val="footnote reference"/>
    <w:aliases w:val="Footnote text,16 Point,Superscript 6 Point,Footnote Text1,Footnote Text2,ftref,(Ref. de nota al pie),number,SUPERS,Footnote Reference Superscript,Footnote reference number,Footnote symbol,note TESI,-E Fußnotenzeichen,stylish,fr,Ref"/>
    <w:basedOn w:val="DefaultParagraphFont"/>
    <w:link w:val="CharCharCharCharCarChar"/>
    <w:uiPriority w:val="99"/>
    <w:unhideWhenUsed/>
    <w:qFormat/>
    <w:rsid w:val="00E46C88"/>
    <w:rPr>
      <w:vertAlign w:val="superscript"/>
    </w:rPr>
  </w:style>
  <w:style w:type="paragraph" w:styleId="FootnoteText">
    <w:name w:val="footnote text"/>
    <w:aliases w:val="Fußnotentextf,DNV-FT,Geneva 9,Font: Geneva 9,Boston 10,f,fn,Footnotes,Footnote ak,ft,fn cafc,Footnotes Char Char,Footnote Text Char Char,fn Char Char,footnote text Char Char Char Ch,footnote3,text,Geneva,92,Font:,Boston,10,FOOTNOTES,single"/>
    <w:basedOn w:val="Normal"/>
    <w:link w:val="FootnoteTextChar"/>
    <w:unhideWhenUsed/>
    <w:qFormat/>
    <w:rsid w:val="00E46C88"/>
    <w:pPr>
      <w:ind w:left="1247"/>
    </w:pPr>
  </w:style>
  <w:style w:type="character" w:customStyle="1" w:styleId="FootnoteTextChar">
    <w:name w:val="Footnote Text Char"/>
    <w:aliases w:val="Fußnotentextf Char,DNV-FT Char,Geneva 9 Char,Font: Geneva 9 Char,Boston 10 Char,f Char,fn Char,Footnotes Char,Footnote ak Char,ft Char,fn cafc Char,Footnotes Char Char Char,Footnote Text Char Char Char,fn Char Char Char,footnote3 Char"/>
    <w:basedOn w:val="DefaultParagraphFont"/>
    <w:link w:val="FootnoteText"/>
    <w:rsid w:val="00E46C88"/>
    <w:rPr>
      <w:rFonts w:ascii="Simplified Arabic" w:hAnsi="Simplified Arabic" w:cs="Simplified Arabic"/>
      <w:noProof/>
      <w:lang w:bidi="ar-SY"/>
    </w:rPr>
  </w:style>
  <w:style w:type="table" w:customStyle="1" w:styleId="AATable">
    <w:name w:val="AA_Table"/>
    <w:basedOn w:val="TableNormal"/>
    <w:semiHidden/>
    <w:rsid w:val="00E46C88"/>
    <w:rPr>
      <w:rFonts w:eastAsia="SimSun"/>
      <w:lang w:val="fr-FR" w:eastAsia="zh-CN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E46C88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pos="2920"/>
      </w:tabs>
      <w:suppressAutoHyphens/>
    </w:pPr>
    <w:rPr>
      <w:b/>
    </w:rPr>
  </w:style>
  <w:style w:type="paragraph" w:customStyle="1" w:styleId="AATitle2">
    <w:name w:val="AA_Title2"/>
    <w:basedOn w:val="Normal"/>
    <w:qFormat/>
    <w:rsid w:val="00F85661"/>
    <w:pPr>
      <w:keepNext/>
      <w:keepLines/>
      <w:tabs>
        <w:tab w:val="left" w:pos="624"/>
      </w:tabs>
      <w:suppressAutoHyphens/>
      <w:spacing w:before="60"/>
    </w:pPr>
    <w:rPr>
      <w:rFonts w:hAnsiTheme="minorHAnsi" w:cs="Traditional Arabic" w:hint="cs"/>
      <w:b/>
      <w:lang w:val="fr-CA"/>
    </w:rPr>
  </w:style>
  <w:style w:type="paragraph" w:customStyle="1" w:styleId="BBTitle">
    <w:name w:val="BB_Title"/>
    <w:basedOn w:val="Normal-pool"/>
    <w:link w:val="BBTitleChar"/>
    <w:qFormat/>
    <w:rsid w:val="00E46C8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iPriority w:val="99"/>
    <w:rsid w:val="00E46C88"/>
    <w:pPr>
      <w:tabs>
        <w:tab w:val="center" w:pos="4320"/>
        <w:tab w:val="right" w:pos="8640"/>
      </w:tabs>
      <w:spacing w:before="60" w:after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46C88"/>
    <w:rPr>
      <w:sz w:val="18"/>
      <w:lang w:val="en-GB"/>
    </w:rPr>
  </w:style>
  <w:style w:type="paragraph" w:styleId="Header">
    <w:name w:val="header"/>
    <w:aliases w:val="EthylHeader"/>
    <w:basedOn w:val="Normal"/>
    <w:link w:val="HeaderChar"/>
    <w:unhideWhenUsed/>
    <w:rsid w:val="00E46C8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EthylHeader Char"/>
    <w:basedOn w:val="DefaultParagraphFont"/>
    <w:link w:val="Header"/>
    <w:rsid w:val="00E46C88"/>
    <w:rPr>
      <w:rFonts w:ascii="Simplified Arabic" w:hAnsi="Simplified Arabic" w:cs="Simplified Arabic"/>
      <w:noProof/>
      <w:sz w:val="24"/>
      <w:szCs w:val="24"/>
      <w:lang w:bidi="ar-SY"/>
    </w:rPr>
  </w:style>
  <w:style w:type="character" w:styleId="Hyperlink">
    <w:name w:val="Hyperlink"/>
    <w:basedOn w:val="DefaultParagraphFont"/>
    <w:unhideWhenUsed/>
    <w:rsid w:val="00E46C88"/>
    <w:rPr>
      <w:color w:val="0000FF" w:themeColor="hyperlink"/>
      <w:u w:val="single"/>
    </w:rPr>
  </w:style>
  <w:style w:type="numbering" w:customStyle="1" w:styleId="Normallist">
    <w:name w:val="Normal_list"/>
    <w:basedOn w:val="NoList"/>
    <w:rsid w:val="00E46C88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E46C88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E46C88"/>
    <w:pPr>
      <w:tabs>
        <w:tab w:val="num" w:pos="567"/>
        <w:tab w:val="left" w:pos="4082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E46C8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-pool"/>
    <w:next w:val="Normal-pool"/>
    <w:unhideWhenUsed/>
    <w:rsid w:val="00E46C88"/>
    <w:pPr>
      <w:tabs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-pool"/>
    <w:next w:val="Normal-pool"/>
    <w:unhideWhenUsed/>
    <w:rsid w:val="00E46C88"/>
    <w:pPr>
      <w:tabs>
        <w:tab w:val="right" w:leader="dot" w:pos="9486"/>
      </w:tabs>
      <w:ind w:left="2381" w:hanging="567"/>
    </w:pPr>
  </w:style>
  <w:style w:type="paragraph" w:styleId="TOC3">
    <w:name w:val="toc 3"/>
    <w:basedOn w:val="Normal-pool"/>
    <w:next w:val="Normal-pool"/>
    <w:unhideWhenUsed/>
    <w:rsid w:val="00E46C88"/>
    <w:pPr>
      <w:tabs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-pool"/>
    <w:next w:val="Normal-pool"/>
    <w:unhideWhenUsed/>
    <w:rsid w:val="00E46C88"/>
    <w:pPr>
      <w:tabs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-pool"/>
    <w:next w:val="Normal-pool"/>
    <w:rsid w:val="00E46C88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-pool"/>
    <w:link w:val="ZZAnxheaderChar"/>
    <w:rsid w:val="00E46C88"/>
    <w:rPr>
      <w:b/>
      <w:bCs/>
      <w:sz w:val="28"/>
      <w:szCs w:val="22"/>
    </w:rPr>
  </w:style>
  <w:style w:type="paragraph" w:customStyle="1" w:styleId="ZZAnxtitle">
    <w:name w:val="ZZ_Anx_title"/>
    <w:basedOn w:val="Normal-pool"/>
    <w:link w:val="ZZAnxtitleChar"/>
    <w:rsid w:val="00E46C88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unhideWhenUsed/>
    <w:rsid w:val="00E46C88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link w:val="Heading1"/>
    <w:rsid w:val="00E46C88"/>
    <w:rPr>
      <w:rFonts w:ascii="Simplified Arabic" w:hAnsi="Simplified Arabic" w:cs="Simplified Arabic"/>
      <w:b/>
      <w:noProof/>
      <w:sz w:val="28"/>
      <w:szCs w:val="24"/>
      <w:lang w:bidi="ar-SY"/>
    </w:rPr>
  </w:style>
  <w:style w:type="character" w:customStyle="1" w:styleId="Heading2Char">
    <w:name w:val="Heading 2 Char"/>
    <w:aliases w:val="Chpt Char"/>
    <w:link w:val="Heading2"/>
    <w:rsid w:val="00E46C88"/>
    <w:rPr>
      <w:rFonts w:ascii="Simplified Arabic" w:hAnsi="Simplified Arabic" w:cs="Simplified Arabic"/>
      <w:b/>
      <w:noProof/>
      <w:sz w:val="24"/>
      <w:szCs w:val="24"/>
      <w:lang w:bidi="ar-SY"/>
    </w:rPr>
  </w:style>
  <w:style w:type="character" w:customStyle="1" w:styleId="Heading3Char">
    <w:name w:val="Heading 3 Char"/>
    <w:link w:val="Heading3"/>
    <w:rsid w:val="00E46C88"/>
    <w:rPr>
      <w:rFonts w:ascii="Simplified Arabic" w:hAnsi="Simplified Arabic" w:cs="Simplified Arabic"/>
      <w:b/>
      <w:noProof/>
      <w:sz w:val="24"/>
      <w:szCs w:val="24"/>
      <w:lang w:bidi="ar-SY"/>
    </w:rPr>
  </w:style>
  <w:style w:type="character" w:customStyle="1" w:styleId="Heading4Char">
    <w:name w:val="Heading 4 Char"/>
    <w:link w:val="Heading4"/>
    <w:rsid w:val="00E46C88"/>
    <w:rPr>
      <w:rFonts w:ascii="Simplified Arabic" w:hAnsi="Simplified Arabic" w:cs="Simplified Arabic"/>
      <w:b/>
      <w:noProof/>
      <w:sz w:val="24"/>
      <w:szCs w:val="24"/>
      <w:lang w:bidi="ar-SY"/>
    </w:rPr>
  </w:style>
  <w:style w:type="character" w:customStyle="1" w:styleId="Heading5Char">
    <w:name w:val="Heading 5 Char"/>
    <w:link w:val="Heading5"/>
    <w:rsid w:val="00E46C88"/>
    <w:rPr>
      <w:rFonts w:ascii="Univers" w:hAnsi="Univers" w:cs="Simplified Arabic"/>
      <w:b/>
      <w:noProof/>
      <w:sz w:val="24"/>
      <w:szCs w:val="24"/>
      <w:lang w:bidi="ar-SY"/>
    </w:rPr>
  </w:style>
  <w:style w:type="character" w:customStyle="1" w:styleId="Heading6Char">
    <w:name w:val="Heading 6 Char"/>
    <w:link w:val="Heading6"/>
    <w:rsid w:val="00E46C88"/>
    <w:rPr>
      <w:rFonts w:ascii="Simplified Arabic" w:hAnsi="Simplified Arabic" w:cs="Simplified Arabic"/>
      <w:b/>
      <w:bCs/>
      <w:noProof/>
      <w:sz w:val="24"/>
      <w:szCs w:val="24"/>
      <w:lang w:bidi="ar-SY"/>
    </w:rPr>
  </w:style>
  <w:style w:type="character" w:customStyle="1" w:styleId="Heading7Char">
    <w:name w:val="Heading 7 Char"/>
    <w:link w:val="Heading7"/>
    <w:rsid w:val="00E46C88"/>
    <w:rPr>
      <w:rFonts w:ascii="Simplified Arabic" w:hAnsi="Simplified Arabic" w:cs="Simplified Arabic"/>
      <w:noProof/>
      <w:snapToGrid w:val="0"/>
      <w:sz w:val="24"/>
      <w:szCs w:val="24"/>
      <w:u w:val="single"/>
      <w:lang w:bidi="ar-SY"/>
    </w:rPr>
  </w:style>
  <w:style w:type="character" w:customStyle="1" w:styleId="Heading8Char">
    <w:name w:val="Heading 8 Char"/>
    <w:link w:val="Heading8"/>
    <w:rsid w:val="00E46C88"/>
    <w:rPr>
      <w:rFonts w:ascii="Simplified Arabic" w:hAnsi="Simplified Arabic" w:cs="Simplified Arabic"/>
      <w:noProof/>
      <w:snapToGrid w:val="0"/>
      <w:sz w:val="24"/>
      <w:szCs w:val="24"/>
      <w:u w:val="single"/>
      <w:lang w:bidi="ar-SY"/>
    </w:rPr>
  </w:style>
  <w:style w:type="character" w:customStyle="1" w:styleId="Heading9Char">
    <w:name w:val="Heading 9 Char"/>
    <w:link w:val="Heading9"/>
    <w:rsid w:val="00E46C88"/>
    <w:rPr>
      <w:rFonts w:ascii="Simplified Arabic" w:hAnsi="Simplified Arabic" w:cs="Simplified Arabic"/>
      <w:noProof/>
      <w:snapToGrid w:val="0"/>
      <w:sz w:val="24"/>
      <w:szCs w:val="24"/>
      <w:u w:val="single"/>
      <w:lang w:bidi="ar-SY"/>
    </w:rPr>
  </w:style>
  <w:style w:type="paragraph" w:customStyle="1" w:styleId="Normal-pool-Table">
    <w:name w:val="Normal-pool-Table"/>
    <w:basedOn w:val="Normal"/>
    <w:rsid w:val="00E46C88"/>
    <w:pPr>
      <w:tabs>
        <w:tab w:val="left" w:pos="4082"/>
      </w:tabs>
      <w:spacing w:before="40" w:after="40"/>
    </w:pPr>
    <w:rPr>
      <w:sz w:val="18"/>
    </w:rPr>
  </w:style>
  <w:style w:type="paragraph" w:customStyle="1" w:styleId="Footnote-Text">
    <w:name w:val="Footnote-Text"/>
    <w:basedOn w:val="Normal"/>
    <w:rsid w:val="00E46C88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Normal-poolChar">
    <w:name w:val="Normal-pool Char"/>
    <w:link w:val="Normal-pool"/>
    <w:locked/>
    <w:rsid w:val="00E46C88"/>
  </w:style>
  <w:style w:type="paragraph" w:customStyle="1" w:styleId="AConvName">
    <w:name w:val="A_ConvName"/>
    <w:basedOn w:val="Normal"/>
    <w:next w:val="Normal"/>
    <w:rsid w:val="00E46C88"/>
    <w:pPr>
      <w:adjustRightInd w:val="0"/>
      <w:snapToGrid w:val="0"/>
      <w:spacing w:before="120" w:after="240" w:line="480" w:lineRule="exact"/>
    </w:pPr>
    <w:rPr>
      <w:rFonts w:eastAsia="SimSun"/>
      <w:b/>
      <w:bCs/>
      <w:sz w:val="48"/>
      <w:szCs w:val="48"/>
    </w:rPr>
  </w:style>
  <w:style w:type="paragraph" w:customStyle="1" w:styleId="ASymbol">
    <w:name w:val="A_Symbol"/>
    <w:basedOn w:val="Normal"/>
    <w:rsid w:val="00E46C88"/>
    <w:pPr>
      <w:adjustRightInd w:val="0"/>
      <w:snapToGrid w:val="0"/>
    </w:pPr>
    <w:rPr>
      <w:rFonts w:eastAsia="SimSun"/>
    </w:rPr>
  </w:style>
  <w:style w:type="paragraph" w:customStyle="1" w:styleId="AText">
    <w:name w:val="A_Text"/>
    <w:basedOn w:val="Normal"/>
    <w:rsid w:val="00E46C88"/>
    <w:pPr>
      <w:tabs>
        <w:tab w:val="left" w:pos="4082"/>
      </w:tabs>
      <w:adjustRightInd w:val="0"/>
      <w:snapToGrid w:val="0"/>
      <w:spacing w:before="120"/>
    </w:pPr>
    <w:rPr>
      <w:rFonts w:eastAsia="SimSun"/>
    </w:rPr>
  </w:style>
  <w:style w:type="paragraph" w:customStyle="1" w:styleId="ATwoLetters">
    <w:name w:val="A_TwoLetters"/>
    <w:basedOn w:val="Normal"/>
    <w:next w:val="Normal"/>
    <w:rsid w:val="00E46C88"/>
    <w:pPr>
      <w:adjustRightInd w:val="0"/>
      <w:snapToGrid w:val="0"/>
    </w:pPr>
    <w:rPr>
      <w:rFonts w:ascii="Arial" w:eastAsia="SimSun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"/>
    <w:next w:val="Normal"/>
    <w:rsid w:val="00E46C88"/>
    <w:pPr>
      <w:adjustRightInd w:val="0"/>
      <w:snapToGrid w:val="0"/>
      <w:spacing w:before="80" w:line="440" w:lineRule="exact"/>
    </w:pPr>
    <w:rPr>
      <w:rFonts w:eastAsia="SimSun"/>
      <w:b/>
      <w:caps/>
      <w:color w:val="000000" w:themeColor="text1"/>
      <w:sz w:val="44"/>
      <w:szCs w:val="44"/>
    </w:rPr>
  </w:style>
  <w:style w:type="paragraph" w:styleId="BalloonText">
    <w:name w:val="Balloon Text"/>
    <w:basedOn w:val="Normal"/>
    <w:link w:val="BalloonTextChar"/>
    <w:unhideWhenUsed/>
    <w:rsid w:val="00E46C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6C88"/>
    <w:rPr>
      <w:rFonts w:ascii="Segoe UI" w:hAnsi="Segoe UI" w:cs="Segoe UI"/>
      <w:noProof/>
      <w:sz w:val="18"/>
      <w:szCs w:val="18"/>
      <w:lang w:bidi="ar-SY"/>
    </w:rPr>
  </w:style>
  <w:style w:type="character" w:styleId="CommentReference">
    <w:name w:val="annotation reference"/>
    <w:basedOn w:val="DefaultParagraphFont"/>
    <w:unhideWhenUsed/>
    <w:rsid w:val="00E46C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46C88"/>
  </w:style>
  <w:style w:type="character" w:customStyle="1" w:styleId="CommentTextChar">
    <w:name w:val="Comment Text Char"/>
    <w:basedOn w:val="DefaultParagraphFont"/>
    <w:link w:val="CommentText"/>
    <w:rsid w:val="00E46C88"/>
    <w:rPr>
      <w:rFonts w:ascii="Simplified Arabic" w:hAnsi="Simplified Arabic" w:cs="Simplified Arabic"/>
      <w:noProof/>
      <w:lang w:bidi="ar-SY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46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6C88"/>
    <w:rPr>
      <w:rFonts w:ascii="Simplified Arabic" w:hAnsi="Simplified Arabic" w:cs="Simplified Arabic"/>
      <w:b/>
      <w:bCs/>
      <w:noProof/>
      <w:lang w:bidi="ar-SY"/>
    </w:rPr>
  </w:style>
  <w:style w:type="character" w:styleId="FollowedHyperlink">
    <w:name w:val="FollowedHyperlink"/>
    <w:rsid w:val="00E46C88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E46C88"/>
    <w:pPr>
      <w:ind w:left="720"/>
      <w:contextualSpacing/>
    </w:pPr>
  </w:style>
  <w:style w:type="paragraph" w:styleId="NoSpacing">
    <w:name w:val="No Spacing"/>
    <w:uiPriority w:val="1"/>
    <w:qFormat/>
    <w:rsid w:val="00E46C88"/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NormalnumberChar">
    <w:name w:val="Normal_number Char"/>
    <w:link w:val="Normalnumber"/>
    <w:rsid w:val="00E46C88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E46C88"/>
    <w:rPr>
      <w:color w:val="808080"/>
    </w:rPr>
  </w:style>
  <w:style w:type="table" w:styleId="TableGrid">
    <w:name w:val="Table Grid"/>
    <w:basedOn w:val="TableNormal"/>
    <w:rsid w:val="00E46C88"/>
    <w:rPr>
      <w:rFonts w:eastAsia="SimSun"/>
      <w:lang w:val="fr-FR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"/>
    <w:link w:val="ALogoChar"/>
    <w:qFormat/>
    <w:rsid w:val="00E46C88"/>
    <w:pPr>
      <w:tabs>
        <w:tab w:val="left" w:pos="4082"/>
      </w:tabs>
      <w:spacing w:before="120" w:after="240"/>
    </w:pPr>
  </w:style>
  <w:style w:type="character" w:customStyle="1" w:styleId="ALogoChar">
    <w:name w:val="A_Logo Char"/>
    <w:basedOn w:val="DefaultParagraphFont"/>
    <w:link w:val="ALogo"/>
    <w:rsid w:val="00E46C88"/>
  </w:style>
  <w:style w:type="paragraph" w:customStyle="1" w:styleId="ASpacer">
    <w:name w:val="A_Spacer"/>
    <w:basedOn w:val="Normal"/>
    <w:link w:val="ASpacerChar"/>
    <w:qFormat/>
    <w:rsid w:val="00E46C88"/>
    <w:pPr>
      <w:tabs>
        <w:tab w:val="left" w:pos="4082"/>
      </w:tabs>
    </w:pPr>
    <w:rPr>
      <w:sz w:val="2"/>
    </w:rPr>
  </w:style>
  <w:style w:type="character" w:customStyle="1" w:styleId="ASpacerChar">
    <w:name w:val="A_Spacer Char"/>
    <w:basedOn w:val="DefaultParagraphFont"/>
    <w:link w:val="ASpacer"/>
    <w:rsid w:val="00E46C88"/>
    <w:rPr>
      <w:sz w:val="2"/>
    </w:rPr>
  </w:style>
  <w:style w:type="paragraph" w:customStyle="1" w:styleId="AATitle1">
    <w:name w:val="AA_Title1"/>
    <w:basedOn w:val="AATitle"/>
    <w:qFormat/>
    <w:rsid w:val="00E46C88"/>
    <w:rPr>
      <w:b w:val="0"/>
    </w:rPr>
  </w:style>
  <w:style w:type="paragraph" w:styleId="Revision">
    <w:name w:val="Revision"/>
    <w:hidden/>
    <w:uiPriority w:val="99"/>
    <w:semiHidden/>
    <w:rsid w:val="00E46C88"/>
    <w:rPr>
      <w:rFonts w:ascii="Simplified Arabic" w:hAnsi="Simplified Arabic" w:cs="Simplified Arabic"/>
      <w:noProof/>
      <w:sz w:val="24"/>
      <w:szCs w:val="24"/>
    </w:rPr>
  </w:style>
  <w:style w:type="paragraph" w:styleId="EndnoteText">
    <w:name w:val="endnote text"/>
    <w:basedOn w:val="Normal"/>
    <w:link w:val="EndnoteTextChar"/>
    <w:unhideWhenUsed/>
    <w:rsid w:val="00E46C88"/>
  </w:style>
  <w:style w:type="character" w:customStyle="1" w:styleId="EndnoteTextChar">
    <w:name w:val="Endnote Text Char"/>
    <w:basedOn w:val="DefaultParagraphFont"/>
    <w:link w:val="EndnoteText"/>
    <w:rsid w:val="00E46C88"/>
    <w:rPr>
      <w:rFonts w:ascii="Simplified Arabic" w:hAnsi="Simplified Arabic" w:cs="Simplified Arabic"/>
      <w:noProof/>
      <w:lang w:bidi="ar-SY"/>
    </w:rPr>
  </w:style>
  <w:style w:type="character" w:styleId="EndnoteReference">
    <w:name w:val="endnote reference"/>
    <w:basedOn w:val="DefaultParagraphFont"/>
    <w:unhideWhenUsed/>
    <w:rsid w:val="00E46C8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rsid w:val="00E46C88"/>
    <w:rPr>
      <w:color w:val="605E5C"/>
      <w:shd w:val="clear" w:color="auto" w:fill="E1DFDD"/>
    </w:rPr>
  </w:style>
  <w:style w:type="paragraph" w:customStyle="1" w:styleId="ARNormal-pool">
    <w:name w:val="AR_Normal-pool"/>
    <w:basedOn w:val="Normal"/>
    <w:link w:val="ARNormal-poolChar"/>
    <w:qFormat/>
    <w:rsid w:val="00E46C88"/>
    <w:pPr>
      <w:tabs>
        <w:tab w:val="left" w:pos="4082"/>
      </w:tabs>
      <w:jc w:val="both"/>
    </w:pPr>
    <w:rPr>
      <w:rFonts w:eastAsia="SimSun"/>
      <w:lang w:val="ru-RU"/>
    </w:rPr>
  </w:style>
  <w:style w:type="character" w:customStyle="1" w:styleId="ARNormal-poolChar">
    <w:name w:val="AR_Normal-pool Char"/>
    <w:link w:val="ARNormal-pool"/>
    <w:rsid w:val="00E46C88"/>
    <w:rPr>
      <w:rFonts w:eastAsia="SimSun" w:cs="Simplified Arabic"/>
      <w:szCs w:val="24"/>
      <w:lang w:val="ru-RU" w:bidi="ar-SY"/>
    </w:rPr>
  </w:style>
  <w:style w:type="paragraph" w:customStyle="1" w:styleId="ARAATitle">
    <w:name w:val="AR_AA_Title"/>
    <w:basedOn w:val="ARNormal-pool"/>
    <w:qFormat/>
    <w:rsid w:val="00F85661"/>
    <w:pPr>
      <w:keepNext/>
      <w:keepLines/>
      <w:suppressAutoHyphens/>
      <w:spacing w:line="320" w:lineRule="exact"/>
      <w:jc w:val="left"/>
    </w:pPr>
    <w:rPr>
      <w:rFonts w:ascii="Simplified Arabic" w:hAnsi="Simplified Arabic"/>
      <w:b/>
      <w:bCs/>
      <w:sz w:val="24"/>
    </w:rPr>
  </w:style>
  <w:style w:type="paragraph" w:customStyle="1" w:styleId="ARAATitle2">
    <w:name w:val="AR_AA_Title2"/>
    <w:basedOn w:val="ARAATitle"/>
    <w:qFormat/>
    <w:rsid w:val="00E46C88"/>
    <w:pPr>
      <w:tabs>
        <w:tab w:val="clear" w:pos="4082"/>
      </w:tabs>
      <w:spacing w:before="120" w:line="360" w:lineRule="exact"/>
    </w:pPr>
  </w:style>
  <w:style w:type="paragraph" w:customStyle="1" w:styleId="ARBBTitle">
    <w:name w:val="AR_BB_Title"/>
    <w:basedOn w:val="ARNormal-pool"/>
    <w:link w:val="ARBBTitleChar"/>
    <w:qFormat/>
    <w:rsid w:val="00E46C88"/>
    <w:pPr>
      <w:keepNext/>
      <w:keepLines/>
      <w:suppressAutoHyphens/>
      <w:spacing w:before="360" w:after="240"/>
      <w:ind w:left="1247" w:right="567"/>
    </w:pPr>
    <w:rPr>
      <w:rFonts w:ascii="Simplified Arabic" w:hAnsi="Simplified Arabic"/>
      <w:b/>
      <w:bCs/>
      <w:sz w:val="28"/>
      <w:szCs w:val="28"/>
    </w:rPr>
  </w:style>
  <w:style w:type="character" w:customStyle="1" w:styleId="ARBBTitleChar">
    <w:name w:val="AR_BB_Title Char"/>
    <w:link w:val="ARBBTitle"/>
    <w:rsid w:val="00E46C88"/>
    <w:rPr>
      <w:rFonts w:ascii="Simplified Arabic" w:eastAsia="SimSun" w:hAnsi="Simplified Arabic" w:cs="Simplified Arabic"/>
      <w:b/>
      <w:bCs/>
      <w:sz w:val="28"/>
      <w:szCs w:val="28"/>
      <w:lang w:val="ru-RU" w:bidi="ar-SY"/>
    </w:rPr>
  </w:style>
  <w:style w:type="paragraph" w:customStyle="1" w:styleId="ARCH1">
    <w:name w:val="AR_CH1"/>
    <w:basedOn w:val="ARNormal-pool"/>
    <w:next w:val="Normal"/>
    <w:qFormat/>
    <w:rsid w:val="00E46C88"/>
    <w:pPr>
      <w:keepNext/>
      <w:keepLines/>
      <w:tabs>
        <w:tab w:val="right" w:pos="851"/>
      </w:tabs>
      <w:suppressAutoHyphens/>
      <w:spacing w:before="240"/>
      <w:ind w:left="1247" w:right="284" w:hanging="1247"/>
    </w:pPr>
    <w:rPr>
      <w:rFonts w:ascii="Simplified Arabic" w:hAnsi="Simplified Arabic"/>
      <w:b/>
      <w:bCs/>
      <w:sz w:val="28"/>
      <w:szCs w:val="28"/>
    </w:rPr>
  </w:style>
  <w:style w:type="paragraph" w:customStyle="1" w:styleId="ARCH2">
    <w:name w:val="AR_CH2"/>
    <w:basedOn w:val="ARNormal-pool"/>
    <w:next w:val="Normal"/>
    <w:link w:val="ARCH2Char"/>
    <w:qFormat/>
    <w:rsid w:val="00E46C88"/>
    <w:pPr>
      <w:keepNext/>
      <w:keepLines/>
      <w:tabs>
        <w:tab w:val="right" w:pos="851"/>
      </w:tabs>
      <w:suppressAutoHyphens/>
      <w:bidi/>
      <w:spacing w:before="240"/>
    </w:pPr>
    <w:rPr>
      <w:rFonts w:ascii="Simplified Arabic" w:hAnsi="Simplified Arabic"/>
      <w:b/>
      <w:bCs/>
      <w:sz w:val="24"/>
      <w:lang w:val="en-GB"/>
    </w:rPr>
  </w:style>
  <w:style w:type="character" w:customStyle="1" w:styleId="ARCH2Char">
    <w:name w:val="AR_CH2 Char"/>
    <w:link w:val="ARCH2"/>
    <w:locked/>
    <w:rsid w:val="00E46C88"/>
    <w:rPr>
      <w:rFonts w:ascii="Simplified Arabic" w:eastAsia="SimSun" w:hAnsi="Simplified Arabic" w:cs="Simplified Arabic"/>
      <w:b/>
      <w:bCs/>
      <w:sz w:val="24"/>
      <w:szCs w:val="24"/>
      <w:lang w:val="en-GB" w:bidi="ar-SY"/>
    </w:rPr>
  </w:style>
  <w:style w:type="paragraph" w:customStyle="1" w:styleId="ARCH3">
    <w:name w:val="AR_CH3"/>
    <w:basedOn w:val="ARNormal-pool"/>
    <w:next w:val="Normal"/>
    <w:rsid w:val="00E46C88"/>
    <w:pPr>
      <w:keepNext/>
      <w:keepLines/>
      <w:tabs>
        <w:tab w:val="right" w:pos="851"/>
      </w:tabs>
      <w:suppressAutoHyphens/>
      <w:spacing w:before="240"/>
      <w:ind w:left="1247" w:right="284" w:hanging="1247"/>
    </w:pPr>
    <w:rPr>
      <w:b/>
      <w:bCs/>
      <w:lang w:val="fr-CA"/>
    </w:rPr>
  </w:style>
  <w:style w:type="paragraph" w:customStyle="1" w:styleId="ARCH4">
    <w:name w:val="AR_CH4"/>
    <w:basedOn w:val="ARNormal-pool"/>
    <w:next w:val="Normal"/>
    <w:rsid w:val="00E46C88"/>
    <w:pPr>
      <w:keepNext/>
      <w:keepLines/>
      <w:tabs>
        <w:tab w:val="right" w:pos="851"/>
      </w:tabs>
      <w:suppressAutoHyphens/>
      <w:ind w:left="1247" w:right="284" w:hanging="1247"/>
    </w:pPr>
    <w:rPr>
      <w:rFonts w:ascii="Times New Roman Bold" w:hAnsi="Times New Roman Bold"/>
      <w:b/>
      <w:lang w:val="fr-CA"/>
    </w:rPr>
  </w:style>
  <w:style w:type="paragraph" w:customStyle="1" w:styleId="ARCH5">
    <w:name w:val="AR_CH5"/>
    <w:basedOn w:val="Normal"/>
    <w:next w:val="Normal"/>
    <w:rsid w:val="00E46C88"/>
    <w:pPr>
      <w:keepNext/>
      <w:keepLines/>
      <w:tabs>
        <w:tab w:val="right" w:pos="851"/>
        <w:tab w:val="left" w:pos="4082"/>
      </w:tabs>
      <w:suppressAutoHyphens/>
      <w:ind w:left="1247" w:right="284" w:hanging="1247"/>
    </w:pPr>
    <w:rPr>
      <w:b/>
      <w:lang w:val="fr-CA"/>
    </w:rPr>
  </w:style>
  <w:style w:type="paragraph" w:customStyle="1" w:styleId="ARFooter-pool">
    <w:name w:val="AR_Footer-pool"/>
    <w:basedOn w:val="ARNormal-pool"/>
    <w:next w:val="ARNormal-pool"/>
    <w:qFormat/>
    <w:rsid w:val="00E46C88"/>
    <w:pPr>
      <w:tabs>
        <w:tab w:val="left" w:pos="4321"/>
        <w:tab w:val="right" w:pos="8641"/>
      </w:tabs>
      <w:spacing w:before="60"/>
    </w:pPr>
    <w:rPr>
      <w:rFonts w:ascii="Times New Roman Bold" w:hAnsi="Times New Roman Bold" w:cs="Times New Roman Bold"/>
      <w:b/>
      <w:bCs/>
      <w:sz w:val="18"/>
      <w:szCs w:val="18"/>
    </w:rPr>
  </w:style>
  <w:style w:type="paragraph" w:customStyle="1" w:styleId="ARFootnoteText">
    <w:name w:val="AR_Footnote_Text"/>
    <w:basedOn w:val="ARNormal-pool"/>
    <w:link w:val="ARFootnoteTextChar"/>
    <w:qFormat/>
    <w:rsid w:val="00E46C88"/>
    <w:pPr>
      <w:spacing w:before="20" w:after="40" w:line="240" w:lineRule="exact"/>
      <w:ind w:left="1247"/>
    </w:pPr>
    <w:rPr>
      <w:rFonts w:ascii="Simplified Arabic" w:hAnsi="Simplified Arabic"/>
    </w:rPr>
  </w:style>
  <w:style w:type="character" w:customStyle="1" w:styleId="ARFootnoteTextChar">
    <w:name w:val="AR_Footnote_Text Char"/>
    <w:basedOn w:val="ARNormal-poolChar"/>
    <w:link w:val="ARFootnoteText"/>
    <w:rsid w:val="00E46C88"/>
    <w:rPr>
      <w:rFonts w:ascii="Simplified Arabic" w:eastAsia="SimSun" w:hAnsi="Simplified Arabic" w:cs="Simplified Arabic"/>
      <w:szCs w:val="24"/>
      <w:lang w:val="ru-RU" w:bidi="ar-SY"/>
    </w:rPr>
  </w:style>
  <w:style w:type="paragraph" w:customStyle="1" w:styleId="ARHeader-pool">
    <w:name w:val="AR_Header-pool"/>
    <w:basedOn w:val="ARNormal-pool"/>
    <w:next w:val="ARNormal-pool"/>
    <w:qFormat/>
    <w:rsid w:val="00E46C88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</w:pPr>
    <w:rPr>
      <w:rFonts w:ascii="Times New Roman Bold" w:hAnsi="Times New Roman Bold" w:cs="Times New Roman Bold"/>
      <w:b/>
      <w:bCs/>
      <w:sz w:val="18"/>
      <w:szCs w:val="18"/>
    </w:rPr>
  </w:style>
  <w:style w:type="paragraph" w:customStyle="1" w:styleId="ARNormalNonumber">
    <w:name w:val="AR_Normal_No_number"/>
    <w:basedOn w:val="ARNormal-pool"/>
    <w:qFormat/>
    <w:rsid w:val="00E46C88"/>
    <w:pPr>
      <w:ind w:left="1247"/>
    </w:pPr>
  </w:style>
  <w:style w:type="paragraph" w:customStyle="1" w:styleId="ARNormalnumber">
    <w:name w:val="AR_Normal_number"/>
    <w:basedOn w:val="ARNormal-pool"/>
    <w:link w:val="ARNormalnumberChar"/>
    <w:qFormat/>
    <w:rsid w:val="00E46C88"/>
    <w:pPr>
      <w:numPr>
        <w:numId w:val="1"/>
      </w:numPr>
    </w:pPr>
    <w:rPr>
      <w:rFonts w:ascii="Simplified Arabic" w:eastAsia="Times New Roman" w:hAnsi="Simplified Arabic"/>
      <w:sz w:val="24"/>
    </w:rPr>
  </w:style>
  <w:style w:type="character" w:customStyle="1" w:styleId="ARNormalnumberChar">
    <w:name w:val="AR_Normal_number Char"/>
    <w:link w:val="ARNormalnumber"/>
    <w:rsid w:val="00E46C88"/>
    <w:rPr>
      <w:rFonts w:ascii="Simplified Arabic" w:eastAsia="Times New Roman" w:hAnsi="Simplified Arabic"/>
      <w:sz w:val="24"/>
      <w:lang w:val="ru-RU"/>
    </w:rPr>
  </w:style>
  <w:style w:type="paragraph" w:customStyle="1" w:styleId="ARNormal-pool-Table">
    <w:name w:val="AR_Normal-pool-Table"/>
    <w:basedOn w:val="ARNormal-pool"/>
    <w:link w:val="ARNormal-pool-TableChar"/>
    <w:qFormat/>
    <w:rsid w:val="00E46C88"/>
    <w:pPr>
      <w:bidi/>
      <w:spacing w:before="40" w:after="40"/>
      <w:ind w:right="113"/>
      <w:textDirection w:val="tbRlV"/>
    </w:pPr>
    <w:rPr>
      <w:rFonts w:ascii="Simplified Arabic" w:hAnsi="Simplified Arabic"/>
    </w:rPr>
  </w:style>
  <w:style w:type="character" w:customStyle="1" w:styleId="ARNormal-pool-TableChar">
    <w:name w:val="AR_Normal-pool-Table Char"/>
    <w:basedOn w:val="ARNormal-poolChar"/>
    <w:link w:val="ARNormal-pool-Table"/>
    <w:rsid w:val="00E46C88"/>
    <w:rPr>
      <w:rFonts w:ascii="Simplified Arabic" w:eastAsia="SimSun" w:hAnsi="Simplified Arabic" w:cs="Simplified Arabic"/>
      <w:szCs w:val="24"/>
      <w:lang w:val="ru-RU" w:bidi="ar-SY"/>
    </w:rPr>
  </w:style>
  <w:style w:type="paragraph" w:customStyle="1" w:styleId="ARTitletable">
    <w:name w:val="AR_Title_table"/>
    <w:basedOn w:val="ARNormal-pool"/>
    <w:qFormat/>
    <w:rsid w:val="00E46C88"/>
    <w:pPr>
      <w:keepNext/>
      <w:keepLines/>
      <w:suppressAutoHyphens/>
      <w:spacing w:after="60"/>
      <w:ind w:left="1247"/>
    </w:pPr>
    <w:rPr>
      <w:b/>
      <w:bCs/>
    </w:rPr>
  </w:style>
  <w:style w:type="paragraph" w:customStyle="1" w:styleId="ARTitlefigure">
    <w:name w:val="AR_Title_figure"/>
    <w:basedOn w:val="ARTitletable"/>
    <w:next w:val="ARNormalNonumber"/>
    <w:qFormat/>
    <w:rsid w:val="00E46C88"/>
    <w:rPr>
      <w:bCs w:val="0"/>
    </w:rPr>
  </w:style>
  <w:style w:type="paragraph" w:customStyle="1" w:styleId="ARZZAnxheader">
    <w:name w:val="AR_ZZ_Anx_header"/>
    <w:basedOn w:val="ARNormal-pool"/>
    <w:qFormat/>
    <w:rsid w:val="00E46C88"/>
    <w:rPr>
      <w:b/>
      <w:bCs/>
      <w:sz w:val="28"/>
      <w:szCs w:val="22"/>
    </w:rPr>
  </w:style>
  <w:style w:type="paragraph" w:customStyle="1" w:styleId="ARZZAnxtitle">
    <w:name w:val="AR_ZZ_Anx_title"/>
    <w:basedOn w:val="ARNormal-pool"/>
    <w:link w:val="ARZZAnxtitleChar"/>
    <w:qFormat/>
    <w:rsid w:val="00E46C88"/>
    <w:pPr>
      <w:spacing w:before="360"/>
      <w:ind w:left="1247"/>
    </w:pPr>
    <w:rPr>
      <w:b/>
      <w:bCs/>
      <w:sz w:val="28"/>
      <w:szCs w:val="26"/>
    </w:rPr>
  </w:style>
  <w:style w:type="character" w:customStyle="1" w:styleId="ARZZAnxtitleChar">
    <w:name w:val="AR_ZZ_Anx_title Char"/>
    <w:link w:val="ARZZAnxtitle"/>
    <w:rsid w:val="00E46C88"/>
    <w:rPr>
      <w:rFonts w:eastAsia="SimSun" w:cs="Simplified Arabic"/>
      <w:b/>
      <w:bCs/>
      <w:sz w:val="28"/>
      <w:szCs w:val="26"/>
      <w:lang w:val="ru-RU" w:bidi="ar-SY"/>
    </w:rPr>
  </w:style>
  <w:style w:type="paragraph" w:customStyle="1" w:styleId="ARAATitle1">
    <w:name w:val="AR_AA_Title1"/>
    <w:basedOn w:val="ARAATitle"/>
    <w:qFormat/>
    <w:rsid w:val="00F85661"/>
    <w:pPr>
      <w:bidi/>
    </w:pPr>
    <w:rPr>
      <w:b w:val="0"/>
    </w:rPr>
  </w:style>
  <w:style w:type="table" w:customStyle="1" w:styleId="TableGrid1">
    <w:name w:val="Table Grid1"/>
    <w:basedOn w:val="TableNormal"/>
    <w:next w:val="TableGrid"/>
    <w:rsid w:val="002F14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rmallist1">
    <w:name w:val="Normal_list1"/>
    <w:basedOn w:val="NoList"/>
    <w:rsid w:val="003A7F13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0C7866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60" w:line="240" w:lineRule="exact"/>
      <w:jc w:val="both"/>
    </w:pPr>
    <w:rPr>
      <w:vertAlign w:val="superscript"/>
      <w:lang w:val="en-US"/>
    </w:rPr>
  </w:style>
  <w:style w:type="character" w:customStyle="1" w:styleId="NormalpoolChar">
    <w:name w:val="Normal_pool Char"/>
    <w:link w:val="Normalpool"/>
    <w:locked/>
    <w:rsid w:val="00E54617"/>
    <w:rPr>
      <w:lang w:val="en-GB"/>
    </w:rPr>
  </w:style>
  <w:style w:type="paragraph" w:customStyle="1" w:styleId="Normalpool">
    <w:name w:val="Normal_pool"/>
    <w:link w:val="NormalpoolChar"/>
    <w:uiPriority w:val="99"/>
    <w:rsid w:val="00E54617"/>
    <w:pPr>
      <w:tabs>
        <w:tab w:val="left" w:pos="1253"/>
        <w:tab w:val="left" w:pos="1814"/>
        <w:tab w:val="left" w:pos="2376"/>
        <w:tab w:val="left" w:pos="2952"/>
        <w:tab w:val="left" w:pos="3514"/>
      </w:tabs>
    </w:pPr>
    <w:rPr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F43142"/>
  </w:style>
  <w:style w:type="paragraph" w:customStyle="1" w:styleId="msonormal0">
    <w:name w:val="msonormal"/>
    <w:basedOn w:val="Normal"/>
    <w:uiPriority w:val="99"/>
    <w:rsid w:val="00F43142"/>
    <w:pPr>
      <w:spacing w:before="100" w:beforeAutospacing="1" w:after="100" w:afterAutospacing="1"/>
    </w:pPr>
    <w:rPr>
      <w:rFonts w:eastAsia="SimSun" w:cs="Traditional Arabic"/>
      <w:sz w:val="24"/>
      <w:szCs w:val="24"/>
      <w:lang w:val="fr-FR" w:eastAsia="zh-CN"/>
    </w:rPr>
  </w:style>
  <w:style w:type="character" w:customStyle="1" w:styleId="FootnoteTextChar1">
    <w:name w:val="Footnote Text Char1"/>
    <w:basedOn w:val="DefaultParagraphFont"/>
    <w:uiPriority w:val="99"/>
    <w:semiHidden/>
    <w:rsid w:val="00F43142"/>
    <w:rPr>
      <w:rFonts w:eastAsia="SimSun" w:cs="Traditional Arabic"/>
      <w:lang w:val="fr-FR" w:eastAsia="zh-CN"/>
    </w:rPr>
  </w:style>
  <w:style w:type="character" w:customStyle="1" w:styleId="FootnoteTextChar2">
    <w:name w:val="Footnote Text Char2"/>
    <w:aliases w:val="Fußnotentextf Char1,DNV-FT Char1,Geneva 9 Char1,Font: Geneva 9 Char1,Boston 10 Char1,f Char1,fn Char1,Footnotes Char1,Footnote ak Char1,ft Char1,fn cafc Char1,Footnotes Char Char Char1,Footnote Text Char Char Char1,fn Char Char Char1"/>
    <w:basedOn w:val="DefaultParagraphFont"/>
    <w:uiPriority w:val="99"/>
    <w:semiHidden/>
    <w:rsid w:val="00F43142"/>
    <w:rPr>
      <w:rFonts w:cs="Traditional Arabic"/>
    </w:rPr>
  </w:style>
  <w:style w:type="character" w:customStyle="1" w:styleId="HeaderChar1">
    <w:name w:val="Header Char1"/>
    <w:aliases w:val="EthylHeader Char1"/>
    <w:basedOn w:val="DefaultParagraphFont"/>
    <w:uiPriority w:val="99"/>
    <w:semiHidden/>
    <w:rsid w:val="00F43142"/>
    <w:rPr>
      <w:rFonts w:eastAsia="SimSun" w:cs="Traditional Arabic"/>
      <w:szCs w:val="30"/>
      <w:lang w:val="fr-FR" w:eastAsia="zh-CN"/>
    </w:rPr>
  </w:style>
  <w:style w:type="character" w:customStyle="1" w:styleId="BBTitleChar">
    <w:name w:val="BB_Title Char"/>
    <w:link w:val="BBTitle"/>
    <w:locked/>
    <w:rsid w:val="00F43142"/>
    <w:rPr>
      <w:b/>
      <w:sz w:val="28"/>
      <w:szCs w:val="28"/>
    </w:rPr>
  </w:style>
  <w:style w:type="character" w:customStyle="1" w:styleId="NormalNonumberChar">
    <w:name w:val="Normal_No_number Char"/>
    <w:link w:val="NormalNonumber"/>
    <w:locked/>
    <w:rsid w:val="00F43142"/>
  </w:style>
  <w:style w:type="character" w:customStyle="1" w:styleId="ZZAnxheaderChar">
    <w:name w:val="ZZ_Anx_header Char"/>
    <w:link w:val="ZZAnxheader"/>
    <w:uiPriority w:val="99"/>
    <w:locked/>
    <w:rsid w:val="00F43142"/>
    <w:rPr>
      <w:b/>
      <w:bCs/>
      <w:sz w:val="28"/>
      <w:szCs w:val="22"/>
    </w:rPr>
  </w:style>
  <w:style w:type="character" w:customStyle="1" w:styleId="ZZAnxtitleChar">
    <w:name w:val="ZZ_Anx_title Char"/>
    <w:link w:val="ZZAnxtitle"/>
    <w:locked/>
    <w:rsid w:val="00F43142"/>
    <w:rPr>
      <w:b/>
      <w:bCs/>
      <w:sz w:val="28"/>
      <w:szCs w:val="26"/>
    </w:rPr>
  </w:style>
  <w:style w:type="paragraph" w:customStyle="1" w:styleId="Headerpool">
    <w:name w:val="Header_pool"/>
    <w:basedOn w:val="Normal"/>
    <w:next w:val="Normal"/>
    <w:semiHidden/>
    <w:rsid w:val="00F43142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rFonts w:eastAsia="SimSun" w:cs="Traditional Arabic"/>
      <w:b/>
      <w:sz w:val="18"/>
      <w:szCs w:val="30"/>
      <w:lang w:val="fr-FR" w:eastAsia="zh-CN"/>
    </w:rPr>
  </w:style>
  <w:style w:type="paragraph" w:customStyle="1" w:styleId="NormalWeb1">
    <w:name w:val="Normal (Web)1"/>
    <w:basedOn w:val="Normal"/>
    <w:next w:val="NormalWeb"/>
    <w:uiPriority w:val="99"/>
    <w:semiHidden/>
    <w:rsid w:val="00F43142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720"/>
      </w:tabs>
      <w:spacing w:before="100" w:beforeAutospacing="1" w:after="100" w:afterAutospacing="1"/>
    </w:pPr>
    <w:rPr>
      <w:rFonts w:eastAsia="MS Mincho" w:cs="Traditional Arabic"/>
      <w:sz w:val="24"/>
      <w:szCs w:val="24"/>
      <w:lang w:val="fr-FR" w:eastAsia="zh-CN"/>
    </w:rPr>
  </w:style>
  <w:style w:type="paragraph" w:customStyle="1" w:styleId="Subparagraph">
    <w:name w:val="Subparagraph"/>
    <w:basedOn w:val="Normalnumber"/>
    <w:uiPriority w:val="99"/>
    <w:qFormat/>
    <w:rsid w:val="00F43142"/>
    <w:pPr>
      <w:numPr>
        <w:ilvl w:val="1"/>
        <w:numId w:val="3"/>
      </w:numPr>
      <w:tabs>
        <w:tab w:val="clear" w:pos="1134"/>
        <w:tab w:val="num" w:pos="360"/>
      </w:tabs>
      <w:ind w:left="0" w:firstLine="0"/>
    </w:pPr>
    <w:rPr>
      <w:lang w:val="fr-FR" w:eastAsia="zh-CN"/>
    </w:rPr>
  </w:style>
  <w:style w:type="paragraph" w:customStyle="1" w:styleId="MainTextNon-indent">
    <w:name w:val="Main Text Non-indent"/>
    <w:basedOn w:val="Normal"/>
    <w:uiPriority w:val="99"/>
    <w:rsid w:val="00F43142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720"/>
      </w:tabs>
      <w:spacing w:after="240" w:line="240" w:lineRule="exact"/>
    </w:pPr>
    <w:rPr>
      <w:rFonts w:eastAsia="SimSun" w:cs="Traditional Arabic"/>
      <w:color w:val="000000"/>
      <w:szCs w:val="24"/>
      <w:lang w:val="fr-FR" w:eastAsia="zh-CN"/>
    </w:rPr>
  </w:style>
  <w:style w:type="paragraph" w:customStyle="1" w:styleId="HeadingSectionthensource">
    <w:name w:val="Heading: Section then source"/>
    <w:basedOn w:val="Normal"/>
    <w:uiPriority w:val="99"/>
    <w:rsid w:val="00F43142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left" w:pos="3969"/>
      </w:tabs>
      <w:spacing w:before="240" w:after="120" w:line="300" w:lineRule="exact"/>
    </w:pPr>
    <w:rPr>
      <w:rFonts w:ascii="Arial Black" w:eastAsia="SimSun" w:hAnsi="Arial Black" w:cs="Traditional Arabic"/>
      <w:color w:val="000000"/>
      <w:sz w:val="22"/>
      <w:szCs w:val="24"/>
      <w:lang w:val="fr-FR" w:eastAsia="zh-CN"/>
    </w:rPr>
  </w:style>
  <w:style w:type="paragraph" w:customStyle="1" w:styleId="Style15">
    <w:name w:val="Style15"/>
    <w:basedOn w:val="Normal"/>
    <w:uiPriority w:val="99"/>
    <w:qFormat/>
    <w:rsid w:val="00F43142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720"/>
        <w:tab w:val="left" w:pos="1080"/>
      </w:tabs>
    </w:pPr>
    <w:rPr>
      <w:rFonts w:eastAsia="SimSun" w:cs="Traditional Arabic"/>
      <w:b/>
      <w:color w:val="000000"/>
      <w:szCs w:val="30"/>
      <w:lang w:val="fr-FR" w:eastAsia="zh-CN"/>
    </w:rPr>
  </w:style>
  <w:style w:type="character" w:customStyle="1" w:styleId="FollowedHyperlink1">
    <w:name w:val="FollowedHyperlink1"/>
    <w:semiHidden/>
    <w:rsid w:val="00F43142"/>
    <w:rPr>
      <w:color w:val="800080"/>
      <w:u w:val="single"/>
    </w:rPr>
  </w:style>
  <w:style w:type="character" w:customStyle="1" w:styleId="HighlightedVariable">
    <w:name w:val="Highlighted Variable"/>
    <w:rsid w:val="00F43142"/>
    <w:rPr>
      <w:color w:val="0000FF"/>
    </w:rPr>
  </w:style>
  <w:style w:type="character" w:customStyle="1" w:styleId="FooterChar1">
    <w:name w:val="Footer Char1"/>
    <w:basedOn w:val="DefaultParagraphFont"/>
    <w:uiPriority w:val="99"/>
    <w:semiHidden/>
    <w:rsid w:val="00F43142"/>
  </w:style>
  <w:style w:type="character" w:customStyle="1" w:styleId="job-value">
    <w:name w:val="job-value"/>
    <w:basedOn w:val="DefaultParagraphFont"/>
    <w:rsid w:val="00F43142"/>
  </w:style>
  <w:style w:type="character" w:customStyle="1" w:styleId="UnresolvedMention1">
    <w:name w:val="Unresolved Mention1"/>
    <w:basedOn w:val="DefaultParagraphFont"/>
    <w:uiPriority w:val="99"/>
    <w:semiHidden/>
    <w:rsid w:val="00F43142"/>
    <w:rPr>
      <w:color w:val="605E5C"/>
      <w:shd w:val="clear" w:color="auto" w:fill="E1DFDD"/>
    </w:rPr>
  </w:style>
  <w:style w:type="character" w:customStyle="1" w:styleId="CH2Char">
    <w:name w:val="CH2 Char"/>
    <w:link w:val="CH2"/>
    <w:locked/>
    <w:rsid w:val="00F43142"/>
    <w:rPr>
      <w:b/>
      <w:sz w:val="24"/>
      <w:szCs w:val="24"/>
    </w:rPr>
  </w:style>
  <w:style w:type="character" w:customStyle="1" w:styleId="CharChar6">
    <w:name w:val="Char Char6"/>
    <w:semiHidden/>
    <w:rsid w:val="00F43142"/>
    <w:rPr>
      <w:sz w:val="18"/>
    </w:rPr>
  </w:style>
  <w:style w:type="character" w:customStyle="1" w:styleId="cf01">
    <w:name w:val="cf01"/>
    <w:basedOn w:val="DefaultParagraphFont"/>
    <w:rsid w:val="00F43142"/>
    <w:rPr>
      <w:rFonts w:ascii="Segoe UI" w:hAnsi="Segoe UI" w:cs="Segoe UI" w:hint="default"/>
      <w:sz w:val="18"/>
      <w:szCs w:val="18"/>
    </w:rPr>
  </w:style>
  <w:style w:type="character" w:customStyle="1" w:styleId="CH1Char">
    <w:name w:val="CH1 Char"/>
    <w:link w:val="CH1"/>
    <w:locked/>
    <w:rsid w:val="00F43142"/>
    <w:rPr>
      <w:b/>
      <w:sz w:val="28"/>
      <w:szCs w:val="28"/>
    </w:rPr>
  </w:style>
  <w:style w:type="character" w:customStyle="1" w:styleId="UnresolvedMention2">
    <w:name w:val="Unresolved Mention2"/>
    <w:basedOn w:val="DefaultParagraphFont"/>
    <w:uiPriority w:val="99"/>
    <w:semiHidden/>
    <w:rsid w:val="00F43142"/>
    <w:rPr>
      <w:color w:val="605E5C"/>
      <w:shd w:val="clear" w:color="auto" w:fill="E1DFDD"/>
    </w:rPr>
  </w:style>
  <w:style w:type="table" w:customStyle="1" w:styleId="Tabledocright1">
    <w:name w:val="Table_doc_right1"/>
    <w:basedOn w:val="TableNormal"/>
    <w:rsid w:val="00F43142"/>
    <w:pPr>
      <w:spacing w:before="40" w:after="40"/>
    </w:pPr>
    <w:rPr>
      <w:rFonts w:eastAsia="SimSun"/>
      <w:sz w:val="18"/>
      <w:szCs w:val="18"/>
      <w:lang w:val="fr-FR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</w:style>
  <w:style w:type="table" w:customStyle="1" w:styleId="Footertable1">
    <w:name w:val="Footer_table1"/>
    <w:basedOn w:val="TableNormal"/>
    <w:semiHidden/>
    <w:rsid w:val="00F43142"/>
    <w:rPr>
      <w:rFonts w:ascii="Arial" w:eastAsia="SimSun" w:hAnsi="Arial"/>
      <w:sz w:val="16"/>
      <w:lang w:val="fr-FR" w:eastAsia="zh-CN"/>
    </w:rPr>
    <w:tblPr>
      <w:tblInd w:w="0" w:type="nil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</w:style>
  <w:style w:type="table" w:customStyle="1" w:styleId="AATable1">
    <w:name w:val="AA_Table1"/>
    <w:basedOn w:val="TableNormal"/>
    <w:semiHidden/>
    <w:rsid w:val="00F43142"/>
    <w:rPr>
      <w:rFonts w:eastAsia="SimSun"/>
      <w:lang w:val="fr-FR" w:eastAsia="zh-CN"/>
    </w:rPr>
    <w:tblPr>
      <w:tblStyleRowBandSize w:val="1"/>
      <w:tblStyleColBandSize w:val="1"/>
      <w:tblInd w:w="0" w:type="nil"/>
    </w:tblPr>
    <w:tblStylePr w:type="firstRow">
      <w:pPr>
        <w:wordWrap/>
        <w:spacing w:beforeLines="0" w:before="100" w:beforeAutospacing="1" w:afterLines="0" w:after="100" w:afterAutospacing="1"/>
        <w:jc w:val="left"/>
      </w:pPr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100" w:afterAutospacing="1"/>
        <w:ind w:rightChars="0" w:right="0"/>
      </w:pPr>
      <w:rPr>
        <w:rFonts w:ascii="Arial" w:hAnsi="Arial" w:cs="Arial" w:hint="default"/>
        <w:b/>
        <w:sz w:val="32"/>
        <w:szCs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 w:cs="Times New Roman" w:hint="default"/>
        <w:sz w:val="20"/>
        <w:szCs w:val="20"/>
      </w:rPr>
    </w:tblStylePr>
    <w:tblStylePr w:type="band1Vert">
      <w:rPr>
        <w:rFonts w:ascii="Times New Roman" w:hAnsi="Times New Roman" w:cs="Times New Roman" w:hint="default"/>
      </w:rPr>
    </w:tblStylePr>
    <w:tblStylePr w:type="band2Vert">
      <w:pPr>
        <w:wordWrap/>
        <w:spacing w:beforeLines="0" w:before="100" w:beforeAutospacing="1" w:afterLines="0" w:after="100" w:afterAutospacing="1"/>
      </w:pPr>
      <w:rPr>
        <w:rFonts w:ascii="Times New Roman" w:hAnsi="Times New Roman" w:cs="Times New Roman" w:hint="default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 w:cs="Times New Roman" w:hint="default"/>
        <w:sz w:val="20"/>
        <w:szCs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100" w:beforeAutospacing="1" w:afterLines="0" w:after="100" w:afterAutospacing="1"/>
        <w:jc w:val="right"/>
      </w:pPr>
      <w:rPr>
        <w:rFonts w:ascii="Arial" w:hAnsi="Arial" w:cs="Arial" w:hint="default"/>
        <w:b/>
        <w:i w:val="0"/>
        <w:color w:val="auto"/>
        <w:sz w:val="64"/>
        <w:szCs w:val="64"/>
      </w:rPr>
    </w:tblStylePr>
    <w:tblStylePr w:type="nwCell"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00" w:beforeAutospacing="1" w:afterLines="0" w:after="100" w:afterAutospacing="1"/>
        <w:ind w:leftChars="0" w:left="0" w:rightChars="0" w:right="0"/>
      </w:pPr>
      <w:rPr>
        <w:rFonts w:ascii="Times New Roman" w:hAnsi="Times New Roman" w:cs="Times New Roman" w:hint="default"/>
        <w:b w:val="0"/>
        <w:sz w:val="20"/>
        <w:szCs w:val="20"/>
      </w:rPr>
    </w:tblStylePr>
    <w:tblStylePr w:type="swCell">
      <w:pPr>
        <w:wordWrap/>
        <w:spacing w:afterLines="0" w:after="100" w:afterAutospacing="1"/>
        <w:ind w:rightChars="0" w:right="0"/>
      </w:pPr>
      <w:rPr>
        <w:rFonts w:ascii="Times New Roman" w:hAnsi="Times New Roman" w:cs="Times New Roman" w:hint="default"/>
      </w:rPr>
    </w:tblStylePr>
  </w:style>
  <w:style w:type="table" w:customStyle="1" w:styleId="AATable11">
    <w:name w:val="AA_Table11"/>
    <w:basedOn w:val="TableNormal"/>
    <w:semiHidden/>
    <w:rsid w:val="00F43142"/>
    <w:rPr>
      <w:lang w:val="fr-FR" w:eastAsia="zh-CN"/>
    </w:rPr>
    <w:tblPr>
      <w:tblStyleRowBandSize w:val="1"/>
      <w:tblStyleColBandSize w:val="1"/>
      <w:tblInd w:w="0" w:type="nil"/>
    </w:tblPr>
    <w:tblStylePr w:type="firstRow">
      <w:pPr>
        <w:wordWrap/>
        <w:spacing w:beforeLines="0" w:before="100" w:beforeAutospacing="1" w:afterLines="0" w:after="100" w:afterAutospacing="1"/>
        <w:jc w:val="left"/>
      </w:pPr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100" w:afterAutospacing="1"/>
        <w:ind w:rightChars="0" w:right="0"/>
      </w:pPr>
      <w:rPr>
        <w:rFonts w:ascii="Arial" w:hAnsi="Arial" w:cs="Arial" w:hint="default"/>
        <w:b/>
        <w:sz w:val="32"/>
        <w:szCs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 w:cs="Times New Roman" w:hint="default"/>
        <w:sz w:val="20"/>
        <w:szCs w:val="20"/>
      </w:rPr>
    </w:tblStylePr>
    <w:tblStylePr w:type="band1Vert">
      <w:rPr>
        <w:rFonts w:ascii="Times New Roman" w:hAnsi="Times New Roman" w:cs="Times New Roman" w:hint="default"/>
      </w:rPr>
    </w:tblStylePr>
    <w:tblStylePr w:type="band2Vert">
      <w:pPr>
        <w:wordWrap/>
        <w:spacing w:beforeLines="0" w:before="100" w:beforeAutospacing="1" w:afterLines="0" w:after="100" w:afterAutospacing="1"/>
      </w:pPr>
      <w:rPr>
        <w:rFonts w:ascii="Times New Roman" w:hAnsi="Times New Roman" w:cs="Times New Roman" w:hint="default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 w:cs="Times New Roman" w:hint="default"/>
        <w:sz w:val="20"/>
        <w:szCs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100" w:beforeAutospacing="1" w:afterLines="0" w:after="100" w:afterAutospacing="1"/>
        <w:jc w:val="right"/>
      </w:pPr>
      <w:rPr>
        <w:rFonts w:ascii="Arial" w:hAnsi="Arial" w:cs="Arial" w:hint="default"/>
        <w:b/>
        <w:i w:val="0"/>
        <w:color w:val="auto"/>
        <w:sz w:val="64"/>
        <w:szCs w:val="64"/>
      </w:rPr>
    </w:tblStylePr>
    <w:tblStylePr w:type="nwCell"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00" w:beforeAutospacing="1" w:afterLines="0" w:after="100" w:afterAutospacing="1"/>
        <w:ind w:leftChars="0" w:left="0" w:rightChars="0" w:right="0"/>
      </w:pPr>
      <w:rPr>
        <w:rFonts w:ascii="Times New Roman" w:hAnsi="Times New Roman" w:cs="Times New Roman" w:hint="default"/>
        <w:b w:val="0"/>
        <w:sz w:val="20"/>
        <w:szCs w:val="20"/>
      </w:rPr>
    </w:tblStylePr>
    <w:tblStylePr w:type="swCell">
      <w:pPr>
        <w:wordWrap/>
        <w:spacing w:afterLines="0" w:after="100" w:afterAutospacing="1"/>
        <w:ind w:rightChars="0" w:right="0"/>
      </w:pPr>
      <w:rPr>
        <w:rFonts w:ascii="Times New Roman" w:hAnsi="Times New Roman" w:cs="Times New Roman" w:hint="default"/>
      </w:rPr>
    </w:tblStylePr>
  </w:style>
  <w:style w:type="numbering" w:customStyle="1" w:styleId="Normallist2">
    <w:name w:val="Normal_list2"/>
    <w:rsid w:val="00F43142"/>
    <w:pPr>
      <w:numPr>
        <w:numId w:val="2"/>
      </w:numPr>
    </w:pPr>
  </w:style>
  <w:style w:type="numbering" w:customStyle="1" w:styleId="Normallist11">
    <w:name w:val="Normal_list11"/>
    <w:rsid w:val="00F43142"/>
    <w:pPr>
      <w:numPr>
        <w:numId w:val="4"/>
      </w:numPr>
    </w:pPr>
  </w:style>
  <w:style w:type="numbering" w:customStyle="1" w:styleId="NoList2">
    <w:name w:val="No List2"/>
    <w:next w:val="NoList"/>
    <w:uiPriority w:val="99"/>
    <w:semiHidden/>
    <w:unhideWhenUsed/>
    <w:rsid w:val="00586D4F"/>
  </w:style>
  <w:style w:type="numbering" w:customStyle="1" w:styleId="Normallist3">
    <w:name w:val="Normal_list3"/>
    <w:basedOn w:val="NoList"/>
    <w:rsid w:val="00586D4F"/>
  </w:style>
  <w:style w:type="numbering" w:customStyle="1" w:styleId="Normallist12">
    <w:name w:val="Normal_list12"/>
    <w:basedOn w:val="NoList"/>
    <w:rsid w:val="00586D4F"/>
  </w:style>
  <w:style w:type="character" w:customStyle="1" w:styleId="normaltextrun">
    <w:name w:val="normaltextrun"/>
    <w:basedOn w:val="DefaultParagraphFont"/>
    <w:rsid w:val="00586D4F"/>
  </w:style>
  <w:style w:type="paragraph" w:customStyle="1" w:styleId="paragraph">
    <w:name w:val="paragraph"/>
    <w:basedOn w:val="Normal"/>
    <w:rsid w:val="00586D4F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eastAsia="SimSun" w:cs="Traditional Arabic" w:hint="cs"/>
      <w:sz w:val="24"/>
      <w:szCs w:val="30"/>
      <w:lang w:val="fr-FR" w:eastAsia="zh-CN"/>
    </w:rPr>
  </w:style>
  <w:style w:type="character" w:customStyle="1" w:styleId="eop">
    <w:name w:val="eop"/>
    <w:basedOn w:val="DefaultParagraphFont"/>
    <w:rsid w:val="00586D4F"/>
  </w:style>
  <w:style w:type="character" w:customStyle="1" w:styleId="job-number">
    <w:name w:val="job-number"/>
    <w:basedOn w:val="DefaultParagraphFont"/>
    <w:rsid w:val="00586D4F"/>
  </w:style>
  <w:style w:type="character" w:customStyle="1" w:styleId="content">
    <w:name w:val="content"/>
    <w:basedOn w:val="DefaultParagraphFont"/>
    <w:rsid w:val="00586D4F"/>
  </w:style>
  <w:style w:type="paragraph" w:customStyle="1" w:styleId="TranslationNumberedPara">
    <w:name w:val="Translation_NumberedPara"/>
    <w:basedOn w:val="Normal"/>
    <w:rsid w:val="00586D4F"/>
    <w:pPr>
      <w:numPr>
        <w:numId w:val="5"/>
      </w:num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eastAsia="SimSun" w:cs="Traditional Arabic" w:hint="cs"/>
      <w:sz w:val="24"/>
      <w:szCs w:val="30"/>
      <w:lang w:val="fr-FR" w:eastAsia="zh-CN"/>
    </w:rPr>
  </w:style>
  <w:style w:type="paragraph" w:customStyle="1" w:styleId="H1GA">
    <w:name w:val="_ H_1_GA"/>
    <w:basedOn w:val="ListParagraph"/>
    <w:next w:val="Normal"/>
    <w:qFormat/>
    <w:rsid w:val="003357E4"/>
    <w:pPr>
      <w:numPr>
        <w:numId w:val="26"/>
      </w:numPr>
      <w:tabs>
        <w:tab w:val="clear" w:pos="1247"/>
        <w:tab w:val="clear" w:pos="1814"/>
        <w:tab w:val="clear" w:pos="2381"/>
        <w:tab w:val="clear" w:pos="2948"/>
        <w:tab w:val="clear" w:pos="3515"/>
        <w:tab w:val="left" w:pos="709"/>
      </w:tabs>
      <w:bidi/>
      <w:spacing w:after="120" w:line="360" w:lineRule="exact"/>
      <w:ind w:left="3261" w:hanging="709"/>
      <w:contextualSpacing w:val="0"/>
      <w:jc w:val="both"/>
      <w:textDirection w:val="tbRlV"/>
    </w:pPr>
    <w:rPr>
      <w:rFonts w:asciiTheme="majorBidi" w:eastAsia="SimSun" w:hAnsiTheme="majorBidi" w:cstheme="majorBidi"/>
      <w:sz w:val="22"/>
      <w:szCs w:val="22"/>
      <w:lang w:val="fr-FR" w:eastAsia="zh-CN"/>
    </w:rPr>
  </w:style>
  <w:style w:type="paragraph" w:customStyle="1" w:styleId="H23GA">
    <w:name w:val="_ H_2/3_GA"/>
    <w:basedOn w:val="Normal"/>
    <w:next w:val="Normal"/>
    <w:qFormat/>
    <w:rsid w:val="00586D4F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1"/>
      </w:tabs>
      <w:suppressAutoHyphens/>
      <w:bidi/>
      <w:spacing w:before="240" w:after="120" w:line="380" w:lineRule="exact"/>
      <w:ind w:left="1247" w:right="1247" w:hanging="1247"/>
      <w:jc w:val="lowKashida"/>
      <w:outlineLvl w:val="3"/>
    </w:pPr>
    <w:rPr>
      <w:rFonts w:eastAsia="PMingLiU" w:cs="Simplified Arabic"/>
      <w:b/>
      <w:bCs/>
      <w:sz w:val="22"/>
      <w:szCs w:val="22"/>
      <w:lang w:eastAsia="ar-SA"/>
    </w:rPr>
  </w:style>
  <w:style w:type="paragraph" w:customStyle="1" w:styleId="ParaNoGA">
    <w:name w:val="_ParaNo._GA"/>
    <w:basedOn w:val="Normal"/>
    <w:qFormat/>
    <w:rsid w:val="00586D4F"/>
    <w:pPr>
      <w:numPr>
        <w:numId w:val="6"/>
      </w:numPr>
      <w:tabs>
        <w:tab w:val="clear" w:pos="1247"/>
        <w:tab w:val="clear" w:pos="1814"/>
        <w:tab w:val="clear" w:pos="2381"/>
        <w:tab w:val="clear" w:pos="2948"/>
        <w:tab w:val="clear" w:pos="3515"/>
        <w:tab w:val="left" w:pos="1928"/>
        <w:tab w:val="left" w:pos="2608"/>
        <w:tab w:val="left" w:pos="3289"/>
        <w:tab w:val="left" w:pos="3969"/>
        <w:tab w:val="left" w:pos="4649"/>
        <w:tab w:val="left" w:pos="5330"/>
      </w:tabs>
      <w:suppressAutoHyphens/>
      <w:spacing w:after="120" w:line="360" w:lineRule="exact"/>
      <w:ind w:right="1247"/>
      <w:jc w:val="lowKashida"/>
    </w:pPr>
    <w:rPr>
      <w:rFonts w:eastAsia="PMingLiU" w:cs="Simplified Arabic"/>
      <w:sz w:val="22"/>
      <w:szCs w:val="22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A97992"/>
  </w:style>
  <w:style w:type="table" w:customStyle="1" w:styleId="Tabledocright2">
    <w:name w:val="Table_doc_right2"/>
    <w:basedOn w:val="TableNormal"/>
    <w:rsid w:val="00A97992"/>
    <w:pPr>
      <w:spacing w:before="40" w:after="40"/>
    </w:pPr>
    <w:rPr>
      <w:rFonts w:eastAsia="SimSun"/>
      <w:kern w:val="2"/>
      <w:sz w:val="18"/>
      <w:szCs w:val="18"/>
      <w:lang w:val="fr-FR" w:eastAsia="zh-CN"/>
      <w14:ligatures w14:val="standardContextual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table" w:customStyle="1" w:styleId="Footertable2">
    <w:name w:val="Footer_table2"/>
    <w:basedOn w:val="TableNormal"/>
    <w:semiHidden/>
    <w:rsid w:val="00A97992"/>
    <w:rPr>
      <w:rFonts w:ascii="Arial" w:eastAsia="SimSun" w:hAnsi="Arial"/>
      <w:kern w:val="2"/>
      <w:sz w:val="16"/>
      <w:lang w:val="fr-FR" w:eastAsia="zh-CN"/>
      <w14:ligatures w14:val="standardContextual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table" w:customStyle="1" w:styleId="AATable2">
    <w:name w:val="AA_Table2"/>
    <w:basedOn w:val="TableNormal"/>
    <w:semiHidden/>
    <w:rsid w:val="00A97992"/>
    <w:rPr>
      <w:rFonts w:eastAsia="SimSun"/>
      <w:kern w:val="2"/>
      <w:lang w:val="fr-FR" w:eastAsia="zh-CN"/>
      <w14:ligatures w14:val="standardContextual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numbering" w:customStyle="1" w:styleId="Normallist4">
    <w:name w:val="Normal_list4"/>
    <w:basedOn w:val="NoList"/>
    <w:rsid w:val="00A97992"/>
  </w:style>
  <w:style w:type="table" w:customStyle="1" w:styleId="TableGrid2">
    <w:name w:val="Table Grid2"/>
    <w:basedOn w:val="TableNormal"/>
    <w:next w:val="TableGrid"/>
    <w:rsid w:val="00A97992"/>
    <w:rPr>
      <w:rFonts w:eastAsia="SimSun"/>
      <w:kern w:val="2"/>
      <w:lang w:val="fr-FR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ormal">
    <w:name w:val="A_Normal"/>
    <w:basedOn w:val="Normal"/>
    <w:qFormat/>
    <w:rsid w:val="00A97992"/>
    <w:pPr>
      <w:tabs>
        <w:tab w:val="left" w:pos="624"/>
        <w:tab w:val="left" w:pos="4082"/>
      </w:tabs>
    </w:pPr>
    <w:rPr>
      <w:rFonts w:eastAsia="Times New Roman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7992"/>
    <w:rPr>
      <w:rFonts w:eastAsia="Times New Roman"/>
    </w:rPr>
  </w:style>
  <w:style w:type="paragraph" w:customStyle="1" w:styleId="BlockText1">
    <w:name w:val="Block Text1"/>
    <w:basedOn w:val="Normal"/>
    <w:next w:val="BlockText"/>
    <w:unhideWhenUsed/>
    <w:rsid w:val="00A97992"/>
    <w:pPr>
      <w:pBdr>
        <w:top w:val="single" w:sz="2" w:space="10" w:color="4472C4"/>
        <w:left w:val="single" w:sz="2" w:space="10" w:color="4472C4"/>
        <w:bottom w:val="single" w:sz="2" w:space="10" w:color="4472C4"/>
        <w:right w:val="single" w:sz="2" w:space="10" w:color="4472C4"/>
      </w:pBdr>
      <w:ind w:left="1152" w:right="1152"/>
    </w:pPr>
    <w:rPr>
      <w:rFonts w:ascii="Calibri" w:hAnsi="Calibri" w:cs="Arial"/>
      <w:i/>
      <w:iCs/>
      <w:color w:val="4472C4"/>
    </w:rPr>
  </w:style>
  <w:style w:type="paragraph" w:styleId="BodyText">
    <w:name w:val="Body Text"/>
    <w:basedOn w:val="Normal"/>
    <w:link w:val="BodyTextChar"/>
    <w:unhideWhenUsed/>
    <w:rsid w:val="00A97992"/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rsid w:val="00A97992"/>
    <w:rPr>
      <w:rFonts w:eastAsia="Times New Roman"/>
      <w:lang w:val="en-GB"/>
    </w:rPr>
  </w:style>
  <w:style w:type="paragraph" w:styleId="BodyText2">
    <w:name w:val="Body Text 2"/>
    <w:basedOn w:val="Normal"/>
    <w:link w:val="BodyText2Char"/>
    <w:unhideWhenUsed/>
    <w:rsid w:val="00A97992"/>
    <w:pPr>
      <w:spacing w:line="480" w:lineRule="auto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A97992"/>
    <w:rPr>
      <w:rFonts w:eastAsia="Times New Roman"/>
      <w:lang w:val="en-GB"/>
    </w:rPr>
  </w:style>
  <w:style w:type="paragraph" w:styleId="BodyText3">
    <w:name w:val="Body Text 3"/>
    <w:basedOn w:val="Normal"/>
    <w:link w:val="BodyText3Char"/>
    <w:unhideWhenUsed/>
    <w:rsid w:val="00A97992"/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97992"/>
    <w:rPr>
      <w:rFonts w:eastAsia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nhideWhenUsed/>
    <w:rsid w:val="00A97992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A97992"/>
    <w:rPr>
      <w:rFonts w:eastAsia="Times New Roman"/>
      <w:lang w:val="en-GB"/>
    </w:rPr>
  </w:style>
  <w:style w:type="paragraph" w:styleId="BodyTextIndent">
    <w:name w:val="Body Text Indent"/>
    <w:basedOn w:val="Normal"/>
    <w:link w:val="BodyTextIndentChar"/>
    <w:unhideWhenUsed/>
    <w:rsid w:val="00A97992"/>
    <w:pPr>
      <w:ind w:left="283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rsid w:val="00A97992"/>
    <w:rPr>
      <w:rFonts w:eastAsia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unhideWhenUsed/>
    <w:rsid w:val="00A97992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A97992"/>
    <w:rPr>
      <w:rFonts w:eastAsia="Times New Roman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97992"/>
    <w:pPr>
      <w:spacing w:line="480" w:lineRule="auto"/>
      <w:ind w:left="283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rsid w:val="00A97992"/>
    <w:rPr>
      <w:rFonts w:eastAsia="Times New Roman"/>
      <w:lang w:val="en-GB"/>
    </w:rPr>
  </w:style>
  <w:style w:type="paragraph" w:styleId="BodyTextIndent3">
    <w:name w:val="Body Text Indent 3"/>
    <w:basedOn w:val="Normal"/>
    <w:link w:val="BodyTextIndent3Char"/>
    <w:unhideWhenUsed/>
    <w:rsid w:val="00A97992"/>
    <w:pPr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97992"/>
    <w:rPr>
      <w:rFonts w:eastAsia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97992"/>
    <w:rPr>
      <w:b/>
      <w:bCs/>
      <w:i/>
      <w:iCs/>
      <w:spacing w:val="5"/>
      <w:lang w:bidi="ar-SA"/>
    </w:rPr>
  </w:style>
  <w:style w:type="paragraph" w:customStyle="1" w:styleId="Caption1">
    <w:name w:val="Caption1"/>
    <w:basedOn w:val="Normal"/>
    <w:next w:val="Normal"/>
    <w:semiHidden/>
    <w:unhideWhenUsed/>
    <w:qFormat/>
    <w:rsid w:val="00A97992"/>
    <w:pPr>
      <w:spacing w:after="200"/>
    </w:pPr>
    <w:rPr>
      <w:rFonts w:eastAsia="Times New Roman"/>
      <w:i/>
      <w:iCs/>
      <w:color w:val="44546A"/>
      <w:sz w:val="18"/>
      <w:szCs w:val="18"/>
    </w:rPr>
  </w:style>
  <w:style w:type="paragraph" w:styleId="Closing">
    <w:name w:val="Closing"/>
    <w:basedOn w:val="Normal"/>
    <w:link w:val="ClosingChar"/>
    <w:unhideWhenUsed/>
    <w:rsid w:val="00A97992"/>
    <w:pPr>
      <w:ind w:left="4252"/>
    </w:pPr>
    <w:rPr>
      <w:rFonts w:eastAsia="Times New Roman"/>
    </w:rPr>
  </w:style>
  <w:style w:type="character" w:customStyle="1" w:styleId="ClosingChar">
    <w:name w:val="Closing Char"/>
    <w:basedOn w:val="DefaultParagraphFont"/>
    <w:link w:val="Closing"/>
    <w:rsid w:val="00A97992"/>
    <w:rPr>
      <w:rFonts w:eastAsia="Times New Roman"/>
      <w:lang w:val="en-GB"/>
    </w:rPr>
  </w:style>
  <w:style w:type="table" w:customStyle="1" w:styleId="ColorfulGrid1">
    <w:name w:val="Colorful Grid1"/>
    <w:basedOn w:val="TableNormal"/>
    <w:next w:val="ColorfulGrid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17CC1"/>
      </w:tcPr>
    </w:tblStylePr>
    <w:tblStylePr w:type="lastRow">
      <w:rPr>
        <w:b/>
        <w:bCs/>
        <w:color w:val="317CC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ED7D31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70AD47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5B9BD5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unhideWhenUsed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Date">
    <w:name w:val="Date"/>
    <w:basedOn w:val="Normal"/>
    <w:next w:val="Normal"/>
    <w:link w:val="DateChar"/>
    <w:unhideWhenUsed/>
    <w:rsid w:val="00A97992"/>
    <w:rPr>
      <w:rFonts w:eastAsia="Times New Roman"/>
    </w:rPr>
  </w:style>
  <w:style w:type="character" w:customStyle="1" w:styleId="DateChar">
    <w:name w:val="Date Char"/>
    <w:basedOn w:val="DefaultParagraphFont"/>
    <w:link w:val="Date"/>
    <w:rsid w:val="00A97992"/>
    <w:rPr>
      <w:rFonts w:eastAsia="Times New Roman"/>
      <w:lang w:val="en-GB"/>
    </w:rPr>
  </w:style>
  <w:style w:type="paragraph" w:styleId="DocumentMap">
    <w:name w:val="Document Map"/>
    <w:basedOn w:val="Normal"/>
    <w:link w:val="DocumentMapChar"/>
    <w:unhideWhenUsed/>
    <w:rsid w:val="00A97992"/>
    <w:rPr>
      <w:rFonts w:ascii="Segoe UI" w:eastAsia="Times New Roman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A97992"/>
    <w:rPr>
      <w:rFonts w:ascii="Segoe UI" w:eastAsia="Times New Roma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nhideWhenUsed/>
    <w:rsid w:val="00A97992"/>
    <w:rPr>
      <w:rFonts w:eastAsia="Times New Roman"/>
    </w:rPr>
  </w:style>
  <w:style w:type="character" w:customStyle="1" w:styleId="E-mailSignatureChar">
    <w:name w:val="E-mail Signature Char"/>
    <w:basedOn w:val="DefaultParagraphFont"/>
    <w:link w:val="E-mailSignature"/>
    <w:rsid w:val="00A97992"/>
    <w:rPr>
      <w:rFonts w:eastAsia="Times New Roman"/>
      <w:lang w:val="en-GB"/>
    </w:rPr>
  </w:style>
  <w:style w:type="character" w:styleId="Emphasis">
    <w:name w:val="Emphasis"/>
    <w:basedOn w:val="DefaultParagraphFont"/>
    <w:uiPriority w:val="20"/>
    <w:qFormat/>
    <w:rsid w:val="00A97992"/>
    <w:rPr>
      <w:i/>
      <w:iCs/>
      <w:lang w:bidi="ar-SA"/>
    </w:rPr>
  </w:style>
  <w:style w:type="paragraph" w:customStyle="1" w:styleId="EnvelopeAddress1">
    <w:name w:val="Envelope Address1"/>
    <w:basedOn w:val="Normal"/>
    <w:next w:val="EnvelopeAddress"/>
    <w:unhideWhenUsed/>
    <w:rsid w:val="00A97992"/>
    <w:pPr>
      <w:framePr w:w="7938" w:h="1985" w:hRule="exact" w:hSpace="141" w:wrap="auto" w:hAnchor="page" w:xAlign="center" w:yAlign="bottom"/>
      <w:ind w:left="2835"/>
    </w:pPr>
    <w:rPr>
      <w:rFonts w:ascii="Calibri Light" w:eastAsia="DengXian Light" w:hAnsi="Calibri Light"/>
    </w:rPr>
  </w:style>
  <w:style w:type="paragraph" w:customStyle="1" w:styleId="EnvelopeReturn1">
    <w:name w:val="Envelope Return1"/>
    <w:basedOn w:val="Normal"/>
    <w:next w:val="EnvelopeReturn"/>
    <w:unhideWhenUsed/>
    <w:rsid w:val="00A97992"/>
    <w:rPr>
      <w:rFonts w:ascii="Calibri Light" w:eastAsia="DengXian Light" w:hAnsi="Calibri Light"/>
    </w:rPr>
  </w:style>
  <w:style w:type="table" w:customStyle="1" w:styleId="GridTable1Light1">
    <w:name w:val="Grid Table 1 Light1"/>
    <w:basedOn w:val="TableNormal"/>
    <w:next w:val="GridTable1Light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next w:val="GridTable1Light-Accent2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next w:val="GridTable1Light-Accent4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next w:val="GridTable1Light-Accent5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next w:val="GridTable1Light-Accent6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next w:val="GridTable2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">
    <w:name w:val="Grid Table 2 - Accent 11"/>
    <w:basedOn w:val="TableNormal"/>
    <w:next w:val="GridTable2-Accent1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2-Accent21">
    <w:name w:val="Grid Table 2 - Accent 21"/>
    <w:basedOn w:val="TableNormal"/>
    <w:next w:val="GridTable2-Accent2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2-Accent31">
    <w:name w:val="Grid Table 2 - Accent 31"/>
    <w:basedOn w:val="TableNormal"/>
    <w:next w:val="GridTable2-Accent3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2-Accent41">
    <w:name w:val="Grid Table 2 - Accent 41"/>
    <w:basedOn w:val="TableNormal"/>
    <w:next w:val="GridTable2-Accent4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2-Accent51">
    <w:name w:val="Grid Table 2 - Accent 51"/>
    <w:basedOn w:val="TableNormal"/>
    <w:next w:val="GridTable2-Accent5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61">
    <w:name w:val="Grid Table 2 - Accent 61"/>
    <w:basedOn w:val="TableNormal"/>
    <w:next w:val="GridTable2-Accent6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31">
    <w:name w:val="Grid Table 31"/>
    <w:basedOn w:val="TableNormal"/>
    <w:next w:val="GridTable3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basedOn w:val="TableNormal"/>
    <w:next w:val="GridTable3-Accent1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ridTable3-Accent21">
    <w:name w:val="Grid Table 3 - Accent 21"/>
    <w:basedOn w:val="TableNormal"/>
    <w:next w:val="GridTable3-Accent2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ridTable3-Accent31">
    <w:name w:val="Grid Table 3 - Accent 31"/>
    <w:basedOn w:val="TableNormal"/>
    <w:next w:val="GridTable3-Accent3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ridTable3-Accent41">
    <w:name w:val="Grid Table 3 - Accent 41"/>
    <w:basedOn w:val="TableNormal"/>
    <w:next w:val="GridTable3-Accent4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ridTable3-Accent51">
    <w:name w:val="Grid Table 3 - Accent 51"/>
    <w:basedOn w:val="TableNormal"/>
    <w:next w:val="GridTable3-Accent5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ridTable3-Accent61">
    <w:name w:val="Grid Table 3 - Accent 61"/>
    <w:basedOn w:val="TableNormal"/>
    <w:next w:val="GridTable3-Accent6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GridTable41">
    <w:name w:val="Grid Table 41"/>
    <w:basedOn w:val="TableNormal"/>
    <w:next w:val="GridTable4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-Accent21">
    <w:name w:val="Grid Table 4 - Accent 21"/>
    <w:basedOn w:val="TableNormal"/>
    <w:next w:val="GridTable4-Accent2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31">
    <w:name w:val="Grid Table 4 - Accent 31"/>
    <w:basedOn w:val="TableNormal"/>
    <w:next w:val="GridTable4-Accent3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41">
    <w:name w:val="Grid Table 4 - Accent 41"/>
    <w:basedOn w:val="TableNormal"/>
    <w:next w:val="GridTable4-Accent4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4-Accent51">
    <w:name w:val="Grid Table 4 - Accent 51"/>
    <w:basedOn w:val="TableNormal"/>
    <w:next w:val="GridTable4-Accent5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4-Accent61">
    <w:name w:val="Grid Table 4 - Accent 61"/>
    <w:basedOn w:val="TableNormal"/>
    <w:next w:val="GridTable4-Accent6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5Dark1">
    <w:name w:val="Grid Table 5 Dark1"/>
    <w:basedOn w:val="TableNormal"/>
    <w:next w:val="GridTable5Dark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ridTable5Dark-Accent21">
    <w:name w:val="Grid Table 5 Dark - Accent 21"/>
    <w:basedOn w:val="TableNormal"/>
    <w:next w:val="GridTable5Dark-Accent2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GridTable5Dark-Accent31">
    <w:name w:val="Grid Table 5 Dark - Accent 31"/>
    <w:basedOn w:val="TableNormal"/>
    <w:next w:val="GridTable5Dark-Accent3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5Dark-Accent41">
    <w:name w:val="Grid Table 5 Dark - Accent 41"/>
    <w:basedOn w:val="TableNormal"/>
    <w:next w:val="GridTable5Dark-Accent4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GridTable5Dark-Accent51">
    <w:name w:val="Grid Table 5 Dark - Accent 51"/>
    <w:basedOn w:val="TableNormal"/>
    <w:next w:val="GridTable5Dark-Accent5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GridTable5Dark-Accent61">
    <w:name w:val="Grid Table 5 Dark - Accent 61"/>
    <w:basedOn w:val="TableNormal"/>
    <w:next w:val="GridTable5Dark-Accent6"/>
    <w:uiPriority w:val="5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GridTable6Colorful1">
    <w:name w:val="Grid Table 6 Colorful1"/>
    <w:basedOn w:val="TableNormal"/>
    <w:next w:val="GridTable6Colorful"/>
    <w:uiPriority w:val="51"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basedOn w:val="TableNormal"/>
    <w:next w:val="GridTable6Colorful-Accent1"/>
    <w:uiPriority w:val="51"/>
    <w:rsid w:val="00A97992"/>
    <w:rPr>
      <w:rFonts w:ascii="Calibri" w:hAnsi="Calibri" w:cs="Arial"/>
      <w:color w:val="2F5496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6Colorful-Accent21">
    <w:name w:val="Grid Table 6 Colorful - Accent 21"/>
    <w:basedOn w:val="TableNormal"/>
    <w:next w:val="GridTable6Colorful-Accent2"/>
    <w:uiPriority w:val="51"/>
    <w:rsid w:val="00A97992"/>
    <w:rPr>
      <w:rFonts w:ascii="Calibri" w:hAnsi="Calibri" w:cs="Arial"/>
      <w:color w:val="C45911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6Colorful-Accent31">
    <w:name w:val="Grid Table 6 Colorful - Accent 31"/>
    <w:basedOn w:val="TableNormal"/>
    <w:next w:val="GridTable6Colorful-Accent3"/>
    <w:uiPriority w:val="51"/>
    <w:rsid w:val="00A97992"/>
    <w:rPr>
      <w:rFonts w:ascii="Calibri" w:hAnsi="Calibri" w:cs="Arial"/>
      <w:color w:val="7B7B7B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6Colorful-Accent41">
    <w:name w:val="Grid Table 6 Colorful - Accent 41"/>
    <w:basedOn w:val="TableNormal"/>
    <w:next w:val="GridTable6Colorful-Accent4"/>
    <w:uiPriority w:val="51"/>
    <w:rsid w:val="00A97992"/>
    <w:rPr>
      <w:rFonts w:ascii="Calibri" w:hAnsi="Calibri" w:cs="Arial"/>
      <w:color w:val="BF8F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6Colorful-Accent51">
    <w:name w:val="Grid Table 6 Colorful - Accent 51"/>
    <w:basedOn w:val="TableNormal"/>
    <w:next w:val="GridTable6Colorful-Accent5"/>
    <w:uiPriority w:val="51"/>
    <w:rsid w:val="00A97992"/>
    <w:rPr>
      <w:rFonts w:ascii="Calibri" w:hAnsi="Calibri" w:cs="Arial"/>
      <w:color w:val="2E74B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6Colorful-Accent61">
    <w:name w:val="Grid Table 6 Colorful - Accent 61"/>
    <w:basedOn w:val="TableNormal"/>
    <w:next w:val="GridTable6Colorful-Accent6"/>
    <w:uiPriority w:val="51"/>
    <w:rsid w:val="00A97992"/>
    <w:rPr>
      <w:rFonts w:ascii="Calibri" w:hAnsi="Calibri" w:cs="Arial"/>
      <w:color w:val="53813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7Colorful1">
    <w:name w:val="Grid Table 7 Colorful1"/>
    <w:basedOn w:val="TableNormal"/>
    <w:next w:val="GridTable7Colorful"/>
    <w:uiPriority w:val="52"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basedOn w:val="TableNormal"/>
    <w:next w:val="GridTable7Colorful-Accent1"/>
    <w:uiPriority w:val="52"/>
    <w:rsid w:val="00A97992"/>
    <w:rPr>
      <w:rFonts w:ascii="Calibri" w:hAnsi="Calibri" w:cs="Arial"/>
      <w:color w:val="2F5496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ridTable7Colorful-Accent21">
    <w:name w:val="Grid Table 7 Colorful - Accent 21"/>
    <w:basedOn w:val="TableNormal"/>
    <w:next w:val="GridTable7Colorful-Accent2"/>
    <w:uiPriority w:val="52"/>
    <w:rsid w:val="00A97992"/>
    <w:rPr>
      <w:rFonts w:ascii="Calibri" w:hAnsi="Calibri" w:cs="Arial"/>
      <w:color w:val="C45911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ridTable7Colorful-Accent31">
    <w:name w:val="Grid Table 7 Colorful - Accent 31"/>
    <w:basedOn w:val="TableNormal"/>
    <w:next w:val="GridTable7Colorful-Accent3"/>
    <w:uiPriority w:val="52"/>
    <w:rsid w:val="00A97992"/>
    <w:rPr>
      <w:rFonts w:ascii="Calibri" w:hAnsi="Calibri" w:cs="Arial"/>
      <w:color w:val="7B7B7B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ridTable7Colorful-Accent41">
    <w:name w:val="Grid Table 7 Colorful - Accent 41"/>
    <w:basedOn w:val="TableNormal"/>
    <w:next w:val="GridTable7Colorful-Accent4"/>
    <w:uiPriority w:val="52"/>
    <w:rsid w:val="00A97992"/>
    <w:rPr>
      <w:rFonts w:ascii="Calibri" w:hAnsi="Calibri" w:cs="Arial"/>
      <w:color w:val="BF8F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ridTable7Colorful-Accent51">
    <w:name w:val="Grid Table 7 Colorful - Accent 51"/>
    <w:basedOn w:val="TableNormal"/>
    <w:next w:val="GridTable7Colorful-Accent5"/>
    <w:uiPriority w:val="52"/>
    <w:rsid w:val="00A97992"/>
    <w:rPr>
      <w:rFonts w:ascii="Calibri" w:hAnsi="Calibri" w:cs="Arial"/>
      <w:color w:val="2E74B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ridTable7Colorful-Accent61">
    <w:name w:val="Grid Table 7 Colorful - Accent 61"/>
    <w:basedOn w:val="TableNormal"/>
    <w:next w:val="GridTable7Colorful-Accent6"/>
    <w:uiPriority w:val="52"/>
    <w:rsid w:val="00A97992"/>
    <w:rPr>
      <w:rFonts w:ascii="Calibri" w:hAnsi="Calibri" w:cs="Arial"/>
      <w:color w:val="53813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97992"/>
    <w:rPr>
      <w:color w:val="2B579A"/>
      <w:shd w:val="clear" w:color="auto" w:fill="E1DFDD"/>
      <w:lang w:bidi="ar-SA"/>
    </w:rPr>
  </w:style>
  <w:style w:type="character" w:styleId="HTMLAcronym">
    <w:name w:val="HTML Acronym"/>
    <w:basedOn w:val="DefaultParagraphFont"/>
    <w:unhideWhenUsed/>
    <w:rsid w:val="00A97992"/>
    <w:rPr>
      <w:lang w:bidi="ar-SA"/>
    </w:rPr>
  </w:style>
  <w:style w:type="paragraph" w:styleId="HTMLAddress">
    <w:name w:val="HTML Address"/>
    <w:basedOn w:val="Normal"/>
    <w:link w:val="HTMLAddressChar"/>
    <w:unhideWhenUsed/>
    <w:rsid w:val="00A97992"/>
    <w:rPr>
      <w:rFonts w:eastAsia="Times New Roman"/>
      <w:i/>
      <w:iCs/>
    </w:rPr>
  </w:style>
  <w:style w:type="character" w:customStyle="1" w:styleId="HTMLAddressChar">
    <w:name w:val="HTML Address Char"/>
    <w:basedOn w:val="DefaultParagraphFont"/>
    <w:link w:val="HTMLAddress"/>
    <w:rsid w:val="00A97992"/>
    <w:rPr>
      <w:rFonts w:eastAsia="Times New Roman"/>
      <w:i/>
      <w:iCs/>
      <w:lang w:val="en-GB"/>
    </w:rPr>
  </w:style>
  <w:style w:type="character" w:styleId="HTMLCite">
    <w:name w:val="HTML Cite"/>
    <w:basedOn w:val="DefaultParagraphFont"/>
    <w:unhideWhenUsed/>
    <w:rsid w:val="00A97992"/>
    <w:rPr>
      <w:i/>
      <w:iCs/>
      <w:lang w:bidi="ar-SA"/>
    </w:rPr>
  </w:style>
  <w:style w:type="character" w:styleId="HTMLCode">
    <w:name w:val="HTML Code"/>
    <w:basedOn w:val="DefaultParagraphFont"/>
    <w:unhideWhenUsed/>
    <w:rsid w:val="00A97992"/>
    <w:rPr>
      <w:rFonts w:ascii="Consolas" w:hAnsi="Consolas"/>
      <w:sz w:val="20"/>
      <w:szCs w:val="20"/>
      <w:lang w:bidi="ar-SA"/>
    </w:rPr>
  </w:style>
  <w:style w:type="character" w:styleId="HTMLDefinition">
    <w:name w:val="HTML Definition"/>
    <w:basedOn w:val="DefaultParagraphFont"/>
    <w:unhideWhenUsed/>
    <w:rsid w:val="00A97992"/>
    <w:rPr>
      <w:i/>
      <w:iCs/>
      <w:lang w:bidi="ar-SA"/>
    </w:rPr>
  </w:style>
  <w:style w:type="character" w:styleId="HTMLKeyboard">
    <w:name w:val="HTML Keyboard"/>
    <w:basedOn w:val="DefaultParagraphFont"/>
    <w:unhideWhenUsed/>
    <w:rsid w:val="00A97992"/>
    <w:rPr>
      <w:rFonts w:ascii="Consolas" w:hAnsi="Consolas"/>
      <w:sz w:val="20"/>
      <w:szCs w:val="20"/>
      <w:lang w:bidi="ar-SA"/>
    </w:rPr>
  </w:style>
  <w:style w:type="paragraph" w:styleId="HTMLPreformatted">
    <w:name w:val="HTML Preformatted"/>
    <w:basedOn w:val="Normal"/>
    <w:link w:val="HTMLPreformattedChar"/>
    <w:unhideWhenUsed/>
    <w:rsid w:val="00A97992"/>
    <w:rPr>
      <w:rFonts w:ascii="Consolas" w:eastAsia="Times New Roman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A97992"/>
    <w:rPr>
      <w:rFonts w:ascii="Consolas" w:eastAsia="Times New Roman" w:hAnsi="Consolas"/>
      <w:lang w:val="en-GB"/>
    </w:rPr>
  </w:style>
  <w:style w:type="character" w:styleId="HTMLSample">
    <w:name w:val="HTML Sample"/>
    <w:basedOn w:val="DefaultParagraphFont"/>
    <w:unhideWhenUsed/>
    <w:rsid w:val="00A97992"/>
    <w:rPr>
      <w:rFonts w:ascii="Consolas" w:hAnsi="Consolas"/>
      <w:sz w:val="24"/>
      <w:szCs w:val="24"/>
      <w:lang w:bidi="ar-SA"/>
    </w:rPr>
  </w:style>
  <w:style w:type="character" w:styleId="HTMLTypewriter">
    <w:name w:val="HTML Typewriter"/>
    <w:basedOn w:val="DefaultParagraphFont"/>
    <w:semiHidden/>
    <w:unhideWhenUsed/>
    <w:rsid w:val="00A97992"/>
    <w:rPr>
      <w:rFonts w:ascii="Consolas" w:hAnsi="Consolas"/>
      <w:sz w:val="20"/>
      <w:szCs w:val="20"/>
      <w:lang w:bidi="ar-SA"/>
    </w:rPr>
  </w:style>
  <w:style w:type="character" w:styleId="HTMLVariable">
    <w:name w:val="HTML Variable"/>
    <w:basedOn w:val="DefaultParagraphFont"/>
    <w:semiHidden/>
    <w:unhideWhenUsed/>
    <w:rsid w:val="00A97992"/>
    <w:rPr>
      <w:i/>
      <w:iCs/>
      <w:lang w:bidi="ar-SA"/>
    </w:rPr>
  </w:style>
  <w:style w:type="paragraph" w:styleId="Index1">
    <w:name w:val="index 1"/>
    <w:basedOn w:val="Normal"/>
    <w:next w:val="Normal"/>
    <w:autoRedefine/>
    <w:unhideWhenUsed/>
    <w:rsid w:val="00A97992"/>
    <w:pPr>
      <w:ind w:left="240" w:hanging="240"/>
    </w:pPr>
    <w:rPr>
      <w:rFonts w:eastAsia="Times New Roman"/>
    </w:rPr>
  </w:style>
  <w:style w:type="paragraph" w:styleId="Index2">
    <w:name w:val="index 2"/>
    <w:basedOn w:val="Normal"/>
    <w:next w:val="Normal"/>
    <w:autoRedefine/>
    <w:unhideWhenUsed/>
    <w:rsid w:val="00A97992"/>
    <w:pPr>
      <w:ind w:left="480" w:hanging="240"/>
    </w:pPr>
    <w:rPr>
      <w:rFonts w:eastAsia="Times New Roman"/>
    </w:rPr>
  </w:style>
  <w:style w:type="paragraph" w:styleId="Index3">
    <w:name w:val="index 3"/>
    <w:basedOn w:val="Normal"/>
    <w:next w:val="Normal"/>
    <w:autoRedefine/>
    <w:unhideWhenUsed/>
    <w:rsid w:val="00A97992"/>
    <w:pPr>
      <w:ind w:left="720" w:hanging="240"/>
    </w:pPr>
    <w:rPr>
      <w:rFonts w:eastAsia="Times New Roman"/>
    </w:rPr>
  </w:style>
  <w:style w:type="paragraph" w:styleId="Index4">
    <w:name w:val="index 4"/>
    <w:basedOn w:val="Normal"/>
    <w:next w:val="Normal"/>
    <w:autoRedefine/>
    <w:unhideWhenUsed/>
    <w:rsid w:val="00A97992"/>
    <w:pPr>
      <w:ind w:left="960" w:hanging="240"/>
    </w:pPr>
    <w:rPr>
      <w:rFonts w:eastAsia="Times New Roman"/>
    </w:rPr>
  </w:style>
  <w:style w:type="paragraph" w:styleId="Index5">
    <w:name w:val="index 5"/>
    <w:basedOn w:val="Normal"/>
    <w:next w:val="Normal"/>
    <w:autoRedefine/>
    <w:unhideWhenUsed/>
    <w:rsid w:val="00A97992"/>
    <w:pPr>
      <w:ind w:left="1200" w:hanging="240"/>
    </w:pPr>
    <w:rPr>
      <w:rFonts w:eastAsia="Times New Roman"/>
    </w:rPr>
  </w:style>
  <w:style w:type="paragraph" w:styleId="Index6">
    <w:name w:val="index 6"/>
    <w:basedOn w:val="Normal"/>
    <w:next w:val="Normal"/>
    <w:autoRedefine/>
    <w:unhideWhenUsed/>
    <w:rsid w:val="00A97992"/>
    <w:pPr>
      <w:ind w:left="1440" w:hanging="240"/>
    </w:pPr>
    <w:rPr>
      <w:rFonts w:eastAsia="Times New Roman"/>
    </w:rPr>
  </w:style>
  <w:style w:type="paragraph" w:styleId="Index7">
    <w:name w:val="index 7"/>
    <w:basedOn w:val="Normal"/>
    <w:next w:val="Normal"/>
    <w:autoRedefine/>
    <w:unhideWhenUsed/>
    <w:rsid w:val="00A97992"/>
    <w:pPr>
      <w:ind w:left="1680" w:hanging="240"/>
    </w:pPr>
    <w:rPr>
      <w:rFonts w:eastAsia="Times New Roman"/>
    </w:rPr>
  </w:style>
  <w:style w:type="paragraph" w:styleId="Index8">
    <w:name w:val="index 8"/>
    <w:basedOn w:val="Normal"/>
    <w:next w:val="Normal"/>
    <w:autoRedefine/>
    <w:unhideWhenUsed/>
    <w:rsid w:val="00A97992"/>
    <w:pPr>
      <w:ind w:left="1920" w:hanging="240"/>
    </w:pPr>
    <w:rPr>
      <w:rFonts w:eastAsia="Times New Roman"/>
    </w:rPr>
  </w:style>
  <w:style w:type="paragraph" w:styleId="Index9">
    <w:name w:val="index 9"/>
    <w:basedOn w:val="Normal"/>
    <w:next w:val="Normal"/>
    <w:autoRedefine/>
    <w:unhideWhenUsed/>
    <w:rsid w:val="00A97992"/>
    <w:pPr>
      <w:ind w:left="2160" w:hanging="240"/>
    </w:pPr>
    <w:rPr>
      <w:rFonts w:eastAsia="Times New Roman"/>
    </w:rPr>
  </w:style>
  <w:style w:type="paragraph" w:customStyle="1" w:styleId="IndexHeading1">
    <w:name w:val="Index Heading1"/>
    <w:basedOn w:val="Normal"/>
    <w:next w:val="Index1"/>
    <w:unhideWhenUsed/>
    <w:rsid w:val="00A97992"/>
    <w:rPr>
      <w:rFonts w:ascii="Calibri Light" w:eastAsia="DengXian Light" w:hAnsi="Calibri Light"/>
      <w:b/>
      <w:bCs/>
    </w:rPr>
  </w:style>
  <w:style w:type="character" w:customStyle="1" w:styleId="IntenseEmphasis1">
    <w:name w:val="Intense Emphasis1"/>
    <w:basedOn w:val="DefaultParagraphFont"/>
    <w:uiPriority w:val="21"/>
    <w:qFormat/>
    <w:rsid w:val="00A97992"/>
    <w:rPr>
      <w:i/>
      <w:iCs/>
      <w:color w:val="4472C4"/>
      <w:lang w:bidi="ar-SA"/>
    </w:rPr>
  </w:style>
  <w:style w:type="paragraph" w:customStyle="1" w:styleId="IntenseQuote1">
    <w:name w:val="Intense Quote1"/>
    <w:basedOn w:val="Normal"/>
    <w:next w:val="Normal"/>
    <w:uiPriority w:val="30"/>
    <w:qFormat/>
    <w:rsid w:val="00A97992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eastAsia="Times New Roman"/>
      <w:i/>
      <w:iCs/>
      <w:color w:val="4472C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992"/>
    <w:rPr>
      <w:rFonts w:ascii="Times New Roman" w:eastAsia="Times New Roman" w:hAnsi="Times New Roman" w:cs="Times New Roman"/>
      <w:i/>
      <w:iCs/>
      <w:color w:val="4472C4"/>
      <w:kern w:val="0"/>
      <w:sz w:val="20"/>
      <w:szCs w:val="20"/>
      <w:lang w:val="en-GB" w:eastAsia="en-US" w:bidi="ar-SA"/>
      <w14:ligatures w14:val="none"/>
    </w:rPr>
  </w:style>
  <w:style w:type="character" w:customStyle="1" w:styleId="IntenseReference1">
    <w:name w:val="Intense Reference1"/>
    <w:basedOn w:val="DefaultParagraphFont"/>
    <w:uiPriority w:val="32"/>
    <w:qFormat/>
    <w:rsid w:val="00A97992"/>
    <w:rPr>
      <w:b/>
      <w:bCs/>
      <w:smallCaps/>
      <w:color w:val="4472C4"/>
      <w:spacing w:val="5"/>
      <w:lang w:bidi="ar-SA"/>
    </w:rPr>
  </w:style>
  <w:style w:type="table" w:customStyle="1" w:styleId="LightGrid1">
    <w:name w:val="Light Grid1"/>
    <w:basedOn w:val="TableNormal"/>
    <w:next w:val="LightGrid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unhideWhenUsed/>
    <w:rsid w:val="00A97992"/>
    <w:rPr>
      <w:rFonts w:ascii="Calibri" w:hAnsi="Calibri" w:cs="Arial"/>
      <w:color w:val="2F5496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unhideWhenUsed/>
    <w:rsid w:val="00A97992"/>
    <w:rPr>
      <w:rFonts w:ascii="Calibri" w:hAnsi="Calibri" w:cs="Arial"/>
      <w:color w:val="C45911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unhideWhenUsed/>
    <w:rsid w:val="00A97992"/>
    <w:rPr>
      <w:rFonts w:ascii="Calibri" w:hAnsi="Calibri" w:cs="Arial"/>
      <w:color w:val="7B7B7B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unhideWhenUsed/>
    <w:rsid w:val="00A97992"/>
    <w:rPr>
      <w:rFonts w:ascii="Calibri" w:hAnsi="Calibri" w:cs="Arial"/>
      <w:color w:val="BF8F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unhideWhenUsed/>
    <w:rsid w:val="00A97992"/>
    <w:rPr>
      <w:rFonts w:ascii="Calibri" w:hAnsi="Calibri" w:cs="Arial"/>
      <w:color w:val="2E74B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unhideWhenUsed/>
    <w:rsid w:val="00A97992"/>
    <w:rPr>
      <w:rFonts w:ascii="Calibri" w:hAnsi="Calibri" w:cs="Arial"/>
      <w:color w:val="53813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character" w:styleId="LineNumber">
    <w:name w:val="line number"/>
    <w:basedOn w:val="DefaultParagraphFont"/>
    <w:unhideWhenUsed/>
    <w:rsid w:val="00A97992"/>
    <w:rPr>
      <w:lang w:bidi="ar-SA"/>
    </w:rPr>
  </w:style>
  <w:style w:type="paragraph" w:styleId="List">
    <w:name w:val="List"/>
    <w:basedOn w:val="Normal"/>
    <w:unhideWhenUsed/>
    <w:rsid w:val="00A97992"/>
    <w:pPr>
      <w:ind w:left="283" w:hanging="283"/>
      <w:contextualSpacing/>
    </w:pPr>
    <w:rPr>
      <w:rFonts w:eastAsia="Times New Roman"/>
    </w:rPr>
  </w:style>
  <w:style w:type="paragraph" w:styleId="List2">
    <w:name w:val="List 2"/>
    <w:basedOn w:val="Normal"/>
    <w:unhideWhenUsed/>
    <w:rsid w:val="00A97992"/>
    <w:pPr>
      <w:ind w:left="566" w:hanging="283"/>
      <w:contextualSpacing/>
    </w:pPr>
    <w:rPr>
      <w:rFonts w:eastAsia="Times New Roman"/>
    </w:rPr>
  </w:style>
  <w:style w:type="paragraph" w:styleId="List3">
    <w:name w:val="List 3"/>
    <w:basedOn w:val="Normal"/>
    <w:unhideWhenUsed/>
    <w:rsid w:val="00A97992"/>
    <w:pPr>
      <w:ind w:left="849" w:hanging="283"/>
      <w:contextualSpacing/>
    </w:pPr>
    <w:rPr>
      <w:rFonts w:eastAsia="Times New Roman"/>
    </w:rPr>
  </w:style>
  <w:style w:type="paragraph" w:styleId="List4">
    <w:name w:val="List 4"/>
    <w:basedOn w:val="Normal"/>
    <w:unhideWhenUsed/>
    <w:rsid w:val="00A97992"/>
    <w:pPr>
      <w:ind w:left="1132" w:hanging="283"/>
      <w:contextualSpacing/>
    </w:pPr>
    <w:rPr>
      <w:rFonts w:eastAsia="Times New Roman"/>
    </w:rPr>
  </w:style>
  <w:style w:type="paragraph" w:styleId="List5">
    <w:name w:val="List 5"/>
    <w:basedOn w:val="Normal"/>
    <w:unhideWhenUsed/>
    <w:rsid w:val="00A97992"/>
    <w:pPr>
      <w:ind w:left="1415" w:hanging="283"/>
      <w:contextualSpacing/>
    </w:pPr>
    <w:rPr>
      <w:rFonts w:eastAsia="Times New Roman"/>
    </w:rPr>
  </w:style>
  <w:style w:type="paragraph" w:styleId="ListBullet">
    <w:name w:val="List Bullet"/>
    <w:basedOn w:val="Normal"/>
    <w:unhideWhenUsed/>
    <w:rsid w:val="00A97992"/>
    <w:pPr>
      <w:numPr>
        <w:numId w:val="7"/>
      </w:numPr>
      <w:contextualSpacing/>
    </w:pPr>
    <w:rPr>
      <w:rFonts w:eastAsia="Times New Roman"/>
    </w:rPr>
  </w:style>
  <w:style w:type="paragraph" w:styleId="ListBullet2">
    <w:name w:val="List Bullet 2"/>
    <w:basedOn w:val="Normal"/>
    <w:unhideWhenUsed/>
    <w:rsid w:val="00A97992"/>
    <w:pPr>
      <w:numPr>
        <w:numId w:val="8"/>
      </w:numPr>
      <w:contextualSpacing/>
    </w:pPr>
    <w:rPr>
      <w:rFonts w:eastAsia="Times New Roman"/>
    </w:rPr>
  </w:style>
  <w:style w:type="paragraph" w:styleId="ListBullet3">
    <w:name w:val="List Bullet 3"/>
    <w:basedOn w:val="Normal"/>
    <w:unhideWhenUsed/>
    <w:rsid w:val="00A97992"/>
    <w:pPr>
      <w:numPr>
        <w:numId w:val="9"/>
      </w:numPr>
      <w:contextualSpacing/>
    </w:pPr>
    <w:rPr>
      <w:rFonts w:eastAsia="Times New Roman"/>
    </w:rPr>
  </w:style>
  <w:style w:type="paragraph" w:styleId="ListBullet4">
    <w:name w:val="List Bullet 4"/>
    <w:basedOn w:val="Normal"/>
    <w:unhideWhenUsed/>
    <w:rsid w:val="00A97992"/>
    <w:pPr>
      <w:numPr>
        <w:numId w:val="10"/>
      </w:numPr>
      <w:contextualSpacing/>
    </w:pPr>
    <w:rPr>
      <w:rFonts w:eastAsia="Times New Roman"/>
    </w:rPr>
  </w:style>
  <w:style w:type="paragraph" w:styleId="ListBullet5">
    <w:name w:val="List Bullet 5"/>
    <w:basedOn w:val="Normal"/>
    <w:unhideWhenUsed/>
    <w:rsid w:val="00A97992"/>
    <w:pPr>
      <w:numPr>
        <w:numId w:val="11"/>
      </w:numPr>
      <w:contextualSpacing/>
    </w:pPr>
    <w:rPr>
      <w:rFonts w:eastAsia="Times New Roman"/>
    </w:rPr>
  </w:style>
  <w:style w:type="paragraph" w:styleId="ListContinue">
    <w:name w:val="List Continue"/>
    <w:basedOn w:val="Normal"/>
    <w:unhideWhenUsed/>
    <w:rsid w:val="00A97992"/>
    <w:pPr>
      <w:ind w:left="283"/>
      <w:contextualSpacing/>
    </w:pPr>
    <w:rPr>
      <w:rFonts w:eastAsia="Times New Roman"/>
    </w:rPr>
  </w:style>
  <w:style w:type="paragraph" w:styleId="ListContinue2">
    <w:name w:val="List Continue 2"/>
    <w:basedOn w:val="Normal"/>
    <w:unhideWhenUsed/>
    <w:rsid w:val="00A97992"/>
    <w:pPr>
      <w:ind w:left="566"/>
      <w:contextualSpacing/>
    </w:pPr>
    <w:rPr>
      <w:rFonts w:eastAsia="Times New Roman"/>
    </w:rPr>
  </w:style>
  <w:style w:type="paragraph" w:styleId="ListContinue3">
    <w:name w:val="List Continue 3"/>
    <w:basedOn w:val="Normal"/>
    <w:unhideWhenUsed/>
    <w:rsid w:val="00A97992"/>
    <w:pPr>
      <w:ind w:left="849"/>
      <w:contextualSpacing/>
    </w:pPr>
    <w:rPr>
      <w:rFonts w:eastAsia="Times New Roman"/>
    </w:rPr>
  </w:style>
  <w:style w:type="paragraph" w:styleId="ListContinue4">
    <w:name w:val="List Continue 4"/>
    <w:basedOn w:val="Normal"/>
    <w:unhideWhenUsed/>
    <w:rsid w:val="00A97992"/>
    <w:pPr>
      <w:ind w:left="1132"/>
      <w:contextualSpacing/>
    </w:pPr>
    <w:rPr>
      <w:rFonts w:eastAsia="Times New Roman"/>
    </w:rPr>
  </w:style>
  <w:style w:type="paragraph" w:styleId="ListContinue5">
    <w:name w:val="List Continue 5"/>
    <w:basedOn w:val="Normal"/>
    <w:unhideWhenUsed/>
    <w:rsid w:val="00A97992"/>
    <w:pPr>
      <w:ind w:left="1415"/>
      <w:contextualSpacing/>
    </w:pPr>
    <w:rPr>
      <w:rFonts w:eastAsia="Times New Roman"/>
    </w:rPr>
  </w:style>
  <w:style w:type="paragraph" w:styleId="ListNumber">
    <w:name w:val="List Number"/>
    <w:basedOn w:val="Normal"/>
    <w:unhideWhenUsed/>
    <w:rsid w:val="00A97992"/>
    <w:pPr>
      <w:numPr>
        <w:numId w:val="12"/>
      </w:numPr>
      <w:contextualSpacing/>
    </w:pPr>
    <w:rPr>
      <w:rFonts w:eastAsia="Times New Roman"/>
    </w:rPr>
  </w:style>
  <w:style w:type="paragraph" w:styleId="ListNumber2">
    <w:name w:val="List Number 2"/>
    <w:basedOn w:val="Normal"/>
    <w:unhideWhenUsed/>
    <w:rsid w:val="00A97992"/>
    <w:pPr>
      <w:numPr>
        <w:numId w:val="13"/>
      </w:numPr>
      <w:contextualSpacing/>
    </w:pPr>
    <w:rPr>
      <w:rFonts w:eastAsia="Times New Roman"/>
    </w:rPr>
  </w:style>
  <w:style w:type="paragraph" w:styleId="ListNumber3">
    <w:name w:val="List Number 3"/>
    <w:basedOn w:val="Normal"/>
    <w:unhideWhenUsed/>
    <w:rsid w:val="00A97992"/>
    <w:pPr>
      <w:numPr>
        <w:numId w:val="14"/>
      </w:numPr>
      <w:contextualSpacing/>
    </w:pPr>
    <w:rPr>
      <w:rFonts w:eastAsia="Times New Roman"/>
    </w:rPr>
  </w:style>
  <w:style w:type="paragraph" w:styleId="ListNumber4">
    <w:name w:val="List Number 4"/>
    <w:basedOn w:val="Normal"/>
    <w:unhideWhenUsed/>
    <w:rsid w:val="00A97992"/>
    <w:pPr>
      <w:numPr>
        <w:numId w:val="15"/>
      </w:numPr>
      <w:contextualSpacing/>
    </w:pPr>
    <w:rPr>
      <w:rFonts w:eastAsia="Times New Roman"/>
    </w:rPr>
  </w:style>
  <w:style w:type="paragraph" w:styleId="ListNumber5">
    <w:name w:val="List Number 5"/>
    <w:basedOn w:val="Normal"/>
    <w:unhideWhenUsed/>
    <w:rsid w:val="00A97992"/>
    <w:pPr>
      <w:numPr>
        <w:numId w:val="16"/>
      </w:numPr>
      <w:contextualSpacing/>
    </w:pPr>
    <w:rPr>
      <w:rFonts w:eastAsia="Times New Roman"/>
    </w:rPr>
  </w:style>
  <w:style w:type="table" w:customStyle="1" w:styleId="ListTable1Light1">
    <w:name w:val="List Table 1 Light1"/>
    <w:basedOn w:val="TableNormal"/>
    <w:next w:val="ListTable1Light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basedOn w:val="TableNormal"/>
    <w:next w:val="ListTable1Light-Accent1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1Light-Accent21">
    <w:name w:val="List Table 1 Light - Accent 21"/>
    <w:basedOn w:val="TableNormal"/>
    <w:next w:val="ListTable1Light-Accent2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1Light-Accent31">
    <w:name w:val="List Table 1 Light - Accent 31"/>
    <w:basedOn w:val="TableNormal"/>
    <w:next w:val="ListTable1Light-Accent3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1Light-Accent41">
    <w:name w:val="List Table 1 Light - Accent 41"/>
    <w:basedOn w:val="TableNormal"/>
    <w:next w:val="ListTable1Light-Accent4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1Light-Accent51">
    <w:name w:val="List Table 1 Light - Accent 51"/>
    <w:basedOn w:val="TableNormal"/>
    <w:next w:val="ListTable1Light-Accent5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1Light-Accent61">
    <w:name w:val="List Table 1 Light - Accent 61"/>
    <w:basedOn w:val="TableNormal"/>
    <w:next w:val="ListTable1Light-Accent6"/>
    <w:uiPriority w:val="46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21">
    <w:name w:val="List Table 21"/>
    <w:basedOn w:val="TableNormal"/>
    <w:next w:val="ListTable2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">
    <w:name w:val="List Table 2 - Accent 11"/>
    <w:basedOn w:val="TableNormal"/>
    <w:next w:val="ListTable2-Accent1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2-Accent21">
    <w:name w:val="List Table 2 - Accent 21"/>
    <w:basedOn w:val="TableNormal"/>
    <w:next w:val="ListTable2-Accent2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2-Accent31">
    <w:name w:val="List Table 2 - Accent 31"/>
    <w:basedOn w:val="TableNormal"/>
    <w:next w:val="ListTable2-Accent3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2-Accent41">
    <w:name w:val="List Table 2 - Accent 41"/>
    <w:basedOn w:val="TableNormal"/>
    <w:next w:val="ListTable2-Accent4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2-Accent51">
    <w:name w:val="List Table 2 - Accent 51"/>
    <w:basedOn w:val="TableNormal"/>
    <w:next w:val="ListTable2-Accent5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2-Accent61">
    <w:name w:val="List Table 2 - Accent 61"/>
    <w:basedOn w:val="TableNormal"/>
    <w:next w:val="ListTable2-Accent6"/>
    <w:uiPriority w:val="47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31">
    <w:name w:val="List Table 31"/>
    <w:basedOn w:val="TableNormal"/>
    <w:next w:val="ListTable3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basedOn w:val="TableNormal"/>
    <w:next w:val="ListTable3-Accent1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ListTable3-Accent21">
    <w:name w:val="List Table 3 - Accent 21"/>
    <w:basedOn w:val="TableNormal"/>
    <w:next w:val="ListTable3-Accent2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ListTable3-Accent41">
    <w:name w:val="List Table 3 - Accent 41"/>
    <w:basedOn w:val="TableNormal"/>
    <w:next w:val="ListTable3-Accent4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Table3-Accent51">
    <w:name w:val="List Table 3 - Accent 51"/>
    <w:basedOn w:val="TableNormal"/>
    <w:next w:val="ListTable3-Accent5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ListTable3-Accent61">
    <w:name w:val="List Table 3 - Accent 61"/>
    <w:basedOn w:val="TableNormal"/>
    <w:next w:val="ListTable3-Accent6"/>
    <w:uiPriority w:val="48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Table41">
    <w:name w:val="List Table 41"/>
    <w:basedOn w:val="TableNormal"/>
    <w:next w:val="ListTable4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4-Accent21">
    <w:name w:val="List Table 4 - Accent 21"/>
    <w:basedOn w:val="TableNormal"/>
    <w:next w:val="ListTable4-Accent2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4-Accent31">
    <w:name w:val="List Table 4 - Accent 31"/>
    <w:basedOn w:val="TableNormal"/>
    <w:next w:val="ListTable4-Accent3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4-Accent41">
    <w:name w:val="List Table 4 - Accent 41"/>
    <w:basedOn w:val="TableNormal"/>
    <w:next w:val="ListTable4-Accent4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4-Accent51">
    <w:name w:val="List Table 4 - Accent 51"/>
    <w:basedOn w:val="TableNormal"/>
    <w:next w:val="ListTable4-Accent5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4-Accent61">
    <w:name w:val="List Table 4 - Accent 61"/>
    <w:basedOn w:val="TableNormal"/>
    <w:next w:val="ListTable4-Accent6"/>
    <w:uiPriority w:val="49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5Dark1">
    <w:name w:val="List Table 5 Dark1"/>
    <w:basedOn w:val="TableNormal"/>
    <w:next w:val="ListTable5Dark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next w:val="ListTable5Dark-Accent1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next w:val="ListTable5Dark-Accent2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next w:val="ListTable5Dark-Accent3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next w:val="ListTable5Dark-Accent4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next w:val="ListTable5Dark-Accent5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next w:val="ListTable5Dark-Accent6"/>
    <w:uiPriority w:val="50"/>
    <w:rsid w:val="00A97992"/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next w:val="ListTable6Colorful"/>
    <w:uiPriority w:val="51"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basedOn w:val="TableNormal"/>
    <w:next w:val="ListTable6Colorful-Accent1"/>
    <w:uiPriority w:val="51"/>
    <w:rsid w:val="00A97992"/>
    <w:rPr>
      <w:rFonts w:ascii="Calibri" w:hAnsi="Calibri" w:cs="Arial"/>
      <w:color w:val="2F5496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6Colorful-Accent21">
    <w:name w:val="List Table 6 Colorful - Accent 21"/>
    <w:basedOn w:val="TableNormal"/>
    <w:next w:val="ListTable6Colorful-Accent2"/>
    <w:uiPriority w:val="51"/>
    <w:rsid w:val="00A97992"/>
    <w:rPr>
      <w:rFonts w:ascii="Calibri" w:hAnsi="Calibri" w:cs="Arial"/>
      <w:color w:val="C45911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6Colorful-Accent31">
    <w:name w:val="List Table 6 Colorful - Accent 31"/>
    <w:basedOn w:val="TableNormal"/>
    <w:next w:val="ListTable6Colorful-Accent3"/>
    <w:uiPriority w:val="51"/>
    <w:rsid w:val="00A97992"/>
    <w:rPr>
      <w:rFonts w:ascii="Calibri" w:hAnsi="Calibri" w:cs="Arial"/>
      <w:color w:val="7B7B7B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6Colorful-Accent41">
    <w:name w:val="List Table 6 Colorful - Accent 41"/>
    <w:basedOn w:val="TableNormal"/>
    <w:next w:val="ListTable6Colorful-Accent4"/>
    <w:uiPriority w:val="51"/>
    <w:rsid w:val="00A97992"/>
    <w:rPr>
      <w:rFonts w:ascii="Calibri" w:hAnsi="Calibri" w:cs="Arial"/>
      <w:color w:val="BF8F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6Colorful-Accent51">
    <w:name w:val="List Table 6 Colorful - Accent 51"/>
    <w:basedOn w:val="TableNormal"/>
    <w:next w:val="ListTable6Colorful-Accent5"/>
    <w:uiPriority w:val="51"/>
    <w:rsid w:val="00A97992"/>
    <w:rPr>
      <w:rFonts w:ascii="Calibri" w:hAnsi="Calibri" w:cs="Arial"/>
      <w:color w:val="2E74B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6Colorful-Accent61">
    <w:name w:val="List Table 6 Colorful - Accent 61"/>
    <w:basedOn w:val="TableNormal"/>
    <w:next w:val="ListTable6Colorful-Accent6"/>
    <w:uiPriority w:val="51"/>
    <w:rsid w:val="00A97992"/>
    <w:rPr>
      <w:rFonts w:ascii="Calibri" w:hAnsi="Calibri" w:cs="Arial"/>
      <w:color w:val="53813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7Colorful1">
    <w:name w:val="List Table 7 Colorful1"/>
    <w:basedOn w:val="TableNormal"/>
    <w:next w:val="ListTable7Colorful"/>
    <w:uiPriority w:val="52"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next w:val="ListTable7Colorful-Accent1"/>
    <w:uiPriority w:val="52"/>
    <w:rsid w:val="00A97992"/>
    <w:rPr>
      <w:rFonts w:ascii="Calibri" w:hAnsi="Calibri" w:cs="Arial"/>
      <w:color w:val="2F5496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next w:val="ListTable7Colorful-Accent2"/>
    <w:uiPriority w:val="52"/>
    <w:rsid w:val="00A97992"/>
    <w:rPr>
      <w:rFonts w:ascii="Calibri" w:hAnsi="Calibri" w:cs="Arial"/>
      <w:color w:val="C45911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next w:val="ListTable7Colorful-Accent3"/>
    <w:uiPriority w:val="52"/>
    <w:rsid w:val="00A97992"/>
    <w:rPr>
      <w:rFonts w:ascii="Calibri" w:hAnsi="Calibri" w:cs="Arial"/>
      <w:color w:val="7B7B7B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next w:val="ListTable7Colorful-Accent4"/>
    <w:uiPriority w:val="52"/>
    <w:rsid w:val="00A97992"/>
    <w:rPr>
      <w:rFonts w:ascii="Calibri" w:hAnsi="Calibri" w:cs="Arial"/>
      <w:color w:val="BF8F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next w:val="ListTable7Colorful-Accent5"/>
    <w:uiPriority w:val="52"/>
    <w:rsid w:val="00A97992"/>
    <w:rPr>
      <w:rFonts w:ascii="Calibri" w:hAnsi="Calibri" w:cs="Arial"/>
      <w:color w:val="2E74B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next w:val="ListTable7Colorful-Accent6"/>
    <w:uiPriority w:val="52"/>
    <w:rsid w:val="00A97992"/>
    <w:rPr>
      <w:rFonts w:ascii="Calibri" w:hAnsi="Calibri" w:cs="Arial"/>
      <w:color w:val="538135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nhideWhenUsed/>
    <w:rsid w:val="00A979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  <w:spacing w:line="360" w:lineRule="exact"/>
    </w:pPr>
    <w:rPr>
      <w:rFonts w:ascii="Consolas" w:eastAsia="Times New Roman" w:hAnsi="Consolas" w:cs="Simplified Arabic"/>
      <w:noProof/>
    </w:rPr>
  </w:style>
  <w:style w:type="character" w:customStyle="1" w:styleId="MacroTextChar">
    <w:name w:val="Macro Text Char"/>
    <w:basedOn w:val="DefaultParagraphFont"/>
    <w:link w:val="MacroText"/>
    <w:rsid w:val="00A97992"/>
    <w:rPr>
      <w:rFonts w:ascii="Consolas" w:eastAsia="Times New Roman" w:hAnsi="Consolas" w:cs="Simplified Arabic"/>
      <w:noProof/>
    </w:rPr>
  </w:style>
  <w:style w:type="table" w:customStyle="1" w:styleId="MediumGrid11">
    <w:name w:val="Medium Grid 11"/>
    <w:basedOn w:val="TableNormal"/>
    <w:next w:val="MediumGrid1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unhideWhenUsed/>
    <w:rsid w:val="00A97992"/>
    <w:rPr>
      <w:rFonts w:ascii="Calibri" w:hAnsi="Calibri" w:cs="Arial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unhideWhenUsed/>
    <w:rsid w:val="00A97992"/>
    <w:rPr>
      <w:rFonts w:ascii="Calibri Light" w:eastAsia="DengXian Light" w:hAnsi="Calibri Light"/>
      <w:color w:val="000000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next w:val="MediumShading2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unhideWhenUsed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97992"/>
    <w:rPr>
      <w:color w:val="2B579A"/>
      <w:shd w:val="clear" w:color="auto" w:fill="E1DFDD"/>
      <w:lang w:bidi="ar-SA"/>
    </w:rPr>
  </w:style>
  <w:style w:type="paragraph" w:customStyle="1" w:styleId="MessageHeader1">
    <w:name w:val="Message Header1"/>
    <w:basedOn w:val="Normal"/>
    <w:next w:val="MessageHeader"/>
    <w:link w:val="MessageHeaderChar"/>
    <w:unhideWhenUsed/>
    <w:rsid w:val="00A979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eastAsia="DengXian Light" w:hAnsi="Calibri Light"/>
    </w:rPr>
  </w:style>
  <w:style w:type="character" w:customStyle="1" w:styleId="MessageHeaderChar">
    <w:name w:val="Message Header Char"/>
    <w:basedOn w:val="DefaultParagraphFont"/>
    <w:link w:val="MessageHeader1"/>
    <w:rsid w:val="00A97992"/>
    <w:rPr>
      <w:rFonts w:ascii="Calibri Light" w:eastAsia="DengXian Light" w:hAnsi="Calibri Light" w:cs="Times New Roman"/>
      <w:kern w:val="0"/>
      <w:sz w:val="20"/>
      <w:szCs w:val="20"/>
      <w:shd w:val="pct20" w:color="auto" w:fill="auto"/>
      <w:lang w:val="en-GB" w:eastAsia="en-US" w:bidi="ar-SA"/>
      <w14:ligatures w14:val="none"/>
    </w:rPr>
  </w:style>
  <w:style w:type="paragraph" w:styleId="NormalIndent">
    <w:name w:val="Normal Indent"/>
    <w:basedOn w:val="Normal"/>
    <w:unhideWhenUsed/>
    <w:rsid w:val="00A97992"/>
    <w:pPr>
      <w:ind w:left="708"/>
    </w:pPr>
    <w:rPr>
      <w:rFonts w:eastAsia="Times New Roman"/>
    </w:rPr>
  </w:style>
  <w:style w:type="paragraph" w:styleId="NoteHeading">
    <w:name w:val="Note Heading"/>
    <w:basedOn w:val="Normal"/>
    <w:next w:val="Normal"/>
    <w:link w:val="NoteHeadingChar"/>
    <w:unhideWhenUsed/>
    <w:rsid w:val="00A97992"/>
    <w:rPr>
      <w:rFonts w:eastAsia="Times New Roman"/>
    </w:rPr>
  </w:style>
  <w:style w:type="character" w:customStyle="1" w:styleId="NoteHeadingChar">
    <w:name w:val="Note Heading Char"/>
    <w:basedOn w:val="DefaultParagraphFont"/>
    <w:link w:val="NoteHeading"/>
    <w:rsid w:val="00A97992"/>
    <w:rPr>
      <w:rFonts w:eastAsia="Times New Roman"/>
      <w:lang w:val="en-GB"/>
    </w:rPr>
  </w:style>
  <w:style w:type="table" w:customStyle="1" w:styleId="PlainTable11">
    <w:name w:val="Plain Table 11"/>
    <w:basedOn w:val="TableNormal"/>
    <w:next w:val="PlainTable1"/>
    <w:uiPriority w:val="41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next w:val="PlainTable4"/>
    <w:uiPriority w:val="44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next w:val="PlainTable5"/>
    <w:uiPriority w:val="45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nhideWhenUsed/>
    <w:rsid w:val="00A97992"/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A97992"/>
    <w:rPr>
      <w:rFonts w:ascii="Consolas" w:eastAsia="Times New Roman" w:hAnsi="Consolas"/>
      <w:sz w:val="21"/>
      <w:szCs w:val="21"/>
      <w:lang w:val="en-GB"/>
    </w:rPr>
  </w:style>
  <w:style w:type="paragraph" w:customStyle="1" w:styleId="Quote1">
    <w:name w:val="Quote1"/>
    <w:basedOn w:val="Normal"/>
    <w:next w:val="Normal"/>
    <w:uiPriority w:val="29"/>
    <w:qFormat/>
    <w:rsid w:val="00A97992"/>
    <w:pPr>
      <w:spacing w:before="200" w:after="160"/>
      <w:ind w:left="864" w:right="864"/>
      <w:jc w:val="center"/>
    </w:pPr>
    <w:rPr>
      <w:rFonts w:eastAsia="Times New Roman"/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A97992"/>
    <w:rPr>
      <w:rFonts w:ascii="Times New Roman" w:eastAsia="Times New Roman" w:hAnsi="Times New Roman" w:cs="Times New Roman"/>
      <w:i/>
      <w:iCs/>
      <w:color w:val="404040"/>
      <w:kern w:val="0"/>
      <w:sz w:val="20"/>
      <w:szCs w:val="20"/>
      <w:lang w:val="en-GB" w:eastAsia="en-US" w:bidi="ar-SA"/>
      <w14:ligatures w14:val="none"/>
    </w:rPr>
  </w:style>
  <w:style w:type="paragraph" w:styleId="Salutation">
    <w:name w:val="Salutation"/>
    <w:basedOn w:val="Normal"/>
    <w:next w:val="Normal"/>
    <w:link w:val="SalutationChar"/>
    <w:unhideWhenUsed/>
    <w:rsid w:val="00A97992"/>
    <w:rPr>
      <w:rFonts w:eastAsia="Times New Roman"/>
    </w:rPr>
  </w:style>
  <w:style w:type="character" w:customStyle="1" w:styleId="SalutationChar">
    <w:name w:val="Salutation Char"/>
    <w:basedOn w:val="DefaultParagraphFont"/>
    <w:link w:val="Salutation"/>
    <w:rsid w:val="00A97992"/>
    <w:rPr>
      <w:rFonts w:eastAsia="Times New Roman"/>
      <w:lang w:val="en-GB"/>
    </w:rPr>
  </w:style>
  <w:style w:type="paragraph" w:styleId="Signature">
    <w:name w:val="Signature"/>
    <w:basedOn w:val="Normal"/>
    <w:link w:val="SignatureChar"/>
    <w:unhideWhenUsed/>
    <w:rsid w:val="00A97992"/>
    <w:pPr>
      <w:ind w:left="4252"/>
    </w:pPr>
    <w:rPr>
      <w:rFonts w:eastAsia="Times New Roman"/>
    </w:rPr>
  </w:style>
  <w:style w:type="character" w:customStyle="1" w:styleId="SignatureChar">
    <w:name w:val="Signature Char"/>
    <w:basedOn w:val="DefaultParagraphFont"/>
    <w:link w:val="Signature"/>
    <w:rsid w:val="00A97992"/>
    <w:rPr>
      <w:rFonts w:eastAsia="Times New Roman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97992"/>
    <w:rPr>
      <w:u w:val="dotted"/>
      <w:lang w:bidi="ar-SA"/>
    </w:rPr>
  </w:style>
  <w:style w:type="character" w:styleId="SmartLink">
    <w:name w:val="Smart Link"/>
    <w:basedOn w:val="DefaultParagraphFont"/>
    <w:uiPriority w:val="99"/>
    <w:semiHidden/>
    <w:unhideWhenUsed/>
    <w:rsid w:val="00A97992"/>
    <w:rPr>
      <w:color w:val="0000FF"/>
      <w:u w:val="single"/>
      <w:shd w:val="clear" w:color="auto" w:fill="F3F2F1"/>
      <w:lang w:bidi="ar-SA"/>
    </w:rPr>
  </w:style>
  <w:style w:type="character" w:styleId="Strong">
    <w:name w:val="Strong"/>
    <w:basedOn w:val="DefaultParagraphFont"/>
    <w:qFormat/>
    <w:rsid w:val="00A97992"/>
    <w:rPr>
      <w:b/>
      <w:bCs/>
      <w:lang w:bidi="ar-SA"/>
    </w:rPr>
  </w:style>
  <w:style w:type="paragraph" w:customStyle="1" w:styleId="Subtitle1">
    <w:name w:val="Subtitle1"/>
    <w:basedOn w:val="Normal"/>
    <w:next w:val="Normal"/>
    <w:qFormat/>
    <w:rsid w:val="00A97992"/>
    <w:pPr>
      <w:numPr>
        <w:ilvl w:val="1"/>
      </w:numPr>
      <w:spacing w:after="160"/>
    </w:pPr>
    <w:rPr>
      <w:rFonts w:ascii="Calibri" w:hAnsi="Calibri" w:cs="Arial"/>
      <w:color w:val="5A5A5A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97992"/>
    <w:rPr>
      <w:color w:val="5A5A5A"/>
      <w:spacing w:val="15"/>
      <w:kern w:val="0"/>
      <w:lang w:val="en-GB" w:eastAsia="en-US" w:bidi="ar-SA"/>
      <w14:ligatures w14:val="none"/>
    </w:rPr>
  </w:style>
  <w:style w:type="character" w:customStyle="1" w:styleId="SubtleEmphasis1">
    <w:name w:val="Subtle Emphasis1"/>
    <w:basedOn w:val="DefaultParagraphFont"/>
    <w:uiPriority w:val="19"/>
    <w:qFormat/>
    <w:rsid w:val="00A97992"/>
    <w:rPr>
      <w:i/>
      <w:iCs/>
      <w:color w:val="404040"/>
      <w:lang w:bidi="ar-SA"/>
    </w:rPr>
  </w:style>
  <w:style w:type="character" w:customStyle="1" w:styleId="SubtleReference1">
    <w:name w:val="Subtle Reference1"/>
    <w:basedOn w:val="DefaultParagraphFont"/>
    <w:uiPriority w:val="31"/>
    <w:qFormat/>
    <w:rsid w:val="00A97992"/>
    <w:rPr>
      <w:smallCaps/>
      <w:color w:val="5A5A5A"/>
      <w:lang w:bidi="ar-SA"/>
    </w:rPr>
  </w:style>
  <w:style w:type="table" w:styleId="Table3Deffects1">
    <w:name w:val="Table 3D effects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color w:val="000080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color w:val="FFFFFF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b/>
      <w:bCs/>
      <w:kern w:val="2"/>
      <w:sz w:val="22"/>
      <w:szCs w:val="22"/>
      <w:lang w:val="fr-FR" w:eastAsia="zh-CN"/>
      <w14:ligatures w14:val="standardContextua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b/>
      <w:bCs/>
      <w:kern w:val="2"/>
      <w:sz w:val="22"/>
      <w:szCs w:val="22"/>
      <w:lang w:val="fr-FR" w:eastAsia="zh-CN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b/>
      <w:bCs/>
      <w:kern w:val="2"/>
      <w:sz w:val="22"/>
      <w:szCs w:val="22"/>
      <w:lang w:val="fr-FR" w:eastAsia="zh-CN"/>
      <w14:ligatures w14:val="standardContextua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0">
    <w:name w:val="Table Grid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b/>
      <w:bCs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next w:val="TableGridLight"/>
    <w:uiPriority w:val="40"/>
    <w:rsid w:val="00A97992"/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nhideWhenUsed/>
    <w:rsid w:val="00A97992"/>
    <w:pPr>
      <w:ind w:left="240" w:hanging="240"/>
    </w:pPr>
    <w:rPr>
      <w:rFonts w:eastAsia="Times New Roman"/>
    </w:rPr>
  </w:style>
  <w:style w:type="table" w:styleId="TableProfessional">
    <w:name w:val="Table Professional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97992"/>
    <w:pPr>
      <w:bidi/>
      <w:spacing w:after="120" w:line="360" w:lineRule="exact"/>
    </w:pPr>
    <w:rPr>
      <w:rFonts w:ascii="Calibri" w:hAnsi="Calibri" w:cs="Arial"/>
      <w:kern w:val="2"/>
      <w:sz w:val="22"/>
      <w:szCs w:val="22"/>
      <w:lang w:val="fr-FR" w:eastAsia="zh-CN"/>
      <w14:ligatures w14:val="standardContextua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1">
    <w:name w:val="Title1"/>
    <w:basedOn w:val="Normal"/>
    <w:next w:val="Normal"/>
    <w:qFormat/>
    <w:rsid w:val="00A97992"/>
    <w:pPr>
      <w:contextualSpacing/>
    </w:pPr>
    <w:rPr>
      <w:rFonts w:ascii="Calibri Light" w:eastAsia="DengXian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97992"/>
    <w:rPr>
      <w:rFonts w:ascii="Calibri Light" w:eastAsia="DengXian Light" w:hAnsi="Calibri Light" w:cs="Times New Roman"/>
      <w:spacing w:val="-10"/>
      <w:kern w:val="28"/>
      <w:sz w:val="56"/>
      <w:szCs w:val="56"/>
      <w:lang w:val="en-GB" w:eastAsia="en-US" w:bidi="ar-SA"/>
      <w14:ligatures w14:val="none"/>
    </w:rPr>
  </w:style>
  <w:style w:type="paragraph" w:customStyle="1" w:styleId="TOAHeading1">
    <w:name w:val="TOA Heading1"/>
    <w:basedOn w:val="Normal"/>
    <w:next w:val="Normal"/>
    <w:unhideWhenUsed/>
    <w:rsid w:val="00A97992"/>
    <w:pPr>
      <w:spacing w:before="120"/>
    </w:pPr>
    <w:rPr>
      <w:rFonts w:ascii="Calibri Light" w:eastAsia="DengXian Light" w:hAnsi="Calibri Light"/>
      <w:b/>
      <w:bCs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A97992"/>
    <w:pPr>
      <w:keepLines/>
      <w:ind w:left="0" w:firstLine="0"/>
      <w:outlineLvl w:val="9"/>
    </w:pPr>
    <w:rPr>
      <w:rFonts w:ascii="Calibri Light" w:eastAsia="DengXian Light" w:hAnsi="Calibri Light"/>
      <w:b w:val="0"/>
      <w:color w:val="2F5496"/>
      <w:sz w:val="32"/>
      <w:szCs w:val="32"/>
    </w:rPr>
  </w:style>
  <w:style w:type="table" w:customStyle="1" w:styleId="TableGrid11">
    <w:name w:val="Table Grid11"/>
    <w:basedOn w:val="TableNormal"/>
    <w:next w:val="TableGrid"/>
    <w:rsid w:val="00A97992"/>
    <w:rPr>
      <w:rFonts w:eastAsia="SimSun"/>
      <w:lang w:val="fr-FR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rmallist13">
    <w:name w:val="Normal_list13"/>
    <w:basedOn w:val="NoList"/>
    <w:rsid w:val="00A97992"/>
  </w:style>
  <w:style w:type="table" w:customStyle="1" w:styleId="TableGrid21">
    <w:name w:val="Table Grid21"/>
    <w:basedOn w:val="TableNormal"/>
    <w:next w:val="TableGrid"/>
    <w:rsid w:val="00A97992"/>
    <w:rPr>
      <w:rFonts w:eastAsia="SimSun"/>
      <w:lang w:val="fr-FR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A97992"/>
  </w:style>
  <w:style w:type="table" w:customStyle="1" w:styleId="Tabledocright11">
    <w:name w:val="Table_doc_right11"/>
    <w:basedOn w:val="TableNormal"/>
    <w:rsid w:val="00A97992"/>
    <w:pPr>
      <w:spacing w:before="40" w:after="40"/>
    </w:pPr>
    <w:rPr>
      <w:rFonts w:eastAsia="SimSun"/>
      <w:sz w:val="18"/>
      <w:szCs w:val="18"/>
      <w:lang w:val="en-GB" w:eastAsia="en-GB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table" w:customStyle="1" w:styleId="Footertable11">
    <w:name w:val="Footer_table11"/>
    <w:basedOn w:val="TableNormal"/>
    <w:semiHidden/>
    <w:rsid w:val="00A97992"/>
    <w:rPr>
      <w:rFonts w:ascii="Arial" w:eastAsia="SimSun" w:hAnsi="Arial"/>
      <w:sz w:val="16"/>
      <w:lang w:val="en-GB" w:eastAsia="en-GB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numbering" w:customStyle="1" w:styleId="NoList111">
    <w:name w:val="No List111"/>
    <w:next w:val="NoList"/>
    <w:uiPriority w:val="99"/>
    <w:semiHidden/>
    <w:unhideWhenUsed/>
    <w:rsid w:val="00A97992"/>
  </w:style>
  <w:style w:type="table" w:customStyle="1" w:styleId="AATable12">
    <w:name w:val="AA_Table12"/>
    <w:basedOn w:val="TableNormal"/>
    <w:semiHidden/>
    <w:rsid w:val="00A97992"/>
    <w:rPr>
      <w:rFonts w:eastAsia="Times New Roman"/>
      <w:lang w:val="en-GB" w:eastAsia="en-GB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numbering" w:customStyle="1" w:styleId="Normallist111">
    <w:name w:val="Normal_list111"/>
    <w:basedOn w:val="NoList"/>
    <w:rsid w:val="00A97992"/>
    <w:pPr>
      <w:numPr>
        <w:numId w:val="17"/>
      </w:numPr>
    </w:pPr>
  </w:style>
  <w:style w:type="table" w:customStyle="1" w:styleId="TableGrid30">
    <w:name w:val="Table Grid3"/>
    <w:basedOn w:val="TableNormal"/>
    <w:next w:val="TableGrid"/>
    <w:rsid w:val="00A97992"/>
    <w:rPr>
      <w:rFonts w:eastAsia="SimSu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Table21">
    <w:name w:val="AA_Table21"/>
    <w:basedOn w:val="TableNormal"/>
    <w:semiHidden/>
    <w:rsid w:val="00A97992"/>
    <w:rPr>
      <w:rFonts w:eastAsia="SimSun"/>
      <w:lang w:val="en-GB" w:eastAsia="en-GB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numbering" w:customStyle="1" w:styleId="Normallist21">
    <w:name w:val="Normal_list21"/>
    <w:basedOn w:val="NoList"/>
    <w:rsid w:val="00A97992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97992"/>
    <w:rPr>
      <w:color w:val="605E5C"/>
      <w:shd w:val="clear" w:color="auto" w:fill="E1DFDD"/>
    </w:rPr>
  </w:style>
  <w:style w:type="table" w:customStyle="1" w:styleId="ColorfulGrid11">
    <w:name w:val="Colorful Grid11"/>
    <w:basedOn w:val="TableNormal"/>
    <w:next w:val="ColorfulGrid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1">
    <w:name w:val="Colorful Grid - Accent 111"/>
    <w:basedOn w:val="TableNormal"/>
    <w:next w:val="ColorfulGrid-Accent1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ColorfulGrid-Accent211">
    <w:name w:val="Colorful Grid - Accent 211"/>
    <w:basedOn w:val="TableNormal"/>
    <w:next w:val="ColorfulGrid-Accent2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ColorfulGrid-Accent311">
    <w:name w:val="Colorful Grid - Accent 311"/>
    <w:basedOn w:val="TableNormal"/>
    <w:next w:val="ColorfulGrid-Accent3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Grid-Accent411">
    <w:name w:val="Colorful Grid - Accent 411"/>
    <w:basedOn w:val="TableNormal"/>
    <w:next w:val="ColorfulGrid-Accent4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ColorfulGrid-Accent511">
    <w:name w:val="Colorful Grid - Accent 511"/>
    <w:basedOn w:val="TableNormal"/>
    <w:next w:val="ColorfulGrid-Accent5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ColorfulGrid-Accent611">
    <w:name w:val="Colorful Grid - Accent 611"/>
    <w:basedOn w:val="TableNormal"/>
    <w:next w:val="ColorfulGrid-Accent6"/>
    <w:uiPriority w:val="73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customStyle="1" w:styleId="ColorfulList11">
    <w:name w:val="Colorful List11"/>
    <w:basedOn w:val="TableNormal"/>
    <w:next w:val="ColorfulList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1">
    <w:name w:val="Colorful List - Accent 111"/>
    <w:basedOn w:val="TableNormal"/>
    <w:next w:val="ColorfulList-Accent1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ColorfulList-Accent211">
    <w:name w:val="Colorful List - Accent 211"/>
    <w:basedOn w:val="TableNormal"/>
    <w:next w:val="ColorfulList-Accent2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customStyle="1" w:styleId="ColorfulList-Accent311">
    <w:name w:val="Colorful List - Accent 311"/>
    <w:basedOn w:val="TableNormal"/>
    <w:next w:val="ColorfulList-Accent3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customStyle="1" w:styleId="ColorfulList-Accent411">
    <w:name w:val="Colorful List - Accent 411"/>
    <w:basedOn w:val="TableNormal"/>
    <w:next w:val="ColorfulList-Accent4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customStyle="1" w:styleId="ColorfulList-Accent511">
    <w:name w:val="Colorful List - Accent 511"/>
    <w:basedOn w:val="TableNormal"/>
    <w:next w:val="ColorfulList-Accent5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customStyle="1" w:styleId="ColorfulList-Accent611">
    <w:name w:val="Colorful List - Accent 611"/>
    <w:basedOn w:val="TableNormal"/>
    <w:next w:val="ColorfulList-Accent6"/>
    <w:uiPriority w:val="72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customStyle="1" w:styleId="ColorfulShading11">
    <w:name w:val="Colorful Shading11"/>
    <w:basedOn w:val="TableNormal"/>
    <w:next w:val="ColorfulShading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1">
    <w:name w:val="Colorful Shading - Accent 111"/>
    <w:basedOn w:val="TableNormal"/>
    <w:next w:val="ColorfulShading-Accent1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1">
    <w:name w:val="Colorful Shading - Accent 211"/>
    <w:basedOn w:val="TableNormal"/>
    <w:next w:val="ColorfulShading-Accent2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1">
    <w:name w:val="Colorful Shading - Accent 311"/>
    <w:basedOn w:val="TableNormal"/>
    <w:next w:val="ColorfulShading-Accent3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Shading-Accent411">
    <w:name w:val="Colorful Shading - Accent 411"/>
    <w:basedOn w:val="TableNormal"/>
    <w:next w:val="ColorfulShading-Accent4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1">
    <w:name w:val="Colorful Shading - Accent 511"/>
    <w:basedOn w:val="TableNormal"/>
    <w:next w:val="ColorfulShading-Accent5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1">
    <w:name w:val="Colorful Shading - Accent 611"/>
    <w:basedOn w:val="TableNormal"/>
    <w:next w:val="ColorfulShading-Accent6"/>
    <w:uiPriority w:val="71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1">
    <w:name w:val="Dark List11"/>
    <w:basedOn w:val="TableNormal"/>
    <w:next w:val="DarkList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1">
    <w:name w:val="Dark List - Accent 111"/>
    <w:basedOn w:val="TableNormal"/>
    <w:next w:val="DarkList-Accent1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customStyle="1" w:styleId="DarkList-Accent211">
    <w:name w:val="Dark List - Accent 211"/>
    <w:basedOn w:val="TableNormal"/>
    <w:next w:val="DarkList-Accent2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customStyle="1" w:styleId="DarkList-Accent311">
    <w:name w:val="Dark List - Accent 311"/>
    <w:basedOn w:val="TableNormal"/>
    <w:next w:val="DarkList-Accent3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customStyle="1" w:styleId="DarkList-Accent411">
    <w:name w:val="Dark List - Accent 411"/>
    <w:basedOn w:val="TableNormal"/>
    <w:next w:val="DarkList-Accent4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customStyle="1" w:styleId="DarkList-Accent511">
    <w:name w:val="Dark List - Accent 511"/>
    <w:basedOn w:val="TableNormal"/>
    <w:next w:val="DarkList-Accent5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customStyle="1" w:styleId="DarkList-Accent611">
    <w:name w:val="Dark List - Accent 611"/>
    <w:basedOn w:val="TableNormal"/>
    <w:next w:val="DarkList-Accent6"/>
    <w:uiPriority w:val="70"/>
    <w:semiHidden/>
    <w:unhideWhenUsed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table" w:customStyle="1" w:styleId="GridTable1Light11">
    <w:name w:val="Grid Table 1 Light11"/>
    <w:basedOn w:val="TableNormal"/>
    <w:next w:val="GridTable1Light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1">
    <w:name w:val="Grid Table 1 Light - Accent 211"/>
    <w:basedOn w:val="TableNormal"/>
    <w:next w:val="GridTable1Light-Accent2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1">
    <w:name w:val="Grid Table 1 Light - Accent 311"/>
    <w:basedOn w:val="TableNormal"/>
    <w:next w:val="GridTable1Light-Accent3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1">
    <w:name w:val="Grid Table 1 Light - Accent 411"/>
    <w:basedOn w:val="TableNormal"/>
    <w:next w:val="GridTable1Light-Accent4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1">
    <w:name w:val="Grid Table 1 Light - Accent 511"/>
    <w:basedOn w:val="TableNormal"/>
    <w:next w:val="GridTable1Light-Accent5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1">
    <w:name w:val="Grid Table 1 Light - Accent 611"/>
    <w:basedOn w:val="TableNormal"/>
    <w:next w:val="GridTable1Light-Accent6"/>
    <w:uiPriority w:val="46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1">
    <w:name w:val="Grid Table 211"/>
    <w:basedOn w:val="TableNormal"/>
    <w:next w:val="GridTable2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1">
    <w:name w:val="Grid Table 2 - Accent 111"/>
    <w:basedOn w:val="TableNormal"/>
    <w:next w:val="GridTable2-Accent1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211">
    <w:name w:val="Grid Table 2 - Accent 211"/>
    <w:basedOn w:val="TableNormal"/>
    <w:next w:val="GridTable2-Accent2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2-Accent311">
    <w:name w:val="Grid Table 2 - Accent 311"/>
    <w:basedOn w:val="TableNormal"/>
    <w:next w:val="GridTable2-Accent3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2-Accent411">
    <w:name w:val="Grid Table 2 - Accent 411"/>
    <w:basedOn w:val="TableNormal"/>
    <w:next w:val="GridTable2-Accent4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2-Accent511">
    <w:name w:val="Grid Table 2 - Accent 511"/>
    <w:basedOn w:val="TableNormal"/>
    <w:next w:val="GridTable2-Accent5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2-Accent611">
    <w:name w:val="Grid Table 2 - Accent 611"/>
    <w:basedOn w:val="TableNormal"/>
    <w:next w:val="GridTable2-Accent6"/>
    <w:uiPriority w:val="47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311">
    <w:name w:val="Grid Table 311"/>
    <w:basedOn w:val="TableNormal"/>
    <w:next w:val="GridTable3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1">
    <w:name w:val="Grid Table 3 - Accent 111"/>
    <w:basedOn w:val="TableNormal"/>
    <w:next w:val="GridTable3-Accent1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ridTable3-Accent211">
    <w:name w:val="Grid Table 3 - Accent 211"/>
    <w:basedOn w:val="TableNormal"/>
    <w:next w:val="GridTable3-Accent2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ridTable3-Accent311">
    <w:name w:val="Grid Table 3 - Accent 311"/>
    <w:basedOn w:val="TableNormal"/>
    <w:next w:val="GridTable3-Accent3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ridTable3-Accent411">
    <w:name w:val="Grid Table 3 - Accent 411"/>
    <w:basedOn w:val="TableNormal"/>
    <w:next w:val="GridTable3-Accent4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ridTable3-Accent511">
    <w:name w:val="Grid Table 3 - Accent 511"/>
    <w:basedOn w:val="TableNormal"/>
    <w:next w:val="GridTable3-Accent5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ridTable3-Accent611">
    <w:name w:val="Grid Table 3 - Accent 611"/>
    <w:basedOn w:val="TableNormal"/>
    <w:next w:val="GridTable3-Accent6"/>
    <w:uiPriority w:val="48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GridTable411">
    <w:name w:val="Grid Table 411"/>
    <w:basedOn w:val="TableNormal"/>
    <w:next w:val="GridTable4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1">
    <w:name w:val="Grid Table 4 - Accent 111"/>
    <w:basedOn w:val="TableNormal"/>
    <w:next w:val="GridTable4-Accent1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4-Accent211">
    <w:name w:val="Grid Table 4 - Accent 211"/>
    <w:basedOn w:val="TableNormal"/>
    <w:next w:val="GridTable4-Accent2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311">
    <w:name w:val="Grid Table 4 - Accent 311"/>
    <w:basedOn w:val="TableNormal"/>
    <w:next w:val="GridTable4-Accent3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4-Accent411">
    <w:name w:val="Grid Table 4 - Accent 411"/>
    <w:basedOn w:val="TableNormal"/>
    <w:next w:val="GridTable4-Accent4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4-Accent511">
    <w:name w:val="Grid Table 4 - Accent 511"/>
    <w:basedOn w:val="TableNormal"/>
    <w:next w:val="GridTable4-Accent5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4-Accent611">
    <w:name w:val="Grid Table 4 - Accent 611"/>
    <w:basedOn w:val="TableNormal"/>
    <w:next w:val="GridTable4-Accent6"/>
    <w:uiPriority w:val="49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5Dark11">
    <w:name w:val="Grid Table 5 Dark11"/>
    <w:basedOn w:val="TableNormal"/>
    <w:next w:val="GridTable5Dark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1">
    <w:name w:val="Grid Table 5 Dark - Accent 111"/>
    <w:basedOn w:val="TableNormal"/>
    <w:next w:val="GridTable5Dark-Accent1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GridTable5Dark-Accent211">
    <w:name w:val="Grid Table 5 Dark - Accent 211"/>
    <w:basedOn w:val="TableNormal"/>
    <w:next w:val="GridTable5Dark-Accent2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customStyle="1" w:styleId="GridTable5Dark-Accent311">
    <w:name w:val="Grid Table 5 Dark - Accent 311"/>
    <w:basedOn w:val="TableNormal"/>
    <w:next w:val="GridTable5Dark-Accent3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5Dark-Accent411">
    <w:name w:val="Grid Table 5 Dark - Accent 411"/>
    <w:basedOn w:val="TableNormal"/>
    <w:next w:val="GridTable5Dark-Accent4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GridTable5Dark-Accent511">
    <w:name w:val="Grid Table 5 Dark - Accent 511"/>
    <w:basedOn w:val="TableNormal"/>
    <w:next w:val="GridTable5Dark-Accent5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ridTable5Dark-Accent611">
    <w:name w:val="Grid Table 5 Dark - Accent 611"/>
    <w:basedOn w:val="TableNormal"/>
    <w:next w:val="GridTable5Dark-Accent6"/>
    <w:uiPriority w:val="50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GridTable6Colorful11">
    <w:name w:val="Grid Table 6 Colorful11"/>
    <w:basedOn w:val="TableNormal"/>
    <w:next w:val="GridTable6Colorful"/>
    <w:uiPriority w:val="51"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1">
    <w:name w:val="Grid Table 6 Colorful - Accent 111"/>
    <w:basedOn w:val="TableNormal"/>
    <w:next w:val="GridTable6Colorful-Accent1"/>
    <w:uiPriority w:val="51"/>
    <w:rsid w:val="00A97992"/>
    <w:rPr>
      <w:rFonts w:eastAsia="Times New Roman"/>
      <w:color w:val="2E74B5"/>
      <w:lang w:val="en-GB" w:eastAsia="en-GB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6Colorful-Accent211">
    <w:name w:val="Grid Table 6 Colorful - Accent 211"/>
    <w:basedOn w:val="TableNormal"/>
    <w:next w:val="GridTable6Colorful-Accent2"/>
    <w:uiPriority w:val="51"/>
    <w:rsid w:val="00A97992"/>
    <w:rPr>
      <w:rFonts w:eastAsia="Times New Roman"/>
      <w:color w:val="C45911"/>
      <w:lang w:val="en-GB" w:eastAsia="en-GB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6Colorful-Accent311">
    <w:name w:val="Grid Table 6 Colorful - Accent 311"/>
    <w:basedOn w:val="TableNormal"/>
    <w:next w:val="GridTable6Colorful-Accent3"/>
    <w:uiPriority w:val="51"/>
    <w:rsid w:val="00A97992"/>
    <w:rPr>
      <w:rFonts w:eastAsia="Times New Roman"/>
      <w:color w:val="7B7B7B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GridTable6Colorful-Accent411">
    <w:name w:val="Grid Table 6 Colorful - Accent 411"/>
    <w:basedOn w:val="TableNormal"/>
    <w:next w:val="GridTable6Colorful-Accent4"/>
    <w:uiPriority w:val="51"/>
    <w:rsid w:val="00A97992"/>
    <w:rPr>
      <w:rFonts w:eastAsia="Times New Roman"/>
      <w:color w:val="BF8F00"/>
      <w:lang w:val="en-GB" w:eastAsia="en-GB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GridTable6Colorful-Accent511">
    <w:name w:val="Grid Table 6 Colorful - Accent 511"/>
    <w:basedOn w:val="TableNormal"/>
    <w:next w:val="GridTable6Colorful-Accent5"/>
    <w:uiPriority w:val="51"/>
    <w:rsid w:val="00A97992"/>
    <w:rPr>
      <w:rFonts w:eastAsia="Times New Roman"/>
      <w:color w:val="2F5496"/>
      <w:lang w:val="en-GB" w:eastAsia="en-GB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6Colorful-Accent611">
    <w:name w:val="Grid Table 6 Colorful - Accent 611"/>
    <w:basedOn w:val="TableNormal"/>
    <w:next w:val="GridTable6Colorful-Accent6"/>
    <w:uiPriority w:val="51"/>
    <w:rsid w:val="00A97992"/>
    <w:rPr>
      <w:rFonts w:eastAsia="Times New Roman"/>
      <w:color w:val="538135"/>
      <w:lang w:val="en-GB" w:eastAsia="en-GB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7Colorful11">
    <w:name w:val="Grid Table 7 Colorful11"/>
    <w:basedOn w:val="TableNormal"/>
    <w:next w:val="GridTable7Colorful"/>
    <w:uiPriority w:val="52"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1">
    <w:name w:val="Grid Table 7 Colorful - Accent 111"/>
    <w:basedOn w:val="TableNormal"/>
    <w:next w:val="GridTable7Colorful-Accent1"/>
    <w:uiPriority w:val="52"/>
    <w:rsid w:val="00A97992"/>
    <w:rPr>
      <w:rFonts w:eastAsia="Times New Roman"/>
      <w:color w:val="2E74B5"/>
      <w:lang w:val="en-GB" w:eastAsia="en-GB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ridTable7Colorful-Accent211">
    <w:name w:val="Grid Table 7 Colorful - Accent 211"/>
    <w:basedOn w:val="TableNormal"/>
    <w:next w:val="GridTable7Colorful-Accent2"/>
    <w:uiPriority w:val="52"/>
    <w:rsid w:val="00A97992"/>
    <w:rPr>
      <w:rFonts w:eastAsia="Times New Roman"/>
      <w:color w:val="C45911"/>
      <w:lang w:val="en-GB" w:eastAsia="en-GB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customStyle="1" w:styleId="GridTable7Colorful-Accent311">
    <w:name w:val="Grid Table 7 Colorful - Accent 311"/>
    <w:basedOn w:val="TableNormal"/>
    <w:next w:val="GridTable7Colorful-Accent3"/>
    <w:uiPriority w:val="52"/>
    <w:rsid w:val="00A97992"/>
    <w:rPr>
      <w:rFonts w:eastAsia="Times New Roman"/>
      <w:color w:val="7B7B7B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GridTable7Colorful-Accent411">
    <w:name w:val="Grid Table 7 Colorful - Accent 411"/>
    <w:basedOn w:val="TableNormal"/>
    <w:next w:val="GridTable7Colorful-Accent4"/>
    <w:uiPriority w:val="52"/>
    <w:rsid w:val="00A97992"/>
    <w:rPr>
      <w:rFonts w:eastAsia="Times New Roman"/>
      <w:color w:val="BF8F00"/>
      <w:lang w:val="en-GB" w:eastAsia="en-GB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customStyle="1" w:styleId="GridTable7Colorful-Accent511">
    <w:name w:val="Grid Table 7 Colorful - Accent 511"/>
    <w:basedOn w:val="TableNormal"/>
    <w:next w:val="GridTable7Colorful-Accent5"/>
    <w:uiPriority w:val="52"/>
    <w:rsid w:val="00A97992"/>
    <w:rPr>
      <w:rFonts w:eastAsia="Times New Roman"/>
      <w:color w:val="2F5496"/>
      <w:lang w:val="en-GB" w:eastAsia="en-GB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GridTable7Colorful-Accent611">
    <w:name w:val="Grid Table 7 Colorful - Accent 611"/>
    <w:basedOn w:val="TableNormal"/>
    <w:next w:val="GridTable7Colorful-Accent6"/>
    <w:uiPriority w:val="52"/>
    <w:rsid w:val="00A97992"/>
    <w:rPr>
      <w:rFonts w:eastAsia="Times New Roman"/>
      <w:color w:val="538135"/>
      <w:lang w:val="en-GB" w:eastAsia="en-GB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customStyle="1" w:styleId="LightGrid11">
    <w:name w:val="Light Grid11"/>
    <w:basedOn w:val="TableNormal"/>
    <w:next w:val="LightGrid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1">
    <w:name w:val="Light Grid - Accent 111"/>
    <w:basedOn w:val="TableNormal"/>
    <w:next w:val="LightGrid-Accent1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customStyle="1" w:styleId="LightGrid-Accent211">
    <w:name w:val="Light Grid - Accent 211"/>
    <w:basedOn w:val="TableNormal"/>
    <w:next w:val="LightGrid-Accent2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LightGrid-Accent311">
    <w:name w:val="Light Grid - Accent 311"/>
    <w:basedOn w:val="TableNormal"/>
    <w:next w:val="LightGrid-Accent3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LightGrid-Accent411">
    <w:name w:val="Light Grid - Accent 411"/>
    <w:basedOn w:val="TableNormal"/>
    <w:next w:val="LightGrid-Accent4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customStyle="1" w:styleId="LightGrid-Accent511">
    <w:name w:val="Light Grid - Accent 511"/>
    <w:basedOn w:val="TableNormal"/>
    <w:next w:val="LightGrid-Accent5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LightGrid-Accent611">
    <w:name w:val="Light Grid - Accent 611"/>
    <w:basedOn w:val="TableNormal"/>
    <w:next w:val="LightGrid-Accent6"/>
    <w:uiPriority w:val="62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DengXian Light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DengXian Light" w:hAnsi="Calibri Light" w:cs="Times New Roman"/>
        <w:b/>
        <w:bCs/>
      </w:rPr>
    </w:tblStylePr>
    <w:tblStylePr w:type="lastCol">
      <w:rPr>
        <w:rFonts w:ascii="Calibri Light" w:eastAsia="DengXian Light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LightList11">
    <w:name w:val="Light List11"/>
    <w:basedOn w:val="TableNormal"/>
    <w:next w:val="LightList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1">
    <w:name w:val="Light List - Accent 111"/>
    <w:basedOn w:val="TableNormal"/>
    <w:next w:val="LightList-Accent1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LightList-Accent211">
    <w:name w:val="Light List - Accent 211"/>
    <w:basedOn w:val="TableNormal"/>
    <w:next w:val="LightList-Accent2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customStyle="1" w:styleId="LightList-Accent311">
    <w:name w:val="Light List - Accent 311"/>
    <w:basedOn w:val="TableNormal"/>
    <w:next w:val="LightList-Accent3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customStyle="1" w:styleId="LightList-Accent411">
    <w:name w:val="Light List - Accent 411"/>
    <w:basedOn w:val="TableNormal"/>
    <w:next w:val="LightList-Accent4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customStyle="1" w:styleId="LightList-Accent511">
    <w:name w:val="Light List - Accent 511"/>
    <w:basedOn w:val="TableNormal"/>
    <w:next w:val="LightList-Accent5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customStyle="1" w:styleId="LightList-Accent611">
    <w:name w:val="Light List - Accent 611"/>
    <w:basedOn w:val="TableNormal"/>
    <w:next w:val="LightList-Accent6"/>
    <w:uiPriority w:val="61"/>
    <w:semiHidden/>
    <w:unhideWhenUsed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customStyle="1" w:styleId="LightShading11">
    <w:name w:val="Light Shading11"/>
    <w:basedOn w:val="TableNormal"/>
    <w:next w:val="LightShading"/>
    <w:uiPriority w:val="60"/>
    <w:semiHidden/>
    <w:unhideWhenUsed/>
    <w:rsid w:val="00A97992"/>
    <w:rPr>
      <w:rFonts w:eastAsia="Times New Roman"/>
      <w:color w:val="000000"/>
      <w:lang w:val="en-GB" w:eastAsia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1">
    <w:name w:val="Light Shading - Accent 111"/>
    <w:basedOn w:val="TableNormal"/>
    <w:next w:val="LightShading-Accent1"/>
    <w:uiPriority w:val="60"/>
    <w:semiHidden/>
    <w:unhideWhenUsed/>
    <w:rsid w:val="00A97992"/>
    <w:rPr>
      <w:rFonts w:eastAsia="Times New Roman"/>
      <w:color w:val="2E74B5"/>
      <w:lang w:val="en-GB" w:eastAsia="en-GB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LightShading-Accent211">
    <w:name w:val="Light Shading - Accent 211"/>
    <w:basedOn w:val="TableNormal"/>
    <w:next w:val="LightShading-Accent2"/>
    <w:uiPriority w:val="60"/>
    <w:semiHidden/>
    <w:unhideWhenUsed/>
    <w:rsid w:val="00A97992"/>
    <w:rPr>
      <w:rFonts w:eastAsia="Times New Roman"/>
      <w:color w:val="C45911"/>
      <w:lang w:val="en-GB" w:eastAsia="en-GB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LightShading-Accent311">
    <w:name w:val="Light Shading - Accent 311"/>
    <w:basedOn w:val="TableNormal"/>
    <w:next w:val="LightShading-Accent3"/>
    <w:uiPriority w:val="60"/>
    <w:semiHidden/>
    <w:unhideWhenUsed/>
    <w:rsid w:val="00A97992"/>
    <w:rPr>
      <w:rFonts w:eastAsia="Times New Roman"/>
      <w:color w:val="7B7B7B"/>
      <w:lang w:val="en-GB" w:eastAsia="en-G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Shading-Accent411">
    <w:name w:val="Light Shading - Accent 411"/>
    <w:basedOn w:val="TableNormal"/>
    <w:next w:val="LightShading-Accent4"/>
    <w:uiPriority w:val="60"/>
    <w:semiHidden/>
    <w:unhideWhenUsed/>
    <w:rsid w:val="00A97992"/>
    <w:rPr>
      <w:rFonts w:eastAsia="Times New Roman"/>
      <w:color w:val="BF8F00"/>
      <w:lang w:val="en-GB" w:eastAsia="en-GB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customStyle="1" w:styleId="LightShading-Accent511">
    <w:name w:val="Light Shading - Accent 511"/>
    <w:basedOn w:val="TableNormal"/>
    <w:next w:val="LightShading-Accent5"/>
    <w:uiPriority w:val="60"/>
    <w:semiHidden/>
    <w:unhideWhenUsed/>
    <w:rsid w:val="00A97992"/>
    <w:rPr>
      <w:rFonts w:eastAsia="Times New Roman"/>
      <w:color w:val="2F5496"/>
      <w:lang w:val="en-GB" w:eastAsia="en-GB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LightShading-Accent611">
    <w:name w:val="Light Shading - Accent 611"/>
    <w:basedOn w:val="TableNormal"/>
    <w:next w:val="LightShading-Accent6"/>
    <w:uiPriority w:val="60"/>
    <w:semiHidden/>
    <w:unhideWhenUsed/>
    <w:rsid w:val="00A97992"/>
    <w:rPr>
      <w:rFonts w:eastAsia="Times New Roman"/>
      <w:color w:val="538135"/>
      <w:lang w:val="en-GB" w:eastAsia="en-GB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customStyle="1" w:styleId="ListTable1Light11">
    <w:name w:val="List Table 1 Light11"/>
    <w:basedOn w:val="TableNormal"/>
    <w:next w:val="ListTable1Light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1">
    <w:name w:val="List Table 1 Light - Accent 111"/>
    <w:basedOn w:val="TableNormal"/>
    <w:next w:val="ListTable1Light-Accent1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1Light-Accent211">
    <w:name w:val="List Table 1 Light - Accent 211"/>
    <w:basedOn w:val="TableNormal"/>
    <w:next w:val="ListTable1Light-Accent2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1Light-Accent311">
    <w:name w:val="List Table 1 Light - Accent 311"/>
    <w:basedOn w:val="TableNormal"/>
    <w:next w:val="ListTable1Light-Accent3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1Light-Accent411">
    <w:name w:val="List Table 1 Light - Accent 411"/>
    <w:basedOn w:val="TableNormal"/>
    <w:next w:val="ListTable1Light-Accent4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1Light-Accent511">
    <w:name w:val="List Table 1 Light - Accent 511"/>
    <w:basedOn w:val="TableNormal"/>
    <w:next w:val="ListTable1Light-Accent5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1Light-Accent611">
    <w:name w:val="List Table 1 Light - Accent 611"/>
    <w:basedOn w:val="TableNormal"/>
    <w:next w:val="ListTable1Light-Accent6"/>
    <w:uiPriority w:val="46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211">
    <w:name w:val="List Table 211"/>
    <w:basedOn w:val="TableNormal"/>
    <w:next w:val="ListTable2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1">
    <w:name w:val="List Table 2 - Accent 111"/>
    <w:basedOn w:val="TableNormal"/>
    <w:next w:val="ListTable2-Accent1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2-Accent211">
    <w:name w:val="List Table 2 - Accent 211"/>
    <w:basedOn w:val="TableNormal"/>
    <w:next w:val="ListTable2-Accent2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2-Accent311">
    <w:name w:val="List Table 2 - Accent 311"/>
    <w:basedOn w:val="TableNormal"/>
    <w:next w:val="ListTable2-Accent3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2-Accent411">
    <w:name w:val="List Table 2 - Accent 411"/>
    <w:basedOn w:val="TableNormal"/>
    <w:next w:val="ListTable2-Accent4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2-Accent511">
    <w:name w:val="List Table 2 - Accent 511"/>
    <w:basedOn w:val="TableNormal"/>
    <w:next w:val="ListTable2-Accent5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2-Accent611">
    <w:name w:val="List Table 2 - Accent 611"/>
    <w:basedOn w:val="TableNormal"/>
    <w:next w:val="ListTable2-Accent6"/>
    <w:uiPriority w:val="47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311">
    <w:name w:val="List Table 311"/>
    <w:basedOn w:val="TableNormal"/>
    <w:next w:val="ListTable3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1">
    <w:name w:val="List Table 3 - Accent 111"/>
    <w:basedOn w:val="TableNormal"/>
    <w:next w:val="ListTable3-Accent1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ListTable3-Accent211">
    <w:name w:val="List Table 3 - Accent 211"/>
    <w:basedOn w:val="TableNormal"/>
    <w:next w:val="ListTable3-Accent2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customStyle="1" w:styleId="ListTable3-Accent311">
    <w:name w:val="List Table 3 - Accent 311"/>
    <w:basedOn w:val="TableNormal"/>
    <w:next w:val="ListTable3-Accent3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customStyle="1" w:styleId="ListTable3-Accent411">
    <w:name w:val="List Table 3 - Accent 411"/>
    <w:basedOn w:val="TableNormal"/>
    <w:next w:val="ListTable3-Accent4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customStyle="1" w:styleId="ListTable3-Accent511">
    <w:name w:val="List Table 3 - Accent 511"/>
    <w:basedOn w:val="TableNormal"/>
    <w:next w:val="ListTable3-Accent5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ListTable3-Accent611">
    <w:name w:val="List Table 3 - Accent 611"/>
    <w:basedOn w:val="TableNormal"/>
    <w:next w:val="ListTable3-Accent6"/>
    <w:uiPriority w:val="48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Table411">
    <w:name w:val="List Table 411"/>
    <w:basedOn w:val="TableNormal"/>
    <w:next w:val="ListTable4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1">
    <w:name w:val="List Table 4 - Accent 111"/>
    <w:basedOn w:val="TableNormal"/>
    <w:next w:val="ListTable4-Accent1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4-Accent211">
    <w:name w:val="List Table 4 - Accent 211"/>
    <w:basedOn w:val="TableNormal"/>
    <w:next w:val="ListTable4-Accent2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4-Accent311">
    <w:name w:val="List Table 4 - Accent 311"/>
    <w:basedOn w:val="TableNormal"/>
    <w:next w:val="ListTable4-Accent3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4-Accent411">
    <w:name w:val="List Table 4 - Accent 411"/>
    <w:basedOn w:val="TableNormal"/>
    <w:next w:val="ListTable4-Accent4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4-Accent511">
    <w:name w:val="List Table 4 - Accent 511"/>
    <w:basedOn w:val="TableNormal"/>
    <w:next w:val="ListTable4-Accent5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4-Accent611">
    <w:name w:val="List Table 4 - Accent 611"/>
    <w:basedOn w:val="TableNormal"/>
    <w:next w:val="ListTable4-Accent6"/>
    <w:uiPriority w:val="49"/>
    <w:rsid w:val="00A97992"/>
    <w:rPr>
      <w:rFonts w:eastAsia="Times New Roman" w:cs="Simplified Arabic" w:hint="cs"/>
      <w:lang w:val="en-GB" w:eastAsia="en-GB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5Dark11">
    <w:name w:val="List Table 5 Dark11"/>
    <w:basedOn w:val="TableNormal"/>
    <w:next w:val="ListTable5Dark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1">
    <w:name w:val="List Table 5 Dark - Accent 111"/>
    <w:basedOn w:val="TableNormal"/>
    <w:next w:val="ListTable5Dark-Accent1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1">
    <w:name w:val="List Table 5 Dark - Accent 211"/>
    <w:basedOn w:val="TableNormal"/>
    <w:next w:val="ListTable5Dark-Accent2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1">
    <w:name w:val="List Table 5 Dark - Accent 311"/>
    <w:basedOn w:val="TableNormal"/>
    <w:next w:val="ListTable5Dark-Accent3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1">
    <w:name w:val="List Table 5 Dark - Accent 411"/>
    <w:basedOn w:val="TableNormal"/>
    <w:next w:val="ListTable5Dark-Accent4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1">
    <w:name w:val="List Table 5 Dark - Accent 511"/>
    <w:basedOn w:val="TableNormal"/>
    <w:next w:val="ListTable5Dark-Accent5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1">
    <w:name w:val="List Table 5 Dark - Accent 611"/>
    <w:basedOn w:val="TableNormal"/>
    <w:next w:val="ListTable5Dark-Accent6"/>
    <w:uiPriority w:val="50"/>
    <w:rsid w:val="00A97992"/>
    <w:rPr>
      <w:rFonts w:eastAsia="Times New Roman" w:cs="Simplified Arabic" w:hint="cs"/>
      <w:color w:val="FFFFFF"/>
      <w:lang w:val="en-GB" w:eastAsia="en-GB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1">
    <w:name w:val="List Table 6 Colorful11"/>
    <w:basedOn w:val="TableNormal"/>
    <w:next w:val="ListTable6Colorful"/>
    <w:uiPriority w:val="51"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1">
    <w:name w:val="List Table 6 Colorful - Accent 111"/>
    <w:basedOn w:val="TableNormal"/>
    <w:next w:val="ListTable6Colorful-Accent1"/>
    <w:uiPriority w:val="51"/>
    <w:rsid w:val="00A97992"/>
    <w:rPr>
      <w:rFonts w:eastAsia="Times New Roman" w:cs="Simplified Arabic" w:hint="cs"/>
      <w:color w:val="2E74B5"/>
      <w:lang w:val="en-GB" w:eastAsia="en-GB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6Colorful-Accent211">
    <w:name w:val="List Table 6 Colorful - Accent 211"/>
    <w:basedOn w:val="TableNormal"/>
    <w:next w:val="ListTable6Colorful-Accent2"/>
    <w:uiPriority w:val="51"/>
    <w:rsid w:val="00A97992"/>
    <w:rPr>
      <w:rFonts w:eastAsia="Times New Roman" w:cs="Simplified Arabic" w:hint="cs"/>
      <w:color w:val="C45911"/>
      <w:lang w:val="en-GB" w:eastAsia="en-GB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ListTable6Colorful-Accent311">
    <w:name w:val="List Table 6 Colorful - Accent 311"/>
    <w:basedOn w:val="TableNormal"/>
    <w:next w:val="ListTable6Colorful-Accent3"/>
    <w:uiPriority w:val="51"/>
    <w:rsid w:val="00A97992"/>
    <w:rPr>
      <w:rFonts w:eastAsia="Times New Roman" w:cs="Simplified Arabic" w:hint="cs"/>
      <w:color w:val="7B7B7B"/>
      <w:lang w:val="en-GB" w:eastAsia="en-G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6Colorful-Accent411">
    <w:name w:val="List Table 6 Colorful - Accent 411"/>
    <w:basedOn w:val="TableNormal"/>
    <w:next w:val="ListTable6Colorful-Accent4"/>
    <w:uiPriority w:val="51"/>
    <w:rsid w:val="00A97992"/>
    <w:rPr>
      <w:rFonts w:eastAsia="Times New Roman" w:cs="Simplified Arabic" w:hint="cs"/>
      <w:color w:val="BF8F00"/>
      <w:lang w:val="en-GB" w:eastAsia="en-GB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ListTable6Colorful-Accent511">
    <w:name w:val="List Table 6 Colorful - Accent 511"/>
    <w:basedOn w:val="TableNormal"/>
    <w:next w:val="ListTable6Colorful-Accent5"/>
    <w:uiPriority w:val="51"/>
    <w:rsid w:val="00A97992"/>
    <w:rPr>
      <w:rFonts w:eastAsia="Times New Roman" w:cs="Simplified Arabic" w:hint="cs"/>
      <w:color w:val="2F5496"/>
      <w:lang w:val="en-GB" w:eastAsia="en-GB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6Colorful-Accent611">
    <w:name w:val="List Table 6 Colorful - Accent 611"/>
    <w:basedOn w:val="TableNormal"/>
    <w:next w:val="ListTable6Colorful-Accent6"/>
    <w:uiPriority w:val="51"/>
    <w:rsid w:val="00A97992"/>
    <w:rPr>
      <w:rFonts w:eastAsia="Times New Roman" w:cs="Simplified Arabic" w:hint="cs"/>
      <w:color w:val="538135"/>
      <w:lang w:val="en-GB" w:eastAsia="en-GB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ListTable7Colorful11">
    <w:name w:val="List Table 7 Colorful11"/>
    <w:basedOn w:val="TableNormal"/>
    <w:next w:val="ListTable7Colorful"/>
    <w:uiPriority w:val="52"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1">
    <w:name w:val="List Table 7 Colorful - Accent 111"/>
    <w:basedOn w:val="TableNormal"/>
    <w:next w:val="ListTable7Colorful-Accent1"/>
    <w:uiPriority w:val="52"/>
    <w:rsid w:val="00A97992"/>
    <w:rPr>
      <w:rFonts w:eastAsia="Times New Roman" w:cs="Simplified Arabic" w:hint="cs"/>
      <w:color w:val="2E74B5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1">
    <w:name w:val="List Table 7 Colorful - Accent 211"/>
    <w:basedOn w:val="TableNormal"/>
    <w:next w:val="ListTable7Colorful-Accent2"/>
    <w:uiPriority w:val="52"/>
    <w:rsid w:val="00A97992"/>
    <w:rPr>
      <w:rFonts w:eastAsia="Times New Roman" w:cs="Simplified Arabic" w:hint="cs"/>
      <w:color w:val="C45911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1">
    <w:name w:val="List Table 7 Colorful - Accent 311"/>
    <w:basedOn w:val="TableNormal"/>
    <w:next w:val="ListTable7Colorful-Accent3"/>
    <w:uiPriority w:val="52"/>
    <w:rsid w:val="00A97992"/>
    <w:rPr>
      <w:rFonts w:eastAsia="Times New Roman" w:cs="Simplified Arabic" w:hint="cs"/>
      <w:color w:val="7B7B7B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1">
    <w:name w:val="List Table 7 Colorful - Accent 411"/>
    <w:basedOn w:val="TableNormal"/>
    <w:next w:val="ListTable7Colorful-Accent4"/>
    <w:uiPriority w:val="52"/>
    <w:rsid w:val="00A97992"/>
    <w:rPr>
      <w:rFonts w:eastAsia="Times New Roman" w:cs="Simplified Arabic" w:hint="cs"/>
      <w:color w:val="BF8F00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1">
    <w:name w:val="List Table 7 Colorful - Accent 511"/>
    <w:basedOn w:val="TableNormal"/>
    <w:next w:val="ListTable7Colorful-Accent5"/>
    <w:uiPriority w:val="52"/>
    <w:rsid w:val="00A97992"/>
    <w:rPr>
      <w:rFonts w:eastAsia="Times New Roman" w:cs="Simplified Arabic" w:hint="cs"/>
      <w:color w:val="2F5496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1">
    <w:name w:val="List Table 7 Colorful - Accent 611"/>
    <w:basedOn w:val="TableNormal"/>
    <w:next w:val="ListTable7Colorful-Accent6"/>
    <w:uiPriority w:val="52"/>
    <w:rsid w:val="00A97992"/>
    <w:rPr>
      <w:rFonts w:eastAsia="Times New Roman" w:cs="Simplified Arabic" w:hint="cs"/>
      <w:color w:val="538135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MediumGrid111">
    <w:name w:val="Medium Grid 111"/>
    <w:basedOn w:val="TableNormal"/>
    <w:next w:val="MediumGrid1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1">
    <w:name w:val="Medium Grid 1 - Accent 111"/>
    <w:basedOn w:val="TableNormal"/>
    <w:next w:val="MediumGrid1-Accent1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MediumGrid1-Accent211">
    <w:name w:val="Medium Grid 1 - Accent 211"/>
    <w:basedOn w:val="TableNormal"/>
    <w:next w:val="MediumGrid1-Accent2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ediumGrid1-Accent311">
    <w:name w:val="Medium Grid 1 - Accent 311"/>
    <w:basedOn w:val="TableNormal"/>
    <w:next w:val="MediumGrid1-Accent3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MediumGrid1-Accent411">
    <w:name w:val="Medium Grid 1 - Accent 411"/>
    <w:basedOn w:val="TableNormal"/>
    <w:next w:val="MediumGrid1-Accent4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customStyle="1" w:styleId="MediumGrid1-Accent511">
    <w:name w:val="Medium Grid 1 - Accent 511"/>
    <w:basedOn w:val="TableNormal"/>
    <w:next w:val="MediumGrid1-Accent5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customStyle="1" w:styleId="MediumGrid1-Accent611">
    <w:name w:val="Medium Grid 1 - Accent 611"/>
    <w:basedOn w:val="TableNormal"/>
    <w:next w:val="MediumGrid1-Accent6"/>
    <w:uiPriority w:val="67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customStyle="1" w:styleId="MediumGrid211">
    <w:name w:val="Medium Grid 211"/>
    <w:basedOn w:val="TableNormal"/>
    <w:next w:val="MediumGrid2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1">
    <w:name w:val="Medium Grid 2 - Accent 111"/>
    <w:basedOn w:val="TableNormal"/>
    <w:next w:val="MediumGrid2-Accent1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1">
    <w:name w:val="Medium Grid 2 - Accent 211"/>
    <w:basedOn w:val="TableNormal"/>
    <w:next w:val="MediumGrid2-Accent2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1">
    <w:name w:val="Medium Grid 2 - Accent 311"/>
    <w:basedOn w:val="TableNormal"/>
    <w:next w:val="MediumGrid2-Accent3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1">
    <w:name w:val="Medium Grid 2 - Accent 411"/>
    <w:basedOn w:val="TableNormal"/>
    <w:next w:val="MediumGrid2-Accent4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1">
    <w:name w:val="Medium Grid 2 - Accent 511"/>
    <w:basedOn w:val="TableNormal"/>
    <w:next w:val="MediumGrid2-Accent5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1">
    <w:name w:val="Medium Grid 2 - Accent 611"/>
    <w:basedOn w:val="TableNormal"/>
    <w:next w:val="MediumGrid2-Accent6"/>
    <w:uiPriority w:val="68"/>
    <w:semiHidden/>
    <w:unhideWhenUsed/>
    <w:rsid w:val="00A97992"/>
    <w:rPr>
      <w:rFonts w:ascii="Calibri Light" w:eastAsia="DengXian Light" w:hAnsi="Calibri Light"/>
      <w:color w:val="000000"/>
      <w:lang w:val="en-GB" w:eastAsia="en-GB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1">
    <w:name w:val="Medium Grid 311"/>
    <w:basedOn w:val="TableNormal"/>
    <w:next w:val="MediumGrid3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1">
    <w:name w:val="Medium Grid 3 - Accent 111"/>
    <w:basedOn w:val="TableNormal"/>
    <w:next w:val="MediumGrid3-Accent1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MediumGrid3-Accent211">
    <w:name w:val="Medium Grid 3 - Accent 211"/>
    <w:basedOn w:val="TableNormal"/>
    <w:next w:val="MediumGrid3-Accent2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customStyle="1" w:styleId="MediumGrid3-Accent311">
    <w:name w:val="Medium Grid 3 - Accent 311"/>
    <w:basedOn w:val="TableNormal"/>
    <w:next w:val="MediumGrid3-Accent3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customStyle="1" w:styleId="MediumGrid3-Accent411">
    <w:name w:val="Medium Grid 3 - Accent 411"/>
    <w:basedOn w:val="TableNormal"/>
    <w:next w:val="MediumGrid3-Accent4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customStyle="1" w:styleId="MediumGrid3-Accent511">
    <w:name w:val="Medium Grid 3 - Accent 511"/>
    <w:basedOn w:val="TableNormal"/>
    <w:next w:val="MediumGrid3-Accent5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customStyle="1" w:styleId="MediumGrid3-Accent611">
    <w:name w:val="Medium Grid 3 - Accent 611"/>
    <w:basedOn w:val="TableNormal"/>
    <w:next w:val="MediumGrid3-Accent6"/>
    <w:uiPriority w:val="69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customStyle="1" w:styleId="MediumList111">
    <w:name w:val="Medium List 111"/>
    <w:basedOn w:val="TableNormal"/>
    <w:next w:val="MediumList1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1">
    <w:name w:val="Medium List 1 - Accent 111"/>
    <w:basedOn w:val="TableNormal"/>
    <w:next w:val="MediumList1-Accent1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customStyle="1" w:styleId="MediumList1-Accent211">
    <w:name w:val="Medium List 1 - Accent 211"/>
    <w:basedOn w:val="TableNormal"/>
    <w:next w:val="MediumList1-Accent2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MediumList1-Accent311">
    <w:name w:val="Medium List 1 - Accent 311"/>
    <w:basedOn w:val="TableNormal"/>
    <w:next w:val="MediumList1-Accent3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MediumList1-Accent411">
    <w:name w:val="Medium List 1 - Accent 411"/>
    <w:basedOn w:val="TableNormal"/>
    <w:next w:val="MediumList1-Accent4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customStyle="1" w:styleId="MediumList1-Accent511">
    <w:name w:val="Medium List 1 - Accent 511"/>
    <w:basedOn w:val="TableNormal"/>
    <w:next w:val="MediumList1-Accent5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customStyle="1" w:styleId="MediumList1-Accent611">
    <w:name w:val="Medium List 1 - Accent 611"/>
    <w:basedOn w:val="TableNormal"/>
    <w:next w:val="MediumList1-Accent6"/>
    <w:uiPriority w:val="65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DengXian Light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customStyle="1" w:styleId="MediumList211">
    <w:name w:val="Medium List 211"/>
    <w:basedOn w:val="TableNormal"/>
    <w:next w:val="MediumList2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1">
    <w:name w:val="Medium List 2 - Accent 111"/>
    <w:basedOn w:val="TableNormal"/>
    <w:next w:val="MediumList2-Accent1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1">
    <w:name w:val="Medium List 2 - Accent 211"/>
    <w:basedOn w:val="TableNormal"/>
    <w:next w:val="MediumList2-Accent2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1">
    <w:name w:val="Medium List 2 - Accent 311"/>
    <w:basedOn w:val="TableNormal"/>
    <w:next w:val="MediumList2-Accent3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1">
    <w:name w:val="Medium List 2 - Accent 411"/>
    <w:basedOn w:val="TableNormal"/>
    <w:next w:val="MediumList2-Accent4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1">
    <w:name w:val="Medium List 2 - Accent 511"/>
    <w:basedOn w:val="TableNormal"/>
    <w:next w:val="MediumList2-Accent5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1">
    <w:name w:val="Medium List 2 - Accent 611"/>
    <w:basedOn w:val="TableNormal"/>
    <w:next w:val="MediumList2-Accent6"/>
    <w:uiPriority w:val="66"/>
    <w:semiHidden/>
    <w:unhideWhenUsed/>
    <w:rsid w:val="00A97992"/>
    <w:rPr>
      <w:rFonts w:eastAsia="Times New Roman" w:cs="Simplified Arabic" w:hint="cs"/>
      <w:color w:val="000000"/>
      <w:lang w:val="en-GB" w:eastAsia="en-GB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1">
    <w:name w:val="Medium Shading 111"/>
    <w:basedOn w:val="TableNormal"/>
    <w:next w:val="MediumShading1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1">
    <w:name w:val="Medium Shading 1 - Accent 111"/>
    <w:basedOn w:val="TableNormal"/>
    <w:next w:val="MediumShading1-Accent1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1">
    <w:name w:val="Medium Shading 1 - Accent 211"/>
    <w:basedOn w:val="TableNormal"/>
    <w:next w:val="MediumShading1-Accent2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1">
    <w:name w:val="Medium Shading 1 - Accent 311"/>
    <w:basedOn w:val="TableNormal"/>
    <w:next w:val="MediumShading1-Accent3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1">
    <w:name w:val="Medium Shading 1 - Accent 411"/>
    <w:basedOn w:val="TableNormal"/>
    <w:next w:val="MediumShading1-Accent4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1">
    <w:name w:val="Medium Shading 1 - Accent 511"/>
    <w:basedOn w:val="TableNormal"/>
    <w:next w:val="MediumShading1-Accent5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1">
    <w:name w:val="Medium Shading 1 - Accent 611"/>
    <w:basedOn w:val="TableNormal"/>
    <w:next w:val="MediumShading1-Accent6"/>
    <w:uiPriority w:val="63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1">
    <w:name w:val="Medium Shading 2 - Accent 111"/>
    <w:basedOn w:val="TableNormal"/>
    <w:next w:val="MediumShading2-Accent1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1">
    <w:name w:val="Medium Shading 2 - Accent 211"/>
    <w:basedOn w:val="TableNormal"/>
    <w:next w:val="MediumShading2-Accent2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1">
    <w:name w:val="Medium Shading 2 - Accent 311"/>
    <w:basedOn w:val="TableNormal"/>
    <w:next w:val="MediumShading2-Accent3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1">
    <w:name w:val="Medium Shading 2 - Accent 411"/>
    <w:basedOn w:val="TableNormal"/>
    <w:next w:val="MediumShading2-Accent4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1">
    <w:name w:val="Medium Shading 2 - Accent 511"/>
    <w:basedOn w:val="TableNormal"/>
    <w:next w:val="MediumShading2-Accent5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1">
    <w:name w:val="Medium Shading 2 - Accent 611"/>
    <w:basedOn w:val="TableNormal"/>
    <w:next w:val="MediumShading2-Accent6"/>
    <w:uiPriority w:val="64"/>
    <w:semiHidden/>
    <w:unhideWhenUsed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PlainTable111">
    <w:name w:val="Plain Table 111"/>
    <w:basedOn w:val="TableNormal"/>
    <w:next w:val="PlainTable1"/>
    <w:uiPriority w:val="41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1">
    <w:name w:val="Plain Table 211"/>
    <w:basedOn w:val="TableNormal"/>
    <w:next w:val="PlainTable2"/>
    <w:uiPriority w:val="42"/>
    <w:rsid w:val="00A97992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1">
    <w:name w:val="Plain Table 311"/>
    <w:basedOn w:val="TableNormal"/>
    <w:next w:val="PlainTable3"/>
    <w:uiPriority w:val="43"/>
    <w:rsid w:val="00A97992"/>
    <w:rPr>
      <w:rFonts w:eastAsia="Times New Roman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1">
    <w:name w:val="Plain Table 411"/>
    <w:basedOn w:val="TableNormal"/>
    <w:next w:val="PlainTable4"/>
    <w:uiPriority w:val="44"/>
    <w:rsid w:val="00A97992"/>
    <w:rPr>
      <w:rFonts w:eastAsia="Times New Roman"/>
      <w:lang w:val="en-GB" w:eastAsia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1">
    <w:name w:val="Plain Table 511"/>
    <w:basedOn w:val="TableNormal"/>
    <w:next w:val="PlainTable5"/>
    <w:uiPriority w:val="45"/>
    <w:rsid w:val="00A97992"/>
    <w:rPr>
      <w:rFonts w:eastAsia="Times New Roman"/>
      <w:lang w:val="en-GB" w:eastAsia="en-GB"/>
    </w:rPr>
    <w:tblPr>
      <w:tblStyleRowBandSize w:val="1"/>
      <w:tblStyleColBandSize w:val="1"/>
    </w:tblPr>
    <w:tblStylePr w:type="fir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DengXian Light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DengXian Light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DengXian Light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b/>
      <w:bCs/>
      <w:lang w:val="en-GB"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0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 21"/>
    <w:basedOn w:val="TableNormal"/>
    <w:next w:val="TableGrid20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1">
    <w:name w:val="Table Grid Light11"/>
    <w:basedOn w:val="TableNormal"/>
    <w:next w:val="TableGridLight"/>
    <w:uiPriority w:val="40"/>
    <w:rsid w:val="00A97992"/>
    <w:rPr>
      <w:rFonts w:eastAsia="Times New Roman"/>
      <w:lang w:val="en-GB"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List11">
    <w:name w:val="Table List 11"/>
    <w:basedOn w:val="TableNormal"/>
    <w:next w:val="TableList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 w:cs="Simplified Arabic" w:hint="cs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Web11">
    <w:name w:val="Table Web 11"/>
    <w:basedOn w:val="TableNormal"/>
    <w:next w:val="TableWeb1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unhideWhenUsed/>
    <w:rsid w:val="00A97992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Text0">
    <w:name w:val="A_Text0"/>
    <w:basedOn w:val="AText"/>
    <w:next w:val="AText"/>
    <w:qFormat/>
    <w:rsid w:val="00A97992"/>
    <w:pPr>
      <w:tabs>
        <w:tab w:val="clear" w:pos="1814"/>
        <w:tab w:val="clear" w:pos="2381"/>
        <w:tab w:val="clear" w:pos="2948"/>
        <w:tab w:val="clear" w:pos="3515"/>
        <w:tab w:val="clear" w:pos="4082"/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adjustRightInd/>
      <w:snapToGrid/>
      <w:spacing w:before="0" w:after="120"/>
    </w:pPr>
    <w:rPr>
      <w:rFonts w:eastAsia="Times New Roman"/>
      <w:lang w:eastAsia="en-GB"/>
    </w:rPr>
  </w:style>
  <w:style w:type="numbering" w:customStyle="1" w:styleId="Normallist41">
    <w:name w:val="Normal_list41"/>
    <w:rsid w:val="00A97992"/>
    <w:pPr>
      <w:numPr>
        <w:numId w:val="18"/>
      </w:numPr>
    </w:pPr>
  </w:style>
  <w:style w:type="paragraph" w:customStyle="1" w:styleId="Default">
    <w:name w:val="Default"/>
    <w:rsid w:val="00A97992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4"/>
      <w:szCs w:val="24"/>
      <w:lang w:val="en-GB" w:eastAsia="en-GB"/>
    </w:rPr>
  </w:style>
  <w:style w:type="character" w:customStyle="1" w:styleId="UnresolvedMention4">
    <w:name w:val="Unresolved Mention4"/>
    <w:basedOn w:val="DefaultParagraphFont"/>
    <w:uiPriority w:val="99"/>
    <w:unhideWhenUsed/>
    <w:rsid w:val="00A97992"/>
    <w:rPr>
      <w:color w:val="605E5C"/>
      <w:shd w:val="clear" w:color="auto" w:fill="E1DFDD"/>
    </w:rPr>
  </w:style>
  <w:style w:type="character" w:customStyle="1" w:styleId="date-display-range">
    <w:name w:val="date-display-range"/>
    <w:basedOn w:val="DefaultParagraphFont"/>
    <w:rsid w:val="00A97992"/>
  </w:style>
  <w:style w:type="paragraph" w:customStyle="1" w:styleId="normalnumber0">
    <w:name w:val="normalnumber"/>
    <w:basedOn w:val="Normal"/>
    <w:rsid w:val="00A97992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20"/>
      <w:ind w:left="1248"/>
    </w:pPr>
    <w:rPr>
      <w:rFonts w:eastAsia="Calibri" w:cs="Simplified Arabic" w:hint="cs"/>
      <w:sz w:val="22"/>
      <w:szCs w:val="22"/>
      <w:lang w:eastAsia="en-GB"/>
    </w:rPr>
  </w:style>
  <w:style w:type="paragraph" w:customStyle="1" w:styleId="pf0">
    <w:name w:val="pf0"/>
    <w:basedOn w:val="Normal"/>
    <w:rsid w:val="00A97992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rFonts w:eastAsia="Times New Roman" w:cs="Simplified Arabic" w:hint="cs"/>
      <w:sz w:val="24"/>
      <w:szCs w:val="24"/>
      <w:lang w:eastAsia="en-GB"/>
    </w:rPr>
  </w:style>
  <w:style w:type="character" w:customStyle="1" w:styleId="cf11">
    <w:name w:val="cf11"/>
    <w:basedOn w:val="DefaultParagraphFont"/>
    <w:rsid w:val="00A97992"/>
    <w:rPr>
      <w:rFonts w:ascii="Segoe UI" w:hAnsi="Segoe UI" w:cs="Segoe UI" w:hint="default"/>
      <w:sz w:val="18"/>
      <w:szCs w:val="18"/>
    </w:rPr>
  </w:style>
  <w:style w:type="numbering" w:customStyle="1" w:styleId="Normallist31">
    <w:name w:val="Normal_list31"/>
    <w:basedOn w:val="NoList"/>
    <w:rsid w:val="00A97992"/>
  </w:style>
  <w:style w:type="numbering" w:customStyle="1" w:styleId="Normallist5">
    <w:name w:val="Normal_list5"/>
    <w:basedOn w:val="NoList"/>
    <w:rsid w:val="00A97992"/>
  </w:style>
  <w:style w:type="paragraph" w:styleId="BlockText">
    <w:name w:val="Block Text"/>
    <w:basedOn w:val="Normal"/>
    <w:semiHidden/>
    <w:unhideWhenUsed/>
    <w:rsid w:val="00A9799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table" w:styleId="ColorfulGrid">
    <w:name w:val="Colorful Grid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9799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9799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EnvelopeAddress">
    <w:name w:val="envelope address"/>
    <w:basedOn w:val="Normal"/>
    <w:semiHidden/>
    <w:unhideWhenUsed/>
    <w:rsid w:val="00A9799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97992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9799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9799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9799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9799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9799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9799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9799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9799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9799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9799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9799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9799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9799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9799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9799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9799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9799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A97992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99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/>
      <w:i/>
      <w:iCs/>
      <w:color w:val="4472C4"/>
    </w:rPr>
  </w:style>
  <w:style w:type="character" w:customStyle="1" w:styleId="IntenseQuoteChar1">
    <w:name w:val="Intense Quote Char1"/>
    <w:basedOn w:val="DefaultParagraphFont"/>
    <w:uiPriority w:val="30"/>
    <w:rsid w:val="00A97992"/>
    <w:rPr>
      <w:i/>
      <w:iCs/>
      <w:color w:val="4F81BD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A97992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9799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9799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9799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9799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9799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9799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9799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9799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9799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9799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9799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9799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9799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9799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799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9799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9799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9799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9799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9799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9799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9799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9799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9799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9799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9799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9799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9799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9799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9799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97992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979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9799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9799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1"/>
    <w:rsid w:val="00A979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1">
    <w:name w:val="Message Header Char1"/>
    <w:basedOn w:val="DefaultParagraphFont"/>
    <w:link w:val="MessageHeader"/>
    <w:rsid w:val="00A9799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table" w:styleId="PlainTable1">
    <w:name w:val="Plain Table 1"/>
    <w:basedOn w:val="TableNormal"/>
    <w:uiPriority w:val="41"/>
    <w:rsid w:val="00A9799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9799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9799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9799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9799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A97992"/>
    <w:pPr>
      <w:spacing w:before="200" w:after="160"/>
      <w:ind w:left="864" w:right="864"/>
      <w:jc w:val="center"/>
    </w:pPr>
    <w:rPr>
      <w:rFonts w:eastAsia="Times New Roman"/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A97992"/>
    <w:rPr>
      <w:i/>
      <w:iCs/>
      <w:color w:val="404040" w:themeColor="text1" w:themeTint="BF"/>
      <w:lang w:val="en-GB"/>
    </w:rPr>
  </w:style>
  <w:style w:type="paragraph" w:styleId="Subtitle">
    <w:name w:val="Subtitle"/>
    <w:basedOn w:val="Normal"/>
    <w:next w:val="Normal"/>
    <w:link w:val="SubtitleChar"/>
    <w:qFormat/>
    <w:rsid w:val="00A97992"/>
    <w:pPr>
      <w:numPr>
        <w:ilvl w:val="1"/>
      </w:numPr>
      <w:spacing w:after="160"/>
    </w:pPr>
    <w:rPr>
      <w:color w:val="5A5A5A"/>
      <w:spacing w:val="15"/>
    </w:rPr>
  </w:style>
  <w:style w:type="character" w:customStyle="1" w:styleId="SubtitleChar1">
    <w:name w:val="Subtitle Char1"/>
    <w:basedOn w:val="DefaultParagraphFont"/>
    <w:rsid w:val="00A97992"/>
    <w:rPr>
      <w:rFonts w:asciiTheme="minorHAnsi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A9799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97992"/>
    <w:rPr>
      <w:smallCaps/>
      <w:color w:val="5A5A5A" w:themeColor="text1" w:themeTint="A5"/>
    </w:rPr>
  </w:style>
  <w:style w:type="table" w:styleId="TableGridLight">
    <w:name w:val="Grid Table Light"/>
    <w:basedOn w:val="TableNormal"/>
    <w:uiPriority w:val="40"/>
    <w:rsid w:val="00A979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A97992"/>
    <w:pPr>
      <w:contextualSpacing/>
    </w:pPr>
    <w:rPr>
      <w:rFonts w:ascii="Calibri Light" w:eastAsia="DengXian Light" w:hAnsi="Calibri Light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9799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7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1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7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53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4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995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9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HASSAN8\OneDrive%20-%20United%20Nations\Arabic\2022\A-22-OZONE\A-22-OzL.Pro.EXMOP\2022-UNEP-OZL-PRO-ExMOP-5_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5D4F860D66614BADA8AE4A931E72AB" ma:contentTypeVersion="17" ma:contentTypeDescription="Create a new document." ma:contentTypeScope="" ma:versionID="8733261fdf4657191484ba21d070e41a">
  <xsd:schema xmlns:xsd="http://www.w3.org/2001/XMLSchema" xmlns:xs="http://www.w3.org/2001/XMLSchema" xmlns:p="http://schemas.microsoft.com/office/2006/metadata/properties" xmlns:ns2="3db09683-50ee-412d-9d3f-013dd3b9fb66" xmlns:ns3="835e1463-96b8-4cc0-9914-ea16108bd78b" xmlns:ns4="985ec44e-1bab-4c0b-9df0-6ba128686fc9" targetNamespace="http://schemas.microsoft.com/office/2006/metadata/properties" ma:root="true" ma:fieldsID="72aeb72b3f25827748ee11fed712955f" ns2:_="" ns3:_="" ns4:_="">
    <xsd:import namespace="3db09683-50ee-412d-9d3f-013dd3b9fb66"/>
    <xsd:import namespace="835e1463-96b8-4cc0-9914-ea16108bd78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09683-50ee-412d-9d3f-013dd3b9fb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1463-96b8-4cc0-9914-ea16108bd7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6f4a234-4967-42fb-b9b4-faaa56284462}" ma:internalName="TaxCatchAll" ma:showField="CatchAllData" ma:web="835e1463-96b8-4cc0-9914-ea16108bd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db09683-50ee-412d-9d3f-013dd3b9fb6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CDC8E7C-0535-4DCB-BE21-075A3CD91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09683-50ee-412d-9d3f-013dd3b9fb66"/>
    <ds:schemaRef ds:uri="835e1463-96b8-4cc0-9914-ea16108bd78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F59066-E2AC-4CF1-ADA2-5C34B4E05513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db09683-50ee-412d-9d3f-013dd3b9fb66"/>
  </ds:schemaRefs>
</ds:datastoreItem>
</file>

<file path=customXml/itemProps3.xml><?xml version="1.0" encoding="utf-8"?>
<ds:datastoreItem xmlns:ds="http://schemas.openxmlformats.org/officeDocument/2006/customXml" ds:itemID="{B7409023-3E26-471F-A51D-2D74E1D455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A7C64-F924-4DBA-BB88-2309853B0FD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B2566F-DEC3-4E34-82F3-E6801308A1FB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2022-UNEP-OZL-PRO-ExMOP-5_AR</Template>
  <TotalTime>331</TotalTime>
  <Pages>3</Pages>
  <Words>428</Words>
  <Characters>2444</Characters>
  <Application>Microsoft Office Word</Application>
  <DocSecurity>0</DocSecurity>
  <PresentationFormat>EN_AR</PresentationFormat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K2511897-a-OzL-Pro-37-1</vt:lpstr>
    </vt:vector>
  </TitlesOfParts>
  <Company>HP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K2511897-a-OzL-Pro-37-1</dc:title>
  <dc:creator>Sara Abousalama</dc:creator>
  <cp:lastModifiedBy>Julius Njenga</cp:lastModifiedBy>
  <cp:revision>76</cp:revision>
  <cp:lastPrinted>2026-09-15T08:14:00Z</cp:lastPrinted>
  <dcterms:created xsi:type="dcterms:W3CDTF">2025-07-03T07:49:00Z</dcterms:created>
  <dcterms:modified xsi:type="dcterms:W3CDTF">2026-09-23T09:42:00Z</dcterms:modified>
  <cp:category>UNEP-OZL-PRO-ExMOP</cp:category>
  <cp:contentStatus>1</cp:contentStatus>
  <dc:language>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Excellink">
    <vt:lpwstr>, </vt:lpwstr>
  </property>
  <property fmtid="{D5CDD505-2E9C-101B-9397-08002B2CF9AE}" pid="4" name="Order Number">
    <vt:lpwstr>11.0000000000000</vt:lpwstr>
  </property>
  <property fmtid="{D5CDD505-2E9C-101B-9397-08002B2CF9AE}" pid="5" name="Document Tilte">
    <vt:lpwstr>Provisional agenda</vt:lpwstr>
  </property>
  <property fmtid="{D5CDD505-2E9C-101B-9397-08002B2CF9AE}" pid="6" name="Hide">
    <vt:lpwstr/>
  </property>
  <property fmtid="{D5CDD505-2E9C-101B-9397-08002B2CF9AE}" pid="7" name="ContentTypeId">
    <vt:lpwstr>0x010100E35D4F860D66614BADA8AE4A931E72AB</vt:lpwstr>
  </property>
  <property fmtid="{D5CDD505-2E9C-101B-9397-08002B2CF9AE}" pid="8" name="MediaServiceImageTags">
    <vt:lpwstr/>
  </property>
</Properties>
</file>